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8D701" w14:textId="06F5D7CE" w:rsidR="5BC89AF3" w:rsidRDefault="009442D7" w:rsidP="00E86A94">
      <w:pPr>
        <w:pStyle w:val="Heading1"/>
      </w:pPr>
      <w:r>
        <w:t>High Performing Boards</w:t>
      </w:r>
      <w:r w:rsidR="00686465">
        <w:t xml:space="preserve"> </w:t>
      </w:r>
      <w:r w:rsidR="00095C9F">
        <w:t>Action Planner</w:t>
      </w:r>
    </w:p>
    <w:p w14:paraId="31673B43" w14:textId="1ABA0EF9" w:rsidR="009442D7" w:rsidRDefault="009442D7" w:rsidP="00095C9F">
      <w:pPr>
        <w:pStyle w:val="Heading2"/>
      </w:pPr>
      <w:r>
        <w:t>State Workforce Development Boards (SWDB)</w:t>
      </w:r>
    </w:p>
    <w:p w14:paraId="4E02D3B8" w14:textId="52647105" w:rsidR="00095C9F" w:rsidRDefault="00095C9F" w:rsidP="00095C9F">
      <w:pPr>
        <w:pStyle w:val="Heading2"/>
      </w:pPr>
      <w:r>
        <w:t>Local Workforce Development Board</w:t>
      </w:r>
      <w:r w:rsidR="009442D7">
        <w:t>s</w:t>
      </w:r>
      <w:r>
        <w:t xml:space="preserve"> (LWDB)</w:t>
      </w:r>
    </w:p>
    <w:p w14:paraId="34E5F0E6" w14:textId="068C14A8" w:rsidR="000F321F" w:rsidRDefault="000F321F" w:rsidP="000F321F">
      <w:pPr>
        <w:pStyle w:val="IntroParagraph"/>
      </w:pPr>
      <w:r>
        <w:t>Use this Action Planner to identify the steps ne</w:t>
      </w:r>
      <w:r w:rsidR="001D7734">
        <w:t>cessary</w:t>
      </w:r>
      <w:r>
        <w:t xml:space="preserve"> to </w:t>
      </w:r>
      <w:r w:rsidR="00EF5046">
        <w:t>continually improve the focus and operation of your workforce development board to become a high performing board.</w:t>
      </w:r>
      <w:r w:rsidR="00D14A1C">
        <w:t xml:space="preserve"> Working through this action planner will help your board identify opportunities to act upon the characteristics of a high performing board, consider how to move from tactical to strategic, consider how to conduct and actively participate in meaningful board meetings, and how to move from policy to practice. </w:t>
      </w:r>
    </w:p>
    <w:p w14:paraId="4D5439C8" w14:textId="33398639" w:rsidR="003E2515" w:rsidRDefault="003E2515">
      <w:pPr>
        <w:spacing w:before="0" w:after="160"/>
      </w:pPr>
      <w:r>
        <w:br w:type="page"/>
      </w:r>
    </w:p>
    <w:p w14:paraId="766C5BD8" w14:textId="4C182E50" w:rsidR="00C541B6" w:rsidRPr="002604F2" w:rsidRDefault="00611751" w:rsidP="002604F2">
      <w:pPr>
        <w:pStyle w:val="Heading3"/>
        <w:ind w:left="0"/>
      </w:pPr>
      <w:r w:rsidRPr="002604F2">
        <w:lastRenderedPageBreak/>
        <w:t xml:space="preserve">Consider, how your board might lean into the </w:t>
      </w:r>
      <w:r w:rsidR="000903A4" w:rsidRPr="002604F2">
        <w:t>characteristics o</w:t>
      </w:r>
      <w:r w:rsidRPr="002604F2">
        <w:t>f a high performing workforce development board.</w:t>
      </w:r>
    </w:p>
    <w:p w14:paraId="3C044B6F" w14:textId="15839CBD" w:rsidR="000E3CC0" w:rsidRDefault="00611751" w:rsidP="002604F2">
      <w:pPr>
        <w:pStyle w:val="Heading3"/>
        <w:numPr>
          <w:ilvl w:val="0"/>
          <w:numId w:val="37"/>
        </w:numPr>
        <w:spacing w:before="0"/>
      </w:pPr>
      <w:r>
        <w:t>What goals and measures beyond WIOA Measures do you hold your system accountable for?  How might we ensure that additional measures, strengthen the system and align with the board vision and principles?</w:t>
      </w:r>
    </w:p>
    <w:tbl>
      <w:tblPr>
        <w:tblStyle w:val="GridTable4-Accent1"/>
        <w:tblW w:w="0" w:type="auto"/>
        <w:tblLook w:val="04A0" w:firstRow="1" w:lastRow="0" w:firstColumn="1" w:lastColumn="0" w:noHBand="0" w:noVBand="1"/>
      </w:tblPr>
      <w:tblGrid>
        <w:gridCol w:w="6295"/>
        <w:gridCol w:w="4050"/>
        <w:gridCol w:w="3325"/>
      </w:tblGrid>
      <w:tr w:rsidR="00481FE9" w14:paraId="37202252" w14:textId="77777777" w:rsidTr="000E50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25646F6C" w14:textId="77777777" w:rsidR="00481FE9" w:rsidRDefault="00481FE9" w:rsidP="000E5069">
            <w:r>
              <w:t>Task</w:t>
            </w:r>
          </w:p>
        </w:tc>
        <w:tc>
          <w:tcPr>
            <w:tcW w:w="4050" w:type="dxa"/>
          </w:tcPr>
          <w:p w14:paraId="19135170" w14:textId="77777777" w:rsidR="00481FE9" w:rsidRDefault="00481FE9" w:rsidP="000E5069">
            <w:pPr>
              <w:cnfStyle w:val="100000000000" w:firstRow="1" w:lastRow="0" w:firstColumn="0" w:lastColumn="0" w:oddVBand="0" w:evenVBand="0" w:oddHBand="0" w:evenHBand="0" w:firstRowFirstColumn="0" w:firstRowLastColumn="0" w:lastRowFirstColumn="0" w:lastRowLastColumn="0"/>
            </w:pPr>
            <w:r>
              <w:t>Responsible Person(s)</w:t>
            </w:r>
          </w:p>
        </w:tc>
        <w:tc>
          <w:tcPr>
            <w:tcW w:w="3325" w:type="dxa"/>
          </w:tcPr>
          <w:p w14:paraId="1527E8F1" w14:textId="77777777" w:rsidR="00481FE9" w:rsidRDefault="00481FE9" w:rsidP="000E5069">
            <w:pPr>
              <w:cnfStyle w:val="100000000000" w:firstRow="1" w:lastRow="0" w:firstColumn="0" w:lastColumn="0" w:oddVBand="0" w:evenVBand="0" w:oddHBand="0" w:evenHBand="0" w:firstRowFirstColumn="0" w:firstRowLastColumn="0" w:lastRowFirstColumn="0" w:lastRowLastColumn="0"/>
            </w:pPr>
            <w:r>
              <w:t>Timeline</w:t>
            </w:r>
          </w:p>
        </w:tc>
      </w:tr>
      <w:tr w:rsidR="00481FE9" w14:paraId="0DE2E02C"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66D1632D" w14:textId="77777777" w:rsidR="00481FE9" w:rsidRDefault="00481FE9" w:rsidP="000E5069"/>
        </w:tc>
        <w:tc>
          <w:tcPr>
            <w:tcW w:w="4050" w:type="dxa"/>
          </w:tcPr>
          <w:p w14:paraId="09D6A8D1" w14:textId="77777777" w:rsidR="00481FE9" w:rsidRDefault="00481FE9"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0B1709E2" w14:textId="77777777" w:rsidR="00481FE9" w:rsidRDefault="00481FE9" w:rsidP="000E5069">
            <w:pPr>
              <w:cnfStyle w:val="000000100000" w:firstRow="0" w:lastRow="0" w:firstColumn="0" w:lastColumn="0" w:oddVBand="0" w:evenVBand="0" w:oddHBand="1" w:evenHBand="0" w:firstRowFirstColumn="0" w:firstRowLastColumn="0" w:lastRowFirstColumn="0" w:lastRowLastColumn="0"/>
            </w:pPr>
          </w:p>
        </w:tc>
      </w:tr>
      <w:tr w:rsidR="00481FE9" w14:paraId="07C6B8C3"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53BEACE2" w14:textId="77777777" w:rsidR="00481FE9" w:rsidRDefault="00481FE9" w:rsidP="000E5069"/>
        </w:tc>
        <w:tc>
          <w:tcPr>
            <w:tcW w:w="4050" w:type="dxa"/>
          </w:tcPr>
          <w:p w14:paraId="54FB3D15" w14:textId="77777777" w:rsidR="00481FE9" w:rsidRDefault="00481FE9"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45632672" w14:textId="77777777" w:rsidR="00481FE9" w:rsidRDefault="00481FE9" w:rsidP="000E5069">
            <w:pPr>
              <w:cnfStyle w:val="000000000000" w:firstRow="0" w:lastRow="0" w:firstColumn="0" w:lastColumn="0" w:oddVBand="0" w:evenVBand="0" w:oddHBand="0" w:evenHBand="0" w:firstRowFirstColumn="0" w:firstRowLastColumn="0" w:lastRowFirstColumn="0" w:lastRowLastColumn="0"/>
            </w:pPr>
          </w:p>
        </w:tc>
      </w:tr>
      <w:tr w:rsidR="00481FE9" w14:paraId="42AA5D7F"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6DAAC00B" w14:textId="77777777" w:rsidR="00481FE9" w:rsidRDefault="00481FE9" w:rsidP="000E5069"/>
        </w:tc>
        <w:tc>
          <w:tcPr>
            <w:tcW w:w="4050" w:type="dxa"/>
          </w:tcPr>
          <w:p w14:paraId="4A965078" w14:textId="77777777" w:rsidR="00481FE9" w:rsidRDefault="00481FE9"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0399E9C8" w14:textId="77777777" w:rsidR="00481FE9" w:rsidRDefault="00481FE9" w:rsidP="000E5069">
            <w:pPr>
              <w:cnfStyle w:val="000000100000" w:firstRow="0" w:lastRow="0" w:firstColumn="0" w:lastColumn="0" w:oddVBand="0" w:evenVBand="0" w:oddHBand="1" w:evenHBand="0" w:firstRowFirstColumn="0" w:firstRowLastColumn="0" w:lastRowFirstColumn="0" w:lastRowLastColumn="0"/>
            </w:pPr>
          </w:p>
        </w:tc>
      </w:tr>
      <w:tr w:rsidR="00481FE9" w14:paraId="3EF00957"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1CD1A1B0" w14:textId="77777777" w:rsidR="00481FE9" w:rsidRDefault="00481FE9" w:rsidP="000E5069"/>
        </w:tc>
        <w:tc>
          <w:tcPr>
            <w:tcW w:w="4050" w:type="dxa"/>
          </w:tcPr>
          <w:p w14:paraId="31349A88" w14:textId="77777777" w:rsidR="00481FE9" w:rsidRDefault="00481FE9"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4A1912B8" w14:textId="77777777" w:rsidR="00481FE9" w:rsidRDefault="00481FE9" w:rsidP="000E5069">
            <w:pPr>
              <w:cnfStyle w:val="000000000000" w:firstRow="0" w:lastRow="0" w:firstColumn="0" w:lastColumn="0" w:oddVBand="0" w:evenVBand="0" w:oddHBand="0" w:evenHBand="0" w:firstRowFirstColumn="0" w:firstRowLastColumn="0" w:lastRowFirstColumn="0" w:lastRowLastColumn="0"/>
            </w:pPr>
          </w:p>
        </w:tc>
      </w:tr>
      <w:tr w:rsidR="000721D7" w14:paraId="2354B1F1"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42E55BA0" w14:textId="77777777" w:rsidR="000721D7" w:rsidRDefault="000721D7" w:rsidP="000E5069"/>
        </w:tc>
        <w:tc>
          <w:tcPr>
            <w:tcW w:w="4050" w:type="dxa"/>
          </w:tcPr>
          <w:p w14:paraId="73F8F35F" w14:textId="77777777" w:rsidR="000721D7" w:rsidRDefault="000721D7"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309D7315" w14:textId="77777777" w:rsidR="000721D7" w:rsidRDefault="000721D7" w:rsidP="000E5069">
            <w:pPr>
              <w:cnfStyle w:val="000000100000" w:firstRow="0" w:lastRow="0" w:firstColumn="0" w:lastColumn="0" w:oddVBand="0" w:evenVBand="0" w:oddHBand="1" w:evenHBand="0" w:firstRowFirstColumn="0" w:firstRowLastColumn="0" w:lastRowFirstColumn="0" w:lastRowLastColumn="0"/>
            </w:pPr>
          </w:p>
        </w:tc>
      </w:tr>
      <w:tr w:rsidR="000721D7" w14:paraId="516E146D"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788A9030" w14:textId="77777777" w:rsidR="000721D7" w:rsidRDefault="000721D7" w:rsidP="000E5069"/>
        </w:tc>
        <w:tc>
          <w:tcPr>
            <w:tcW w:w="4050" w:type="dxa"/>
          </w:tcPr>
          <w:p w14:paraId="76CA68FC" w14:textId="77777777" w:rsidR="000721D7" w:rsidRDefault="000721D7"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4E2A8CF3" w14:textId="77777777" w:rsidR="000721D7" w:rsidRDefault="000721D7" w:rsidP="000E5069">
            <w:pPr>
              <w:cnfStyle w:val="000000000000" w:firstRow="0" w:lastRow="0" w:firstColumn="0" w:lastColumn="0" w:oddVBand="0" w:evenVBand="0" w:oddHBand="0" w:evenHBand="0" w:firstRowFirstColumn="0" w:firstRowLastColumn="0" w:lastRowFirstColumn="0" w:lastRowLastColumn="0"/>
            </w:pPr>
          </w:p>
        </w:tc>
      </w:tr>
      <w:tr w:rsidR="002604F2" w14:paraId="7C481D53"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368DD789" w14:textId="77777777" w:rsidR="002604F2" w:rsidRDefault="002604F2" w:rsidP="000E5069"/>
        </w:tc>
        <w:tc>
          <w:tcPr>
            <w:tcW w:w="4050" w:type="dxa"/>
          </w:tcPr>
          <w:p w14:paraId="7A927B42" w14:textId="77777777" w:rsidR="002604F2" w:rsidRDefault="002604F2"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608F80AB" w14:textId="77777777" w:rsidR="002604F2" w:rsidRDefault="002604F2" w:rsidP="000E5069">
            <w:pPr>
              <w:cnfStyle w:val="000000100000" w:firstRow="0" w:lastRow="0" w:firstColumn="0" w:lastColumn="0" w:oddVBand="0" w:evenVBand="0" w:oddHBand="1" w:evenHBand="0" w:firstRowFirstColumn="0" w:firstRowLastColumn="0" w:lastRowFirstColumn="0" w:lastRowLastColumn="0"/>
            </w:pPr>
          </w:p>
        </w:tc>
      </w:tr>
    </w:tbl>
    <w:p w14:paraId="5469CA77" w14:textId="77777777" w:rsidR="002604F2" w:rsidRPr="002604F2" w:rsidRDefault="002604F2" w:rsidP="002604F2">
      <w:pPr>
        <w:pStyle w:val="Heading3"/>
        <w:spacing w:after="0"/>
        <w:ind w:left="0"/>
        <w:rPr>
          <w:sz w:val="14"/>
          <w:szCs w:val="14"/>
        </w:rPr>
      </w:pPr>
    </w:p>
    <w:p w14:paraId="6118EC4E" w14:textId="6E79DEEB" w:rsidR="000E3CC0" w:rsidRPr="000E3CC0" w:rsidRDefault="00696149" w:rsidP="002604F2">
      <w:pPr>
        <w:pStyle w:val="Heading3"/>
        <w:spacing w:before="0"/>
        <w:ind w:left="0"/>
      </w:pPr>
      <w:r w:rsidRPr="00696149">
        <w:lastRenderedPageBreak/>
        <w:t xml:space="preserve">The Path Forward: </w:t>
      </w:r>
      <w:r>
        <w:t xml:space="preserve">How might your board become a </w:t>
      </w:r>
      <w:r w:rsidRPr="00696149">
        <w:t>High-Performing Workforce Board as System Leaders</w:t>
      </w:r>
      <w:r w:rsidR="00102534">
        <w:t>.</w:t>
      </w:r>
    </w:p>
    <w:p w14:paraId="72AA7293" w14:textId="33A68242" w:rsidR="00A97C13" w:rsidRDefault="00696149" w:rsidP="00696149">
      <w:pPr>
        <w:ind w:left="432"/>
        <w:jc w:val="center"/>
      </w:pPr>
      <w:r>
        <w:rPr>
          <w:noProof/>
        </w:rPr>
        <w:drawing>
          <wp:inline distT="0" distB="0" distL="0" distR="0" wp14:anchorId="41A4166D" wp14:editId="5A5E8B68">
            <wp:extent cx="4592890" cy="4391025"/>
            <wp:effectExtent l="0" t="0" r="0" b="0"/>
            <wp:docPr id="14" name="Picture 14" descr="infographic of Leadership System: Building Strategic Partnerships, Keep the System Accountable, and Communicate a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5141" cy="4402737"/>
                    </a:xfrm>
                    <a:prstGeom prst="rect">
                      <a:avLst/>
                    </a:prstGeom>
                    <a:noFill/>
                  </pic:spPr>
                </pic:pic>
              </a:graphicData>
            </a:graphic>
          </wp:inline>
        </w:drawing>
      </w:r>
    </w:p>
    <w:p w14:paraId="6FDC38DF" w14:textId="77777777" w:rsidR="002604F2" w:rsidRPr="002604F2" w:rsidRDefault="002604F2" w:rsidP="002604F2">
      <w:pPr>
        <w:spacing w:after="0"/>
      </w:pPr>
    </w:p>
    <w:p w14:paraId="3D22D545" w14:textId="04093252" w:rsidR="00A97C13" w:rsidRDefault="00696149" w:rsidP="002604F2">
      <w:pPr>
        <w:pStyle w:val="Heading3"/>
        <w:numPr>
          <w:ilvl w:val="0"/>
          <w:numId w:val="37"/>
        </w:numPr>
        <w:spacing w:before="0"/>
      </w:pPr>
      <w:r>
        <w:t xml:space="preserve">Describe the strategic partnerships of your board. </w:t>
      </w:r>
      <w:r w:rsidR="000903A4">
        <w:t>Do you have all of the partnerships needed for a high-performing board</w:t>
      </w:r>
      <w:r>
        <w:t>?</w:t>
      </w:r>
      <w:r w:rsidR="000903A4">
        <w:t xml:space="preserve"> How might you strengthen and growth them?</w:t>
      </w:r>
    </w:p>
    <w:tbl>
      <w:tblPr>
        <w:tblStyle w:val="GridTable4-Accent1"/>
        <w:tblW w:w="0" w:type="auto"/>
        <w:tblLook w:val="04A0" w:firstRow="1" w:lastRow="0" w:firstColumn="1" w:lastColumn="0" w:noHBand="0" w:noVBand="1"/>
      </w:tblPr>
      <w:tblGrid>
        <w:gridCol w:w="6295"/>
        <w:gridCol w:w="4050"/>
        <w:gridCol w:w="3325"/>
      </w:tblGrid>
      <w:tr w:rsidR="00441620" w14:paraId="6569A90F" w14:textId="77777777" w:rsidTr="000E50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043E3D14" w14:textId="77777777" w:rsidR="00441620" w:rsidRDefault="00441620" w:rsidP="000E5069">
            <w:r>
              <w:lastRenderedPageBreak/>
              <w:t>Task</w:t>
            </w:r>
          </w:p>
        </w:tc>
        <w:tc>
          <w:tcPr>
            <w:tcW w:w="4050" w:type="dxa"/>
          </w:tcPr>
          <w:p w14:paraId="62B9CE07" w14:textId="77777777" w:rsidR="00441620" w:rsidRDefault="00441620" w:rsidP="000E5069">
            <w:pPr>
              <w:cnfStyle w:val="100000000000" w:firstRow="1" w:lastRow="0" w:firstColumn="0" w:lastColumn="0" w:oddVBand="0" w:evenVBand="0" w:oddHBand="0" w:evenHBand="0" w:firstRowFirstColumn="0" w:firstRowLastColumn="0" w:lastRowFirstColumn="0" w:lastRowLastColumn="0"/>
            </w:pPr>
            <w:r>
              <w:t>Responsible Person(s)</w:t>
            </w:r>
          </w:p>
        </w:tc>
        <w:tc>
          <w:tcPr>
            <w:tcW w:w="3325" w:type="dxa"/>
          </w:tcPr>
          <w:p w14:paraId="0D21D15E" w14:textId="77777777" w:rsidR="00441620" w:rsidRDefault="00441620" w:rsidP="000E5069">
            <w:pPr>
              <w:cnfStyle w:val="100000000000" w:firstRow="1" w:lastRow="0" w:firstColumn="0" w:lastColumn="0" w:oddVBand="0" w:evenVBand="0" w:oddHBand="0" w:evenHBand="0" w:firstRowFirstColumn="0" w:firstRowLastColumn="0" w:lastRowFirstColumn="0" w:lastRowLastColumn="0"/>
            </w:pPr>
            <w:r>
              <w:t>Timeline</w:t>
            </w:r>
          </w:p>
        </w:tc>
      </w:tr>
      <w:tr w:rsidR="00441620" w14:paraId="6864819B"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2187A135" w14:textId="77777777" w:rsidR="00441620" w:rsidRDefault="00441620" w:rsidP="000E5069"/>
        </w:tc>
        <w:tc>
          <w:tcPr>
            <w:tcW w:w="4050" w:type="dxa"/>
          </w:tcPr>
          <w:p w14:paraId="6B403249" w14:textId="77777777" w:rsidR="00441620" w:rsidRDefault="00441620"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18D61807" w14:textId="77777777" w:rsidR="00441620" w:rsidRDefault="00441620" w:rsidP="000E5069">
            <w:pPr>
              <w:cnfStyle w:val="000000100000" w:firstRow="0" w:lastRow="0" w:firstColumn="0" w:lastColumn="0" w:oddVBand="0" w:evenVBand="0" w:oddHBand="1" w:evenHBand="0" w:firstRowFirstColumn="0" w:firstRowLastColumn="0" w:lastRowFirstColumn="0" w:lastRowLastColumn="0"/>
            </w:pPr>
          </w:p>
        </w:tc>
      </w:tr>
      <w:tr w:rsidR="00441620" w14:paraId="1232DCE3"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72CD18EF" w14:textId="77777777" w:rsidR="00441620" w:rsidRDefault="00441620" w:rsidP="000E5069"/>
        </w:tc>
        <w:tc>
          <w:tcPr>
            <w:tcW w:w="4050" w:type="dxa"/>
          </w:tcPr>
          <w:p w14:paraId="41426BCE" w14:textId="77777777" w:rsidR="00441620" w:rsidRDefault="00441620"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2C2E95BA" w14:textId="77777777" w:rsidR="00441620" w:rsidRDefault="00441620" w:rsidP="000E5069">
            <w:pPr>
              <w:cnfStyle w:val="000000000000" w:firstRow="0" w:lastRow="0" w:firstColumn="0" w:lastColumn="0" w:oddVBand="0" w:evenVBand="0" w:oddHBand="0" w:evenHBand="0" w:firstRowFirstColumn="0" w:firstRowLastColumn="0" w:lastRowFirstColumn="0" w:lastRowLastColumn="0"/>
            </w:pPr>
          </w:p>
        </w:tc>
      </w:tr>
      <w:tr w:rsidR="00441620" w14:paraId="2614A099"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44509B8C" w14:textId="77777777" w:rsidR="00441620" w:rsidRDefault="00441620" w:rsidP="000E5069"/>
        </w:tc>
        <w:tc>
          <w:tcPr>
            <w:tcW w:w="4050" w:type="dxa"/>
          </w:tcPr>
          <w:p w14:paraId="636C34B5" w14:textId="77777777" w:rsidR="00441620" w:rsidRDefault="00441620"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492EDE58" w14:textId="77777777" w:rsidR="00441620" w:rsidRDefault="00441620" w:rsidP="000E5069">
            <w:pPr>
              <w:cnfStyle w:val="000000100000" w:firstRow="0" w:lastRow="0" w:firstColumn="0" w:lastColumn="0" w:oddVBand="0" w:evenVBand="0" w:oddHBand="1" w:evenHBand="0" w:firstRowFirstColumn="0" w:firstRowLastColumn="0" w:lastRowFirstColumn="0" w:lastRowLastColumn="0"/>
            </w:pPr>
          </w:p>
        </w:tc>
      </w:tr>
      <w:tr w:rsidR="00441620" w14:paraId="11C9662D"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0061E421" w14:textId="77777777" w:rsidR="00441620" w:rsidRDefault="00441620" w:rsidP="000E5069"/>
        </w:tc>
        <w:tc>
          <w:tcPr>
            <w:tcW w:w="4050" w:type="dxa"/>
          </w:tcPr>
          <w:p w14:paraId="46797199" w14:textId="77777777" w:rsidR="00441620" w:rsidRDefault="00441620"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3C07C97C" w14:textId="77777777" w:rsidR="00441620" w:rsidRDefault="00441620" w:rsidP="000E5069">
            <w:pPr>
              <w:cnfStyle w:val="000000000000" w:firstRow="0" w:lastRow="0" w:firstColumn="0" w:lastColumn="0" w:oddVBand="0" w:evenVBand="0" w:oddHBand="0" w:evenHBand="0" w:firstRowFirstColumn="0" w:firstRowLastColumn="0" w:lastRowFirstColumn="0" w:lastRowLastColumn="0"/>
            </w:pPr>
          </w:p>
        </w:tc>
      </w:tr>
      <w:tr w:rsidR="00696149" w14:paraId="5E8CD0D2"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3371FFAB" w14:textId="77777777" w:rsidR="00696149" w:rsidRDefault="00696149" w:rsidP="000E5069"/>
        </w:tc>
        <w:tc>
          <w:tcPr>
            <w:tcW w:w="4050" w:type="dxa"/>
          </w:tcPr>
          <w:p w14:paraId="376A067C" w14:textId="77777777" w:rsidR="00696149" w:rsidRDefault="00696149"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798781D5" w14:textId="77777777" w:rsidR="00696149" w:rsidRDefault="00696149" w:rsidP="000E5069">
            <w:pPr>
              <w:cnfStyle w:val="000000100000" w:firstRow="0" w:lastRow="0" w:firstColumn="0" w:lastColumn="0" w:oddVBand="0" w:evenVBand="0" w:oddHBand="1" w:evenHBand="0" w:firstRowFirstColumn="0" w:firstRowLastColumn="0" w:lastRowFirstColumn="0" w:lastRowLastColumn="0"/>
            </w:pPr>
          </w:p>
        </w:tc>
      </w:tr>
      <w:tr w:rsidR="00696149" w14:paraId="42778B45"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1630D28A" w14:textId="77777777" w:rsidR="00696149" w:rsidRDefault="00696149" w:rsidP="000E5069"/>
        </w:tc>
        <w:tc>
          <w:tcPr>
            <w:tcW w:w="4050" w:type="dxa"/>
          </w:tcPr>
          <w:p w14:paraId="6A09B5F2" w14:textId="77777777" w:rsidR="00696149" w:rsidRDefault="00696149"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1195FF80" w14:textId="77777777" w:rsidR="00696149" w:rsidRDefault="00696149" w:rsidP="000E5069">
            <w:pPr>
              <w:cnfStyle w:val="000000000000" w:firstRow="0" w:lastRow="0" w:firstColumn="0" w:lastColumn="0" w:oddVBand="0" w:evenVBand="0" w:oddHBand="0" w:evenHBand="0" w:firstRowFirstColumn="0" w:firstRowLastColumn="0" w:lastRowFirstColumn="0" w:lastRowLastColumn="0"/>
            </w:pPr>
          </w:p>
        </w:tc>
      </w:tr>
      <w:tr w:rsidR="00696149" w14:paraId="30110806"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3A657538" w14:textId="77777777" w:rsidR="00696149" w:rsidRDefault="00696149" w:rsidP="000E5069"/>
        </w:tc>
        <w:tc>
          <w:tcPr>
            <w:tcW w:w="4050" w:type="dxa"/>
          </w:tcPr>
          <w:p w14:paraId="614EB6CA" w14:textId="77777777" w:rsidR="00696149" w:rsidRDefault="00696149"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23C74E3C" w14:textId="77777777" w:rsidR="00696149" w:rsidRDefault="00696149" w:rsidP="000E5069">
            <w:pPr>
              <w:cnfStyle w:val="000000100000" w:firstRow="0" w:lastRow="0" w:firstColumn="0" w:lastColumn="0" w:oddVBand="0" w:evenVBand="0" w:oddHBand="1" w:evenHBand="0" w:firstRowFirstColumn="0" w:firstRowLastColumn="0" w:lastRowFirstColumn="0" w:lastRowLastColumn="0"/>
            </w:pPr>
          </w:p>
        </w:tc>
      </w:tr>
      <w:tr w:rsidR="00696149" w14:paraId="6CD3008C"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34139EDB" w14:textId="77777777" w:rsidR="00696149" w:rsidRDefault="00696149" w:rsidP="000E5069"/>
        </w:tc>
        <w:tc>
          <w:tcPr>
            <w:tcW w:w="4050" w:type="dxa"/>
          </w:tcPr>
          <w:p w14:paraId="6FC20FAC" w14:textId="77777777" w:rsidR="00696149" w:rsidRDefault="00696149"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02E02AB5" w14:textId="77777777" w:rsidR="00696149" w:rsidRDefault="00696149" w:rsidP="000E5069">
            <w:pPr>
              <w:cnfStyle w:val="000000000000" w:firstRow="0" w:lastRow="0" w:firstColumn="0" w:lastColumn="0" w:oddVBand="0" w:evenVBand="0" w:oddHBand="0" w:evenHBand="0" w:firstRowFirstColumn="0" w:firstRowLastColumn="0" w:lastRowFirstColumn="0" w:lastRowLastColumn="0"/>
            </w:pPr>
          </w:p>
        </w:tc>
      </w:tr>
      <w:tr w:rsidR="002604F2" w14:paraId="7FE56113"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5791F7CC" w14:textId="77777777" w:rsidR="002604F2" w:rsidRDefault="002604F2" w:rsidP="000E5069"/>
        </w:tc>
        <w:tc>
          <w:tcPr>
            <w:tcW w:w="4050" w:type="dxa"/>
          </w:tcPr>
          <w:p w14:paraId="15DC2EE5" w14:textId="77777777" w:rsidR="002604F2" w:rsidRDefault="002604F2"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3AFFBC3E" w14:textId="77777777" w:rsidR="002604F2" w:rsidRDefault="002604F2" w:rsidP="000E5069">
            <w:pPr>
              <w:cnfStyle w:val="000000100000" w:firstRow="0" w:lastRow="0" w:firstColumn="0" w:lastColumn="0" w:oddVBand="0" w:evenVBand="0" w:oddHBand="1" w:evenHBand="0" w:firstRowFirstColumn="0" w:firstRowLastColumn="0" w:lastRowFirstColumn="0" w:lastRowLastColumn="0"/>
            </w:pPr>
          </w:p>
        </w:tc>
      </w:tr>
    </w:tbl>
    <w:p w14:paraId="0C1AF42B" w14:textId="0115CD5F" w:rsidR="00696149" w:rsidRDefault="00696149" w:rsidP="00441620"/>
    <w:p w14:paraId="412725EA" w14:textId="4AA9E23D" w:rsidR="00696149" w:rsidRDefault="000903A4" w:rsidP="002604F2">
      <w:pPr>
        <w:pStyle w:val="Heading3"/>
        <w:numPr>
          <w:ilvl w:val="0"/>
          <w:numId w:val="37"/>
        </w:numPr>
        <w:spacing w:before="0"/>
      </w:pPr>
      <w:r>
        <w:t>Discuss how your board holds the system accountable.  How might you improve accountability and ensure that measures drive desired outcomes</w:t>
      </w:r>
      <w:r w:rsidR="00696149">
        <w:t>?</w:t>
      </w:r>
    </w:p>
    <w:tbl>
      <w:tblPr>
        <w:tblStyle w:val="GridTable4-Accent1"/>
        <w:tblW w:w="0" w:type="auto"/>
        <w:tblLook w:val="04A0" w:firstRow="1" w:lastRow="0" w:firstColumn="1" w:lastColumn="0" w:noHBand="0" w:noVBand="1"/>
      </w:tblPr>
      <w:tblGrid>
        <w:gridCol w:w="6295"/>
        <w:gridCol w:w="4050"/>
        <w:gridCol w:w="3325"/>
      </w:tblGrid>
      <w:tr w:rsidR="00696149" w14:paraId="2D078FAB" w14:textId="77777777" w:rsidTr="000E50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15E66212" w14:textId="77777777" w:rsidR="00696149" w:rsidRDefault="00696149" w:rsidP="000E5069">
            <w:r>
              <w:lastRenderedPageBreak/>
              <w:t>Task</w:t>
            </w:r>
          </w:p>
        </w:tc>
        <w:tc>
          <w:tcPr>
            <w:tcW w:w="4050" w:type="dxa"/>
          </w:tcPr>
          <w:p w14:paraId="424CFAC5" w14:textId="77777777" w:rsidR="00696149" w:rsidRDefault="00696149" w:rsidP="000E5069">
            <w:pPr>
              <w:cnfStyle w:val="100000000000" w:firstRow="1" w:lastRow="0" w:firstColumn="0" w:lastColumn="0" w:oddVBand="0" w:evenVBand="0" w:oddHBand="0" w:evenHBand="0" w:firstRowFirstColumn="0" w:firstRowLastColumn="0" w:lastRowFirstColumn="0" w:lastRowLastColumn="0"/>
            </w:pPr>
            <w:r>
              <w:t>Responsible Person(s)</w:t>
            </w:r>
          </w:p>
        </w:tc>
        <w:tc>
          <w:tcPr>
            <w:tcW w:w="3325" w:type="dxa"/>
          </w:tcPr>
          <w:p w14:paraId="1E3D342E" w14:textId="77777777" w:rsidR="00696149" w:rsidRDefault="00696149" w:rsidP="000E5069">
            <w:pPr>
              <w:cnfStyle w:val="100000000000" w:firstRow="1" w:lastRow="0" w:firstColumn="0" w:lastColumn="0" w:oddVBand="0" w:evenVBand="0" w:oddHBand="0" w:evenHBand="0" w:firstRowFirstColumn="0" w:firstRowLastColumn="0" w:lastRowFirstColumn="0" w:lastRowLastColumn="0"/>
            </w:pPr>
            <w:r>
              <w:t>Timeline</w:t>
            </w:r>
          </w:p>
        </w:tc>
      </w:tr>
      <w:tr w:rsidR="00696149" w14:paraId="3FC2BDD3"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161F6D7D" w14:textId="77777777" w:rsidR="00696149" w:rsidRDefault="00696149" w:rsidP="000E5069"/>
        </w:tc>
        <w:tc>
          <w:tcPr>
            <w:tcW w:w="4050" w:type="dxa"/>
          </w:tcPr>
          <w:p w14:paraId="4EB80A22" w14:textId="77777777" w:rsidR="00696149" w:rsidRDefault="00696149"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05699D43" w14:textId="77777777" w:rsidR="00696149" w:rsidRDefault="00696149" w:rsidP="000E5069">
            <w:pPr>
              <w:cnfStyle w:val="000000100000" w:firstRow="0" w:lastRow="0" w:firstColumn="0" w:lastColumn="0" w:oddVBand="0" w:evenVBand="0" w:oddHBand="1" w:evenHBand="0" w:firstRowFirstColumn="0" w:firstRowLastColumn="0" w:lastRowFirstColumn="0" w:lastRowLastColumn="0"/>
            </w:pPr>
          </w:p>
        </w:tc>
      </w:tr>
      <w:tr w:rsidR="00696149" w14:paraId="4B91C20C"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2CF9211E" w14:textId="77777777" w:rsidR="00696149" w:rsidRDefault="00696149" w:rsidP="000E5069"/>
        </w:tc>
        <w:tc>
          <w:tcPr>
            <w:tcW w:w="4050" w:type="dxa"/>
          </w:tcPr>
          <w:p w14:paraId="6C785117" w14:textId="77777777" w:rsidR="00696149" w:rsidRDefault="00696149"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5ECBCD59" w14:textId="77777777" w:rsidR="00696149" w:rsidRDefault="00696149" w:rsidP="000E5069">
            <w:pPr>
              <w:cnfStyle w:val="000000000000" w:firstRow="0" w:lastRow="0" w:firstColumn="0" w:lastColumn="0" w:oddVBand="0" w:evenVBand="0" w:oddHBand="0" w:evenHBand="0" w:firstRowFirstColumn="0" w:firstRowLastColumn="0" w:lastRowFirstColumn="0" w:lastRowLastColumn="0"/>
            </w:pPr>
          </w:p>
        </w:tc>
      </w:tr>
      <w:tr w:rsidR="00696149" w14:paraId="61676E20"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31CE23B9" w14:textId="77777777" w:rsidR="00696149" w:rsidRDefault="00696149" w:rsidP="000E5069"/>
        </w:tc>
        <w:tc>
          <w:tcPr>
            <w:tcW w:w="4050" w:type="dxa"/>
          </w:tcPr>
          <w:p w14:paraId="4C3D301F" w14:textId="77777777" w:rsidR="00696149" w:rsidRDefault="00696149"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626BECC7" w14:textId="77777777" w:rsidR="00696149" w:rsidRDefault="00696149" w:rsidP="000E5069">
            <w:pPr>
              <w:cnfStyle w:val="000000100000" w:firstRow="0" w:lastRow="0" w:firstColumn="0" w:lastColumn="0" w:oddVBand="0" w:evenVBand="0" w:oddHBand="1" w:evenHBand="0" w:firstRowFirstColumn="0" w:firstRowLastColumn="0" w:lastRowFirstColumn="0" w:lastRowLastColumn="0"/>
            </w:pPr>
          </w:p>
        </w:tc>
      </w:tr>
      <w:tr w:rsidR="00696149" w14:paraId="18294DFA"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57F8A7AD" w14:textId="77777777" w:rsidR="00696149" w:rsidRDefault="00696149" w:rsidP="000E5069"/>
        </w:tc>
        <w:tc>
          <w:tcPr>
            <w:tcW w:w="4050" w:type="dxa"/>
          </w:tcPr>
          <w:p w14:paraId="794580D2" w14:textId="77777777" w:rsidR="00696149" w:rsidRDefault="00696149"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7A6BE47B" w14:textId="77777777" w:rsidR="00696149" w:rsidRDefault="00696149" w:rsidP="000E5069">
            <w:pPr>
              <w:cnfStyle w:val="000000000000" w:firstRow="0" w:lastRow="0" w:firstColumn="0" w:lastColumn="0" w:oddVBand="0" w:evenVBand="0" w:oddHBand="0" w:evenHBand="0" w:firstRowFirstColumn="0" w:firstRowLastColumn="0" w:lastRowFirstColumn="0" w:lastRowLastColumn="0"/>
            </w:pPr>
          </w:p>
        </w:tc>
      </w:tr>
      <w:tr w:rsidR="00696149" w14:paraId="621611D6"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03A13D13" w14:textId="77777777" w:rsidR="00696149" w:rsidRDefault="00696149" w:rsidP="000E5069"/>
        </w:tc>
        <w:tc>
          <w:tcPr>
            <w:tcW w:w="4050" w:type="dxa"/>
          </w:tcPr>
          <w:p w14:paraId="5BB0BFCB" w14:textId="77777777" w:rsidR="00696149" w:rsidRDefault="00696149"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26BAA9F0" w14:textId="77777777" w:rsidR="00696149" w:rsidRDefault="00696149" w:rsidP="000E5069">
            <w:pPr>
              <w:cnfStyle w:val="000000100000" w:firstRow="0" w:lastRow="0" w:firstColumn="0" w:lastColumn="0" w:oddVBand="0" w:evenVBand="0" w:oddHBand="1" w:evenHBand="0" w:firstRowFirstColumn="0" w:firstRowLastColumn="0" w:lastRowFirstColumn="0" w:lastRowLastColumn="0"/>
            </w:pPr>
          </w:p>
        </w:tc>
      </w:tr>
      <w:tr w:rsidR="00696149" w14:paraId="0F1CE431"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03B71AAF" w14:textId="77777777" w:rsidR="00696149" w:rsidRDefault="00696149" w:rsidP="000E5069"/>
        </w:tc>
        <w:tc>
          <w:tcPr>
            <w:tcW w:w="4050" w:type="dxa"/>
          </w:tcPr>
          <w:p w14:paraId="22875A2F" w14:textId="77777777" w:rsidR="00696149" w:rsidRDefault="00696149"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3D9B6FCD" w14:textId="77777777" w:rsidR="00696149" w:rsidRDefault="00696149" w:rsidP="000E5069">
            <w:pPr>
              <w:cnfStyle w:val="000000000000" w:firstRow="0" w:lastRow="0" w:firstColumn="0" w:lastColumn="0" w:oddVBand="0" w:evenVBand="0" w:oddHBand="0" w:evenHBand="0" w:firstRowFirstColumn="0" w:firstRowLastColumn="0" w:lastRowFirstColumn="0" w:lastRowLastColumn="0"/>
            </w:pPr>
          </w:p>
        </w:tc>
      </w:tr>
      <w:tr w:rsidR="00696149" w14:paraId="05C2167B"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626AE1AC" w14:textId="77777777" w:rsidR="00696149" w:rsidRDefault="00696149" w:rsidP="000E5069"/>
        </w:tc>
        <w:tc>
          <w:tcPr>
            <w:tcW w:w="4050" w:type="dxa"/>
          </w:tcPr>
          <w:p w14:paraId="39607454" w14:textId="77777777" w:rsidR="00696149" w:rsidRDefault="00696149"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445B831F" w14:textId="77777777" w:rsidR="00696149" w:rsidRDefault="00696149" w:rsidP="000E5069">
            <w:pPr>
              <w:cnfStyle w:val="000000100000" w:firstRow="0" w:lastRow="0" w:firstColumn="0" w:lastColumn="0" w:oddVBand="0" w:evenVBand="0" w:oddHBand="1" w:evenHBand="0" w:firstRowFirstColumn="0" w:firstRowLastColumn="0" w:lastRowFirstColumn="0" w:lastRowLastColumn="0"/>
            </w:pPr>
          </w:p>
        </w:tc>
      </w:tr>
      <w:tr w:rsidR="00696149" w14:paraId="4C111BC6"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01E5147A" w14:textId="77777777" w:rsidR="00696149" w:rsidRDefault="00696149" w:rsidP="000E5069"/>
        </w:tc>
        <w:tc>
          <w:tcPr>
            <w:tcW w:w="4050" w:type="dxa"/>
          </w:tcPr>
          <w:p w14:paraId="4C4F2ABE" w14:textId="77777777" w:rsidR="00696149" w:rsidRDefault="00696149"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14278B21" w14:textId="77777777" w:rsidR="00696149" w:rsidRDefault="00696149" w:rsidP="000E5069">
            <w:pPr>
              <w:cnfStyle w:val="000000000000" w:firstRow="0" w:lastRow="0" w:firstColumn="0" w:lastColumn="0" w:oddVBand="0" w:evenVBand="0" w:oddHBand="0" w:evenHBand="0" w:firstRowFirstColumn="0" w:firstRowLastColumn="0" w:lastRowFirstColumn="0" w:lastRowLastColumn="0"/>
            </w:pPr>
          </w:p>
        </w:tc>
      </w:tr>
    </w:tbl>
    <w:p w14:paraId="18966F1E" w14:textId="5E318213" w:rsidR="00441620" w:rsidRDefault="00441620">
      <w:pPr>
        <w:spacing w:before="0" w:after="160"/>
      </w:pPr>
      <w:r>
        <w:br w:type="page"/>
      </w:r>
    </w:p>
    <w:p w14:paraId="5AC4F046" w14:textId="77777777" w:rsidR="002604F2" w:rsidRPr="002604F2" w:rsidRDefault="002604F2" w:rsidP="002604F2">
      <w:pPr>
        <w:spacing w:after="0"/>
      </w:pPr>
      <w:bookmarkStart w:id="0" w:name="_Hlk41835751"/>
    </w:p>
    <w:p w14:paraId="7D36A27C" w14:textId="5325589A" w:rsidR="007D68FB" w:rsidRPr="00D3317C" w:rsidRDefault="008F009F" w:rsidP="002604F2">
      <w:pPr>
        <w:pStyle w:val="Heading3"/>
        <w:numPr>
          <w:ilvl w:val="0"/>
          <w:numId w:val="37"/>
        </w:numPr>
        <w:spacing w:before="0"/>
      </w:pPr>
      <w:r>
        <w:t xml:space="preserve">Describe how </w:t>
      </w:r>
      <w:r w:rsidR="000903A4">
        <w:t>you manage the work of the board. Do board members and staff work well together? Are roles clear? How might the board and staff work better together?</w:t>
      </w:r>
    </w:p>
    <w:tbl>
      <w:tblPr>
        <w:tblStyle w:val="GridTable4-Accent1"/>
        <w:tblW w:w="0" w:type="auto"/>
        <w:tblLook w:val="04A0" w:firstRow="1" w:lastRow="0" w:firstColumn="1" w:lastColumn="0" w:noHBand="0" w:noVBand="1"/>
      </w:tblPr>
      <w:tblGrid>
        <w:gridCol w:w="6295"/>
        <w:gridCol w:w="4050"/>
        <w:gridCol w:w="3325"/>
      </w:tblGrid>
      <w:tr w:rsidR="00A80139" w14:paraId="58D64092" w14:textId="77777777" w:rsidTr="000E50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18FFF4CD" w14:textId="77777777" w:rsidR="00A80139" w:rsidRDefault="00A80139" w:rsidP="000E5069">
            <w:r>
              <w:t>Task</w:t>
            </w:r>
          </w:p>
        </w:tc>
        <w:tc>
          <w:tcPr>
            <w:tcW w:w="4050" w:type="dxa"/>
          </w:tcPr>
          <w:p w14:paraId="2E5F2800" w14:textId="77777777" w:rsidR="00A80139" w:rsidRDefault="00A80139" w:rsidP="000E5069">
            <w:pPr>
              <w:cnfStyle w:val="100000000000" w:firstRow="1" w:lastRow="0" w:firstColumn="0" w:lastColumn="0" w:oddVBand="0" w:evenVBand="0" w:oddHBand="0" w:evenHBand="0" w:firstRowFirstColumn="0" w:firstRowLastColumn="0" w:lastRowFirstColumn="0" w:lastRowLastColumn="0"/>
            </w:pPr>
            <w:r>
              <w:t>Responsible Person(s)</w:t>
            </w:r>
          </w:p>
        </w:tc>
        <w:tc>
          <w:tcPr>
            <w:tcW w:w="3325" w:type="dxa"/>
          </w:tcPr>
          <w:p w14:paraId="138E6570" w14:textId="77777777" w:rsidR="00A80139" w:rsidRDefault="00A80139" w:rsidP="000E5069">
            <w:pPr>
              <w:cnfStyle w:val="100000000000" w:firstRow="1" w:lastRow="0" w:firstColumn="0" w:lastColumn="0" w:oddVBand="0" w:evenVBand="0" w:oddHBand="0" w:evenHBand="0" w:firstRowFirstColumn="0" w:firstRowLastColumn="0" w:lastRowFirstColumn="0" w:lastRowLastColumn="0"/>
            </w:pPr>
            <w:r>
              <w:t>Timeline</w:t>
            </w:r>
          </w:p>
        </w:tc>
      </w:tr>
      <w:tr w:rsidR="00A80139" w14:paraId="3254F88F"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2E77F470" w14:textId="77777777" w:rsidR="00A80139" w:rsidRDefault="00A80139" w:rsidP="000E5069"/>
        </w:tc>
        <w:tc>
          <w:tcPr>
            <w:tcW w:w="4050" w:type="dxa"/>
          </w:tcPr>
          <w:p w14:paraId="4AE92688" w14:textId="77777777" w:rsidR="00A80139" w:rsidRDefault="00A80139"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6D7811EF" w14:textId="77777777" w:rsidR="00A80139" w:rsidRDefault="00A80139" w:rsidP="000E5069">
            <w:pPr>
              <w:cnfStyle w:val="000000100000" w:firstRow="0" w:lastRow="0" w:firstColumn="0" w:lastColumn="0" w:oddVBand="0" w:evenVBand="0" w:oddHBand="1" w:evenHBand="0" w:firstRowFirstColumn="0" w:firstRowLastColumn="0" w:lastRowFirstColumn="0" w:lastRowLastColumn="0"/>
            </w:pPr>
          </w:p>
        </w:tc>
      </w:tr>
      <w:tr w:rsidR="00A80139" w14:paraId="7907C558"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00D04DCF" w14:textId="77777777" w:rsidR="00A80139" w:rsidRDefault="00A80139" w:rsidP="000E5069"/>
        </w:tc>
        <w:tc>
          <w:tcPr>
            <w:tcW w:w="4050" w:type="dxa"/>
          </w:tcPr>
          <w:p w14:paraId="5245B918" w14:textId="77777777" w:rsidR="00A80139" w:rsidRDefault="00A80139"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57DA9EB7" w14:textId="77777777" w:rsidR="00A80139" w:rsidRDefault="00A80139" w:rsidP="000E5069">
            <w:pPr>
              <w:cnfStyle w:val="000000000000" w:firstRow="0" w:lastRow="0" w:firstColumn="0" w:lastColumn="0" w:oddVBand="0" w:evenVBand="0" w:oddHBand="0" w:evenHBand="0" w:firstRowFirstColumn="0" w:firstRowLastColumn="0" w:lastRowFirstColumn="0" w:lastRowLastColumn="0"/>
            </w:pPr>
          </w:p>
        </w:tc>
      </w:tr>
      <w:tr w:rsidR="00A80139" w14:paraId="0F05F8E4"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3A2AAC44" w14:textId="77777777" w:rsidR="00A80139" w:rsidRDefault="00A80139" w:rsidP="000E5069"/>
        </w:tc>
        <w:tc>
          <w:tcPr>
            <w:tcW w:w="4050" w:type="dxa"/>
          </w:tcPr>
          <w:p w14:paraId="121F8ABE" w14:textId="77777777" w:rsidR="00A80139" w:rsidRDefault="00A80139"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5F1A4CED" w14:textId="77777777" w:rsidR="00A80139" w:rsidRDefault="00A80139" w:rsidP="000E5069">
            <w:pPr>
              <w:cnfStyle w:val="000000100000" w:firstRow="0" w:lastRow="0" w:firstColumn="0" w:lastColumn="0" w:oddVBand="0" w:evenVBand="0" w:oddHBand="1" w:evenHBand="0" w:firstRowFirstColumn="0" w:firstRowLastColumn="0" w:lastRowFirstColumn="0" w:lastRowLastColumn="0"/>
            </w:pPr>
          </w:p>
        </w:tc>
      </w:tr>
      <w:tr w:rsidR="00A80139" w14:paraId="24FC0458"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7329FFAB" w14:textId="77777777" w:rsidR="00A80139" w:rsidRDefault="00A80139" w:rsidP="000E5069"/>
        </w:tc>
        <w:tc>
          <w:tcPr>
            <w:tcW w:w="4050" w:type="dxa"/>
          </w:tcPr>
          <w:p w14:paraId="2D422FD8" w14:textId="77777777" w:rsidR="00A80139" w:rsidRDefault="00A80139"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5F323A86" w14:textId="77777777" w:rsidR="00A80139" w:rsidRDefault="00A80139" w:rsidP="000E5069">
            <w:pPr>
              <w:cnfStyle w:val="000000000000" w:firstRow="0" w:lastRow="0" w:firstColumn="0" w:lastColumn="0" w:oddVBand="0" w:evenVBand="0" w:oddHBand="0" w:evenHBand="0" w:firstRowFirstColumn="0" w:firstRowLastColumn="0" w:lastRowFirstColumn="0" w:lastRowLastColumn="0"/>
            </w:pPr>
          </w:p>
        </w:tc>
      </w:tr>
      <w:tr w:rsidR="000903A4" w14:paraId="5567AAA1"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1D883A89" w14:textId="77777777" w:rsidR="000903A4" w:rsidRDefault="000903A4" w:rsidP="000E5069"/>
        </w:tc>
        <w:tc>
          <w:tcPr>
            <w:tcW w:w="4050" w:type="dxa"/>
          </w:tcPr>
          <w:p w14:paraId="0E3A62FA" w14:textId="77777777" w:rsidR="000903A4" w:rsidRDefault="000903A4"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70F3D60D" w14:textId="77777777" w:rsidR="000903A4" w:rsidRDefault="000903A4" w:rsidP="000E5069">
            <w:pPr>
              <w:cnfStyle w:val="000000100000" w:firstRow="0" w:lastRow="0" w:firstColumn="0" w:lastColumn="0" w:oddVBand="0" w:evenVBand="0" w:oddHBand="1" w:evenHBand="0" w:firstRowFirstColumn="0" w:firstRowLastColumn="0" w:lastRowFirstColumn="0" w:lastRowLastColumn="0"/>
            </w:pPr>
          </w:p>
        </w:tc>
      </w:tr>
      <w:tr w:rsidR="000903A4" w14:paraId="4CABEC96"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0CAD7DBB" w14:textId="77777777" w:rsidR="000903A4" w:rsidRDefault="000903A4" w:rsidP="000E5069"/>
        </w:tc>
        <w:tc>
          <w:tcPr>
            <w:tcW w:w="4050" w:type="dxa"/>
          </w:tcPr>
          <w:p w14:paraId="76BD1E36" w14:textId="77777777" w:rsidR="000903A4" w:rsidRDefault="000903A4"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503CEF0F" w14:textId="77777777" w:rsidR="000903A4" w:rsidRDefault="000903A4" w:rsidP="000E5069">
            <w:pPr>
              <w:cnfStyle w:val="000000000000" w:firstRow="0" w:lastRow="0" w:firstColumn="0" w:lastColumn="0" w:oddVBand="0" w:evenVBand="0" w:oddHBand="0" w:evenHBand="0" w:firstRowFirstColumn="0" w:firstRowLastColumn="0" w:lastRowFirstColumn="0" w:lastRowLastColumn="0"/>
            </w:pPr>
          </w:p>
        </w:tc>
      </w:tr>
      <w:tr w:rsidR="000903A4" w14:paraId="1D65FFD6"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5C618909" w14:textId="77777777" w:rsidR="000903A4" w:rsidRDefault="000903A4" w:rsidP="000E5069"/>
        </w:tc>
        <w:tc>
          <w:tcPr>
            <w:tcW w:w="4050" w:type="dxa"/>
          </w:tcPr>
          <w:p w14:paraId="24D30526" w14:textId="77777777" w:rsidR="000903A4" w:rsidRDefault="000903A4"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4E794557" w14:textId="77777777" w:rsidR="000903A4" w:rsidRDefault="000903A4" w:rsidP="000E5069">
            <w:pPr>
              <w:cnfStyle w:val="000000100000" w:firstRow="0" w:lastRow="0" w:firstColumn="0" w:lastColumn="0" w:oddVBand="0" w:evenVBand="0" w:oddHBand="1" w:evenHBand="0" w:firstRowFirstColumn="0" w:firstRowLastColumn="0" w:lastRowFirstColumn="0" w:lastRowLastColumn="0"/>
            </w:pPr>
          </w:p>
        </w:tc>
      </w:tr>
      <w:tr w:rsidR="000903A4" w14:paraId="5B3533E3"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71855EB2" w14:textId="77777777" w:rsidR="000903A4" w:rsidRDefault="000903A4" w:rsidP="000E5069"/>
        </w:tc>
        <w:tc>
          <w:tcPr>
            <w:tcW w:w="4050" w:type="dxa"/>
          </w:tcPr>
          <w:p w14:paraId="248EB56C" w14:textId="77777777" w:rsidR="000903A4" w:rsidRDefault="000903A4"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11D2B34C" w14:textId="77777777" w:rsidR="000903A4" w:rsidRDefault="000903A4" w:rsidP="000E5069">
            <w:pPr>
              <w:cnfStyle w:val="000000000000" w:firstRow="0" w:lastRow="0" w:firstColumn="0" w:lastColumn="0" w:oddVBand="0" w:evenVBand="0" w:oddHBand="0" w:evenHBand="0" w:firstRowFirstColumn="0" w:firstRowLastColumn="0" w:lastRowFirstColumn="0" w:lastRowLastColumn="0"/>
            </w:pPr>
          </w:p>
        </w:tc>
      </w:tr>
      <w:tr w:rsidR="000903A4" w14:paraId="1C2E7540"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0F747826" w14:textId="77777777" w:rsidR="000903A4" w:rsidRDefault="000903A4" w:rsidP="000E5069"/>
        </w:tc>
        <w:tc>
          <w:tcPr>
            <w:tcW w:w="4050" w:type="dxa"/>
          </w:tcPr>
          <w:p w14:paraId="023212A4" w14:textId="77777777" w:rsidR="000903A4" w:rsidRDefault="000903A4"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5601BFF8" w14:textId="77777777" w:rsidR="000903A4" w:rsidRDefault="000903A4" w:rsidP="000E5069">
            <w:pPr>
              <w:cnfStyle w:val="000000100000" w:firstRow="0" w:lastRow="0" w:firstColumn="0" w:lastColumn="0" w:oddVBand="0" w:evenVBand="0" w:oddHBand="1" w:evenHBand="0" w:firstRowFirstColumn="0" w:firstRowLastColumn="0" w:lastRowFirstColumn="0" w:lastRowLastColumn="0"/>
            </w:pPr>
          </w:p>
        </w:tc>
      </w:tr>
      <w:bookmarkEnd w:id="0"/>
    </w:tbl>
    <w:p w14:paraId="2DE7003B" w14:textId="77777777" w:rsidR="00EA48AD" w:rsidRDefault="00EA48AD" w:rsidP="007D68FB">
      <w:pPr>
        <w:tabs>
          <w:tab w:val="left" w:pos="1020"/>
        </w:tabs>
        <w:ind w:left="1170"/>
      </w:pPr>
    </w:p>
    <w:p w14:paraId="5AED188C" w14:textId="5797B6A4" w:rsidR="00EA48AD" w:rsidRPr="00D3317C" w:rsidRDefault="00A607A9" w:rsidP="002604F2">
      <w:pPr>
        <w:pStyle w:val="Heading3"/>
        <w:numPr>
          <w:ilvl w:val="0"/>
          <w:numId w:val="37"/>
        </w:numPr>
        <w:spacing w:before="0"/>
      </w:pPr>
      <w:r>
        <w:t xml:space="preserve">Consider how your </w:t>
      </w:r>
      <w:r w:rsidR="00EA48AD">
        <w:t xml:space="preserve">board meetings </w:t>
      </w:r>
      <w:r>
        <w:t>are conducted, are they strategic and focused, are action items captured and follow</w:t>
      </w:r>
      <w:r w:rsidR="006259DB">
        <w:t xml:space="preserve">ed up on, etc. How might meetings be more effective, </w:t>
      </w:r>
      <w:r w:rsidR="00C950F0">
        <w:t xml:space="preserve">and </w:t>
      </w:r>
      <w:r w:rsidR="006259DB">
        <w:t>productive</w:t>
      </w:r>
      <w:r w:rsidR="00C950F0">
        <w:t>?</w:t>
      </w:r>
    </w:p>
    <w:tbl>
      <w:tblPr>
        <w:tblStyle w:val="GridTable4-Accent1"/>
        <w:tblW w:w="0" w:type="auto"/>
        <w:tblLook w:val="04A0" w:firstRow="1" w:lastRow="0" w:firstColumn="1" w:lastColumn="0" w:noHBand="0" w:noVBand="1"/>
      </w:tblPr>
      <w:tblGrid>
        <w:gridCol w:w="6295"/>
        <w:gridCol w:w="4050"/>
        <w:gridCol w:w="3325"/>
      </w:tblGrid>
      <w:tr w:rsidR="00EA48AD" w14:paraId="7443888D" w14:textId="77777777" w:rsidTr="000E50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54D388CD" w14:textId="77777777" w:rsidR="00EA48AD" w:rsidRDefault="00EA48AD" w:rsidP="000E5069">
            <w:r>
              <w:t>Task</w:t>
            </w:r>
          </w:p>
        </w:tc>
        <w:tc>
          <w:tcPr>
            <w:tcW w:w="4050" w:type="dxa"/>
          </w:tcPr>
          <w:p w14:paraId="5234076C" w14:textId="77777777" w:rsidR="00EA48AD" w:rsidRDefault="00EA48AD" w:rsidP="000E5069">
            <w:pPr>
              <w:cnfStyle w:val="100000000000" w:firstRow="1" w:lastRow="0" w:firstColumn="0" w:lastColumn="0" w:oddVBand="0" w:evenVBand="0" w:oddHBand="0" w:evenHBand="0" w:firstRowFirstColumn="0" w:firstRowLastColumn="0" w:lastRowFirstColumn="0" w:lastRowLastColumn="0"/>
            </w:pPr>
            <w:r>
              <w:t>Responsible Person(s)</w:t>
            </w:r>
          </w:p>
        </w:tc>
        <w:tc>
          <w:tcPr>
            <w:tcW w:w="3325" w:type="dxa"/>
          </w:tcPr>
          <w:p w14:paraId="310DAA1B" w14:textId="77777777" w:rsidR="00EA48AD" w:rsidRDefault="00EA48AD" w:rsidP="000E5069">
            <w:pPr>
              <w:cnfStyle w:val="100000000000" w:firstRow="1" w:lastRow="0" w:firstColumn="0" w:lastColumn="0" w:oddVBand="0" w:evenVBand="0" w:oddHBand="0" w:evenHBand="0" w:firstRowFirstColumn="0" w:firstRowLastColumn="0" w:lastRowFirstColumn="0" w:lastRowLastColumn="0"/>
            </w:pPr>
            <w:r>
              <w:t>Timeline</w:t>
            </w:r>
          </w:p>
        </w:tc>
      </w:tr>
      <w:tr w:rsidR="00EA48AD" w14:paraId="4B4D3EFA"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5DDA72A5" w14:textId="77777777" w:rsidR="00EA48AD" w:rsidRDefault="00EA48AD" w:rsidP="000E5069"/>
        </w:tc>
        <w:tc>
          <w:tcPr>
            <w:tcW w:w="4050" w:type="dxa"/>
          </w:tcPr>
          <w:p w14:paraId="206D13A9" w14:textId="77777777" w:rsidR="00EA48AD" w:rsidRDefault="00EA48AD"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13980D91" w14:textId="77777777" w:rsidR="00EA48AD" w:rsidRDefault="00EA48AD" w:rsidP="000E5069">
            <w:pPr>
              <w:cnfStyle w:val="000000100000" w:firstRow="0" w:lastRow="0" w:firstColumn="0" w:lastColumn="0" w:oddVBand="0" w:evenVBand="0" w:oddHBand="1" w:evenHBand="0" w:firstRowFirstColumn="0" w:firstRowLastColumn="0" w:lastRowFirstColumn="0" w:lastRowLastColumn="0"/>
            </w:pPr>
          </w:p>
        </w:tc>
      </w:tr>
      <w:tr w:rsidR="00EA48AD" w14:paraId="01405DC1"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6D75EBB6" w14:textId="77777777" w:rsidR="00EA48AD" w:rsidRDefault="00EA48AD" w:rsidP="000E5069"/>
        </w:tc>
        <w:tc>
          <w:tcPr>
            <w:tcW w:w="4050" w:type="dxa"/>
          </w:tcPr>
          <w:p w14:paraId="5FE09EB9" w14:textId="77777777" w:rsidR="00EA48AD" w:rsidRDefault="00EA48AD"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473617EB" w14:textId="77777777" w:rsidR="00EA48AD" w:rsidRDefault="00EA48AD" w:rsidP="000E5069">
            <w:pPr>
              <w:cnfStyle w:val="000000000000" w:firstRow="0" w:lastRow="0" w:firstColumn="0" w:lastColumn="0" w:oddVBand="0" w:evenVBand="0" w:oddHBand="0" w:evenHBand="0" w:firstRowFirstColumn="0" w:firstRowLastColumn="0" w:lastRowFirstColumn="0" w:lastRowLastColumn="0"/>
            </w:pPr>
          </w:p>
        </w:tc>
      </w:tr>
      <w:tr w:rsidR="00EA48AD" w14:paraId="45AD3EB7"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1D595E40" w14:textId="77777777" w:rsidR="00EA48AD" w:rsidRDefault="00EA48AD" w:rsidP="000E5069"/>
        </w:tc>
        <w:tc>
          <w:tcPr>
            <w:tcW w:w="4050" w:type="dxa"/>
          </w:tcPr>
          <w:p w14:paraId="08818C61" w14:textId="77777777" w:rsidR="00EA48AD" w:rsidRDefault="00EA48AD"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6CF31D05" w14:textId="77777777" w:rsidR="00EA48AD" w:rsidRDefault="00EA48AD" w:rsidP="000E5069">
            <w:pPr>
              <w:cnfStyle w:val="000000100000" w:firstRow="0" w:lastRow="0" w:firstColumn="0" w:lastColumn="0" w:oddVBand="0" w:evenVBand="0" w:oddHBand="1" w:evenHBand="0" w:firstRowFirstColumn="0" w:firstRowLastColumn="0" w:lastRowFirstColumn="0" w:lastRowLastColumn="0"/>
            </w:pPr>
          </w:p>
        </w:tc>
      </w:tr>
      <w:tr w:rsidR="00EA48AD" w14:paraId="089069A6"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224BD84F" w14:textId="77777777" w:rsidR="00EA48AD" w:rsidRDefault="00EA48AD" w:rsidP="000E5069"/>
        </w:tc>
        <w:tc>
          <w:tcPr>
            <w:tcW w:w="4050" w:type="dxa"/>
          </w:tcPr>
          <w:p w14:paraId="52B622C5" w14:textId="77777777" w:rsidR="00EA48AD" w:rsidRDefault="00EA48AD"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3060B1C4" w14:textId="77777777" w:rsidR="00EA48AD" w:rsidRDefault="00EA48AD" w:rsidP="000E5069">
            <w:pPr>
              <w:cnfStyle w:val="000000000000" w:firstRow="0" w:lastRow="0" w:firstColumn="0" w:lastColumn="0" w:oddVBand="0" w:evenVBand="0" w:oddHBand="0" w:evenHBand="0" w:firstRowFirstColumn="0" w:firstRowLastColumn="0" w:lastRowFirstColumn="0" w:lastRowLastColumn="0"/>
            </w:pPr>
          </w:p>
        </w:tc>
      </w:tr>
      <w:tr w:rsidR="00EA48AD" w14:paraId="430151D4"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2731B6AF" w14:textId="77777777" w:rsidR="00EA48AD" w:rsidRDefault="00EA48AD" w:rsidP="000E5069"/>
        </w:tc>
        <w:tc>
          <w:tcPr>
            <w:tcW w:w="4050" w:type="dxa"/>
          </w:tcPr>
          <w:p w14:paraId="393A25F3" w14:textId="77777777" w:rsidR="00EA48AD" w:rsidRDefault="00EA48AD"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06CEB4F8" w14:textId="77777777" w:rsidR="00EA48AD" w:rsidRDefault="00EA48AD" w:rsidP="000E5069">
            <w:pPr>
              <w:cnfStyle w:val="000000100000" w:firstRow="0" w:lastRow="0" w:firstColumn="0" w:lastColumn="0" w:oddVBand="0" w:evenVBand="0" w:oddHBand="1" w:evenHBand="0" w:firstRowFirstColumn="0" w:firstRowLastColumn="0" w:lastRowFirstColumn="0" w:lastRowLastColumn="0"/>
            </w:pPr>
          </w:p>
        </w:tc>
      </w:tr>
      <w:tr w:rsidR="00EA48AD" w14:paraId="1F5323F8"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24AD13A6" w14:textId="77777777" w:rsidR="00EA48AD" w:rsidRDefault="00EA48AD" w:rsidP="000E5069"/>
        </w:tc>
        <w:tc>
          <w:tcPr>
            <w:tcW w:w="4050" w:type="dxa"/>
          </w:tcPr>
          <w:p w14:paraId="1ED794C8" w14:textId="77777777" w:rsidR="00EA48AD" w:rsidRDefault="00EA48AD"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4F738F74" w14:textId="77777777" w:rsidR="00EA48AD" w:rsidRDefault="00EA48AD" w:rsidP="000E5069">
            <w:pPr>
              <w:cnfStyle w:val="000000000000" w:firstRow="0" w:lastRow="0" w:firstColumn="0" w:lastColumn="0" w:oddVBand="0" w:evenVBand="0" w:oddHBand="0" w:evenHBand="0" w:firstRowFirstColumn="0" w:firstRowLastColumn="0" w:lastRowFirstColumn="0" w:lastRowLastColumn="0"/>
            </w:pPr>
          </w:p>
        </w:tc>
      </w:tr>
      <w:tr w:rsidR="00EA48AD" w14:paraId="41A8FB73"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539797DE" w14:textId="77777777" w:rsidR="00EA48AD" w:rsidRDefault="00EA48AD" w:rsidP="000E5069"/>
        </w:tc>
        <w:tc>
          <w:tcPr>
            <w:tcW w:w="4050" w:type="dxa"/>
          </w:tcPr>
          <w:p w14:paraId="79A9F104" w14:textId="77777777" w:rsidR="00EA48AD" w:rsidRDefault="00EA48AD"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079030B3" w14:textId="77777777" w:rsidR="00EA48AD" w:rsidRDefault="00EA48AD" w:rsidP="000E5069">
            <w:pPr>
              <w:cnfStyle w:val="000000100000" w:firstRow="0" w:lastRow="0" w:firstColumn="0" w:lastColumn="0" w:oddVBand="0" w:evenVBand="0" w:oddHBand="1" w:evenHBand="0" w:firstRowFirstColumn="0" w:firstRowLastColumn="0" w:lastRowFirstColumn="0" w:lastRowLastColumn="0"/>
            </w:pPr>
          </w:p>
        </w:tc>
      </w:tr>
      <w:tr w:rsidR="00EA48AD" w14:paraId="148AFB85"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0AC33C01" w14:textId="77777777" w:rsidR="00EA48AD" w:rsidRDefault="00EA48AD" w:rsidP="000E5069"/>
        </w:tc>
        <w:tc>
          <w:tcPr>
            <w:tcW w:w="4050" w:type="dxa"/>
          </w:tcPr>
          <w:p w14:paraId="7EE1A1F0" w14:textId="77777777" w:rsidR="00EA48AD" w:rsidRDefault="00EA48AD"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310E8181" w14:textId="77777777" w:rsidR="00EA48AD" w:rsidRDefault="00EA48AD" w:rsidP="000E5069">
            <w:pPr>
              <w:cnfStyle w:val="000000000000" w:firstRow="0" w:lastRow="0" w:firstColumn="0" w:lastColumn="0" w:oddVBand="0" w:evenVBand="0" w:oddHBand="0" w:evenHBand="0" w:firstRowFirstColumn="0" w:firstRowLastColumn="0" w:lastRowFirstColumn="0" w:lastRowLastColumn="0"/>
            </w:pPr>
          </w:p>
        </w:tc>
      </w:tr>
    </w:tbl>
    <w:p w14:paraId="4D358882" w14:textId="7143779A" w:rsidR="00C950F0" w:rsidRDefault="00C950F0">
      <w:pPr>
        <w:spacing w:before="0" w:after="160"/>
      </w:pPr>
    </w:p>
    <w:p w14:paraId="44503A64" w14:textId="77777777" w:rsidR="002604F2" w:rsidRDefault="002604F2" w:rsidP="002604F2">
      <w:pPr>
        <w:spacing w:before="0" w:after="0"/>
      </w:pPr>
    </w:p>
    <w:p w14:paraId="19C2AFCE" w14:textId="45CA021E" w:rsidR="00C950F0" w:rsidRPr="00D3317C" w:rsidRDefault="00C950F0" w:rsidP="002604F2">
      <w:pPr>
        <w:pStyle w:val="Heading3"/>
        <w:numPr>
          <w:ilvl w:val="0"/>
          <w:numId w:val="37"/>
        </w:numPr>
        <w:spacing w:before="0"/>
      </w:pPr>
      <w:r>
        <w:t>Consider how your board is engaged between meetings and in workgroups or taskforces. What works well? What could be done to make member engagement more effective, and productive?</w:t>
      </w:r>
    </w:p>
    <w:tbl>
      <w:tblPr>
        <w:tblStyle w:val="GridTable4-Accent1"/>
        <w:tblW w:w="0" w:type="auto"/>
        <w:tblLook w:val="04A0" w:firstRow="1" w:lastRow="0" w:firstColumn="1" w:lastColumn="0" w:noHBand="0" w:noVBand="1"/>
      </w:tblPr>
      <w:tblGrid>
        <w:gridCol w:w="6295"/>
        <w:gridCol w:w="4050"/>
        <w:gridCol w:w="3325"/>
      </w:tblGrid>
      <w:tr w:rsidR="00C950F0" w14:paraId="2FCD9857" w14:textId="77777777" w:rsidTr="00EE3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5CDF3DBD" w14:textId="77777777" w:rsidR="00C950F0" w:rsidRDefault="00C950F0" w:rsidP="00EE35C6">
            <w:r>
              <w:t>Task</w:t>
            </w:r>
          </w:p>
        </w:tc>
        <w:tc>
          <w:tcPr>
            <w:tcW w:w="4050" w:type="dxa"/>
          </w:tcPr>
          <w:p w14:paraId="7B505592" w14:textId="77777777" w:rsidR="00C950F0" w:rsidRDefault="00C950F0" w:rsidP="00EE35C6">
            <w:pPr>
              <w:cnfStyle w:val="100000000000" w:firstRow="1" w:lastRow="0" w:firstColumn="0" w:lastColumn="0" w:oddVBand="0" w:evenVBand="0" w:oddHBand="0" w:evenHBand="0" w:firstRowFirstColumn="0" w:firstRowLastColumn="0" w:lastRowFirstColumn="0" w:lastRowLastColumn="0"/>
            </w:pPr>
            <w:r>
              <w:t>Responsible Person(s)</w:t>
            </w:r>
          </w:p>
        </w:tc>
        <w:tc>
          <w:tcPr>
            <w:tcW w:w="3325" w:type="dxa"/>
          </w:tcPr>
          <w:p w14:paraId="53EFC10B" w14:textId="77777777" w:rsidR="00C950F0" w:rsidRDefault="00C950F0" w:rsidP="00EE35C6">
            <w:pPr>
              <w:cnfStyle w:val="100000000000" w:firstRow="1" w:lastRow="0" w:firstColumn="0" w:lastColumn="0" w:oddVBand="0" w:evenVBand="0" w:oddHBand="0" w:evenHBand="0" w:firstRowFirstColumn="0" w:firstRowLastColumn="0" w:lastRowFirstColumn="0" w:lastRowLastColumn="0"/>
            </w:pPr>
            <w:r>
              <w:t>Timeline</w:t>
            </w:r>
          </w:p>
        </w:tc>
      </w:tr>
      <w:tr w:rsidR="00C950F0" w14:paraId="695BD923" w14:textId="77777777" w:rsidTr="00EE3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7D5A172C" w14:textId="77777777" w:rsidR="00C950F0" w:rsidRDefault="00C950F0" w:rsidP="00EE35C6"/>
        </w:tc>
        <w:tc>
          <w:tcPr>
            <w:tcW w:w="4050" w:type="dxa"/>
          </w:tcPr>
          <w:p w14:paraId="0437DD76" w14:textId="77777777" w:rsidR="00C950F0" w:rsidRDefault="00C950F0" w:rsidP="00EE35C6">
            <w:pPr>
              <w:cnfStyle w:val="000000100000" w:firstRow="0" w:lastRow="0" w:firstColumn="0" w:lastColumn="0" w:oddVBand="0" w:evenVBand="0" w:oddHBand="1" w:evenHBand="0" w:firstRowFirstColumn="0" w:firstRowLastColumn="0" w:lastRowFirstColumn="0" w:lastRowLastColumn="0"/>
            </w:pPr>
          </w:p>
        </w:tc>
        <w:tc>
          <w:tcPr>
            <w:tcW w:w="3325" w:type="dxa"/>
          </w:tcPr>
          <w:p w14:paraId="6E37AFB0" w14:textId="77777777" w:rsidR="00C950F0" w:rsidRDefault="00C950F0" w:rsidP="00EE35C6">
            <w:pPr>
              <w:cnfStyle w:val="000000100000" w:firstRow="0" w:lastRow="0" w:firstColumn="0" w:lastColumn="0" w:oddVBand="0" w:evenVBand="0" w:oddHBand="1" w:evenHBand="0" w:firstRowFirstColumn="0" w:firstRowLastColumn="0" w:lastRowFirstColumn="0" w:lastRowLastColumn="0"/>
            </w:pPr>
          </w:p>
        </w:tc>
      </w:tr>
      <w:tr w:rsidR="00C950F0" w14:paraId="7DB55E0B" w14:textId="77777777" w:rsidTr="00EE35C6">
        <w:tc>
          <w:tcPr>
            <w:cnfStyle w:val="001000000000" w:firstRow="0" w:lastRow="0" w:firstColumn="1" w:lastColumn="0" w:oddVBand="0" w:evenVBand="0" w:oddHBand="0" w:evenHBand="0" w:firstRowFirstColumn="0" w:firstRowLastColumn="0" w:lastRowFirstColumn="0" w:lastRowLastColumn="0"/>
            <w:tcW w:w="6295" w:type="dxa"/>
          </w:tcPr>
          <w:p w14:paraId="03A60AA1" w14:textId="77777777" w:rsidR="00C950F0" w:rsidRDefault="00C950F0" w:rsidP="00EE35C6"/>
        </w:tc>
        <w:tc>
          <w:tcPr>
            <w:tcW w:w="4050" w:type="dxa"/>
          </w:tcPr>
          <w:p w14:paraId="13F28015" w14:textId="77777777" w:rsidR="00C950F0" w:rsidRDefault="00C950F0" w:rsidP="00EE35C6">
            <w:pPr>
              <w:cnfStyle w:val="000000000000" w:firstRow="0" w:lastRow="0" w:firstColumn="0" w:lastColumn="0" w:oddVBand="0" w:evenVBand="0" w:oddHBand="0" w:evenHBand="0" w:firstRowFirstColumn="0" w:firstRowLastColumn="0" w:lastRowFirstColumn="0" w:lastRowLastColumn="0"/>
            </w:pPr>
          </w:p>
        </w:tc>
        <w:tc>
          <w:tcPr>
            <w:tcW w:w="3325" w:type="dxa"/>
          </w:tcPr>
          <w:p w14:paraId="592864F1" w14:textId="77777777" w:rsidR="00C950F0" w:rsidRDefault="00C950F0" w:rsidP="00EE35C6">
            <w:pPr>
              <w:cnfStyle w:val="000000000000" w:firstRow="0" w:lastRow="0" w:firstColumn="0" w:lastColumn="0" w:oddVBand="0" w:evenVBand="0" w:oddHBand="0" w:evenHBand="0" w:firstRowFirstColumn="0" w:firstRowLastColumn="0" w:lastRowFirstColumn="0" w:lastRowLastColumn="0"/>
            </w:pPr>
          </w:p>
        </w:tc>
      </w:tr>
      <w:tr w:rsidR="00C950F0" w14:paraId="11E3FC1D" w14:textId="77777777" w:rsidTr="00EE3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31E5CCCD" w14:textId="77777777" w:rsidR="00C950F0" w:rsidRDefault="00C950F0" w:rsidP="00EE35C6"/>
        </w:tc>
        <w:tc>
          <w:tcPr>
            <w:tcW w:w="4050" w:type="dxa"/>
          </w:tcPr>
          <w:p w14:paraId="57EE913D" w14:textId="77777777" w:rsidR="00C950F0" w:rsidRDefault="00C950F0" w:rsidP="00EE35C6">
            <w:pPr>
              <w:cnfStyle w:val="000000100000" w:firstRow="0" w:lastRow="0" w:firstColumn="0" w:lastColumn="0" w:oddVBand="0" w:evenVBand="0" w:oddHBand="1" w:evenHBand="0" w:firstRowFirstColumn="0" w:firstRowLastColumn="0" w:lastRowFirstColumn="0" w:lastRowLastColumn="0"/>
            </w:pPr>
          </w:p>
        </w:tc>
        <w:tc>
          <w:tcPr>
            <w:tcW w:w="3325" w:type="dxa"/>
          </w:tcPr>
          <w:p w14:paraId="7646B6E9" w14:textId="77777777" w:rsidR="00C950F0" w:rsidRDefault="00C950F0" w:rsidP="00EE35C6">
            <w:pPr>
              <w:cnfStyle w:val="000000100000" w:firstRow="0" w:lastRow="0" w:firstColumn="0" w:lastColumn="0" w:oddVBand="0" w:evenVBand="0" w:oddHBand="1" w:evenHBand="0" w:firstRowFirstColumn="0" w:firstRowLastColumn="0" w:lastRowFirstColumn="0" w:lastRowLastColumn="0"/>
            </w:pPr>
          </w:p>
        </w:tc>
      </w:tr>
      <w:tr w:rsidR="00C950F0" w14:paraId="772C2254" w14:textId="77777777" w:rsidTr="00EE35C6">
        <w:tc>
          <w:tcPr>
            <w:cnfStyle w:val="001000000000" w:firstRow="0" w:lastRow="0" w:firstColumn="1" w:lastColumn="0" w:oddVBand="0" w:evenVBand="0" w:oddHBand="0" w:evenHBand="0" w:firstRowFirstColumn="0" w:firstRowLastColumn="0" w:lastRowFirstColumn="0" w:lastRowLastColumn="0"/>
            <w:tcW w:w="6295" w:type="dxa"/>
          </w:tcPr>
          <w:p w14:paraId="724B9490" w14:textId="77777777" w:rsidR="00C950F0" w:rsidRDefault="00C950F0" w:rsidP="00EE35C6"/>
        </w:tc>
        <w:tc>
          <w:tcPr>
            <w:tcW w:w="4050" w:type="dxa"/>
          </w:tcPr>
          <w:p w14:paraId="588F42B6" w14:textId="77777777" w:rsidR="00C950F0" w:rsidRDefault="00C950F0" w:rsidP="00EE35C6">
            <w:pPr>
              <w:cnfStyle w:val="000000000000" w:firstRow="0" w:lastRow="0" w:firstColumn="0" w:lastColumn="0" w:oddVBand="0" w:evenVBand="0" w:oddHBand="0" w:evenHBand="0" w:firstRowFirstColumn="0" w:firstRowLastColumn="0" w:lastRowFirstColumn="0" w:lastRowLastColumn="0"/>
            </w:pPr>
          </w:p>
        </w:tc>
        <w:tc>
          <w:tcPr>
            <w:tcW w:w="3325" w:type="dxa"/>
          </w:tcPr>
          <w:p w14:paraId="0AFF1743" w14:textId="77777777" w:rsidR="00C950F0" w:rsidRDefault="00C950F0" w:rsidP="00EE35C6">
            <w:pPr>
              <w:cnfStyle w:val="000000000000" w:firstRow="0" w:lastRow="0" w:firstColumn="0" w:lastColumn="0" w:oddVBand="0" w:evenVBand="0" w:oddHBand="0" w:evenHBand="0" w:firstRowFirstColumn="0" w:firstRowLastColumn="0" w:lastRowFirstColumn="0" w:lastRowLastColumn="0"/>
            </w:pPr>
          </w:p>
        </w:tc>
      </w:tr>
      <w:tr w:rsidR="00C950F0" w14:paraId="7C04C9F2" w14:textId="77777777" w:rsidTr="00EE3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732DEB2C" w14:textId="77777777" w:rsidR="00C950F0" w:rsidRDefault="00C950F0" w:rsidP="00EE35C6"/>
        </w:tc>
        <w:tc>
          <w:tcPr>
            <w:tcW w:w="4050" w:type="dxa"/>
          </w:tcPr>
          <w:p w14:paraId="43A3DE29" w14:textId="77777777" w:rsidR="00C950F0" w:rsidRDefault="00C950F0" w:rsidP="00EE35C6">
            <w:pPr>
              <w:cnfStyle w:val="000000100000" w:firstRow="0" w:lastRow="0" w:firstColumn="0" w:lastColumn="0" w:oddVBand="0" w:evenVBand="0" w:oddHBand="1" w:evenHBand="0" w:firstRowFirstColumn="0" w:firstRowLastColumn="0" w:lastRowFirstColumn="0" w:lastRowLastColumn="0"/>
            </w:pPr>
          </w:p>
        </w:tc>
        <w:tc>
          <w:tcPr>
            <w:tcW w:w="3325" w:type="dxa"/>
          </w:tcPr>
          <w:p w14:paraId="008EA962" w14:textId="77777777" w:rsidR="00C950F0" w:rsidRDefault="00C950F0" w:rsidP="00EE35C6">
            <w:pPr>
              <w:cnfStyle w:val="000000100000" w:firstRow="0" w:lastRow="0" w:firstColumn="0" w:lastColumn="0" w:oddVBand="0" w:evenVBand="0" w:oddHBand="1" w:evenHBand="0" w:firstRowFirstColumn="0" w:firstRowLastColumn="0" w:lastRowFirstColumn="0" w:lastRowLastColumn="0"/>
            </w:pPr>
          </w:p>
        </w:tc>
      </w:tr>
      <w:tr w:rsidR="00C950F0" w14:paraId="2392D84E" w14:textId="77777777" w:rsidTr="00EE35C6">
        <w:tc>
          <w:tcPr>
            <w:cnfStyle w:val="001000000000" w:firstRow="0" w:lastRow="0" w:firstColumn="1" w:lastColumn="0" w:oddVBand="0" w:evenVBand="0" w:oddHBand="0" w:evenHBand="0" w:firstRowFirstColumn="0" w:firstRowLastColumn="0" w:lastRowFirstColumn="0" w:lastRowLastColumn="0"/>
            <w:tcW w:w="6295" w:type="dxa"/>
          </w:tcPr>
          <w:p w14:paraId="5EC455B4" w14:textId="77777777" w:rsidR="00C950F0" w:rsidRDefault="00C950F0" w:rsidP="00EE35C6"/>
        </w:tc>
        <w:tc>
          <w:tcPr>
            <w:tcW w:w="4050" w:type="dxa"/>
          </w:tcPr>
          <w:p w14:paraId="2D18CB75" w14:textId="77777777" w:rsidR="00C950F0" w:rsidRDefault="00C950F0" w:rsidP="00EE35C6">
            <w:pPr>
              <w:cnfStyle w:val="000000000000" w:firstRow="0" w:lastRow="0" w:firstColumn="0" w:lastColumn="0" w:oddVBand="0" w:evenVBand="0" w:oddHBand="0" w:evenHBand="0" w:firstRowFirstColumn="0" w:firstRowLastColumn="0" w:lastRowFirstColumn="0" w:lastRowLastColumn="0"/>
            </w:pPr>
          </w:p>
        </w:tc>
        <w:tc>
          <w:tcPr>
            <w:tcW w:w="3325" w:type="dxa"/>
          </w:tcPr>
          <w:p w14:paraId="2B422504" w14:textId="77777777" w:rsidR="00C950F0" w:rsidRDefault="00C950F0" w:rsidP="00EE35C6">
            <w:pPr>
              <w:cnfStyle w:val="000000000000" w:firstRow="0" w:lastRow="0" w:firstColumn="0" w:lastColumn="0" w:oddVBand="0" w:evenVBand="0" w:oddHBand="0" w:evenHBand="0" w:firstRowFirstColumn="0" w:firstRowLastColumn="0" w:lastRowFirstColumn="0" w:lastRowLastColumn="0"/>
            </w:pPr>
          </w:p>
        </w:tc>
      </w:tr>
      <w:tr w:rsidR="00C950F0" w14:paraId="577441E3" w14:textId="77777777" w:rsidTr="00EE3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5380F79C" w14:textId="77777777" w:rsidR="00C950F0" w:rsidRDefault="00C950F0" w:rsidP="00EE35C6"/>
        </w:tc>
        <w:tc>
          <w:tcPr>
            <w:tcW w:w="4050" w:type="dxa"/>
          </w:tcPr>
          <w:p w14:paraId="15A7FC42" w14:textId="77777777" w:rsidR="00C950F0" w:rsidRDefault="00C950F0" w:rsidP="00EE35C6">
            <w:pPr>
              <w:cnfStyle w:val="000000100000" w:firstRow="0" w:lastRow="0" w:firstColumn="0" w:lastColumn="0" w:oddVBand="0" w:evenVBand="0" w:oddHBand="1" w:evenHBand="0" w:firstRowFirstColumn="0" w:firstRowLastColumn="0" w:lastRowFirstColumn="0" w:lastRowLastColumn="0"/>
            </w:pPr>
          </w:p>
        </w:tc>
        <w:tc>
          <w:tcPr>
            <w:tcW w:w="3325" w:type="dxa"/>
          </w:tcPr>
          <w:p w14:paraId="6885289F" w14:textId="77777777" w:rsidR="00C950F0" w:rsidRDefault="00C950F0" w:rsidP="00EE35C6">
            <w:pPr>
              <w:cnfStyle w:val="000000100000" w:firstRow="0" w:lastRow="0" w:firstColumn="0" w:lastColumn="0" w:oddVBand="0" w:evenVBand="0" w:oddHBand="1" w:evenHBand="0" w:firstRowFirstColumn="0" w:firstRowLastColumn="0" w:lastRowFirstColumn="0" w:lastRowLastColumn="0"/>
            </w:pPr>
          </w:p>
        </w:tc>
      </w:tr>
      <w:tr w:rsidR="00C950F0" w14:paraId="770EFFF0" w14:textId="77777777" w:rsidTr="00EE35C6">
        <w:tc>
          <w:tcPr>
            <w:cnfStyle w:val="001000000000" w:firstRow="0" w:lastRow="0" w:firstColumn="1" w:lastColumn="0" w:oddVBand="0" w:evenVBand="0" w:oddHBand="0" w:evenHBand="0" w:firstRowFirstColumn="0" w:firstRowLastColumn="0" w:lastRowFirstColumn="0" w:lastRowLastColumn="0"/>
            <w:tcW w:w="6295" w:type="dxa"/>
          </w:tcPr>
          <w:p w14:paraId="22109169" w14:textId="77777777" w:rsidR="00C950F0" w:rsidRDefault="00C950F0" w:rsidP="00EE35C6"/>
        </w:tc>
        <w:tc>
          <w:tcPr>
            <w:tcW w:w="4050" w:type="dxa"/>
          </w:tcPr>
          <w:p w14:paraId="70A72ADB" w14:textId="77777777" w:rsidR="00C950F0" w:rsidRDefault="00C950F0" w:rsidP="00EE35C6">
            <w:pPr>
              <w:cnfStyle w:val="000000000000" w:firstRow="0" w:lastRow="0" w:firstColumn="0" w:lastColumn="0" w:oddVBand="0" w:evenVBand="0" w:oddHBand="0" w:evenHBand="0" w:firstRowFirstColumn="0" w:firstRowLastColumn="0" w:lastRowFirstColumn="0" w:lastRowLastColumn="0"/>
            </w:pPr>
          </w:p>
        </w:tc>
        <w:tc>
          <w:tcPr>
            <w:tcW w:w="3325" w:type="dxa"/>
          </w:tcPr>
          <w:p w14:paraId="5823F8DC" w14:textId="77777777" w:rsidR="00C950F0" w:rsidRDefault="00C950F0" w:rsidP="00EE35C6">
            <w:pPr>
              <w:cnfStyle w:val="000000000000" w:firstRow="0" w:lastRow="0" w:firstColumn="0" w:lastColumn="0" w:oddVBand="0" w:evenVBand="0" w:oddHBand="0" w:evenHBand="0" w:firstRowFirstColumn="0" w:firstRowLastColumn="0" w:lastRowFirstColumn="0" w:lastRowLastColumn="0"/>
            </w:pPr>
          </w:p>
        </w:tc>
      </w:tr>
      <w:tr w:rsidR="00C950F0" w14:paraId="3BF474E7" w14:textId="77777777" w:rsidTr="00EE3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157D893C" w14:textId="77777777" w:rsidR="00C950F0" w:rsidRDefault="00C950F0" w:rsidP="00EE35C6"/>
        </w:tc>
        <w:tc>
          <w:tcPr>
            <w:tcW w:w="4050" w:type="dxa"/>
          </w:tcPr>
          <w:p w14:paraId="0C067DC5" w14:textId="77777777" w:rsidR="00C950F0" w:rsidRDefault="00C950F0" w:rsidP="00EE35C6">
            <w:pPr>
              <w:cnfStyle w:val="000000100000" w:firstRow="0" w:lastRow="0" w:firstColumn="0" w:lastColumn="0" w:oddVBand="0" w:evenVBand="0" w:oddHBand="1" w:evenHBand="0" w:firstRowFirstColumn="0" w:firstRowLastColumn="0" w:lastRowFirstColumn="0" w:lastRowLastColumn="0"/>
            </w:pPr>
          </w:p>
        </w:tc>
        <w:tc>
          <w:tcPr>
            <w:tcW w:w="3325" w:type="dxa"/>
          </w:tcPr>
          <w:p w14:paraId="7013A02B" w14:textId="77777777" w:rsidR="00C950F0" w:rsidRDefault="00C950F0" w:rsidP="00EE35C6">
            <w:pPr>
              <w:cnfStyle w:val="000000100000" w:firstRow="0" w:lastRow="0" w:firstColumn="0" w:lastColumn="0" w:oddVBand="0" w:evenVBand="0" w:oddHBand="1" w:evenHBand="0" w:firstRowFirstColumn="0" w:firstRowLastColumn="0" w:lastRowFirstColumn="0" w:lastRowLastColumn="0"/>
            </w:pPr>
          </w:p>
        </w:tc>
      </w:tr>
    </w:tbl>
    <w:p w14:paraId="60553EB9" w14:textId="2A4DD09D" w:rsidR="00D51E98" w:rsidRDefault="00D51E98" w:rsidP="002604F2">
      <w:pPr>
        <w:spacing w:before="0" w:after="0"/>
      </w:pPr>
    </w:p>
    <w:p w14:paraId="6FE2726D" w14:textId="49B49C1C" w:rsidR="00A80139" w:rsidRDefault="000903A4" w:rsidP="002604F2">
      <w:pPr>
        <w:pStyle w:val="Heading3"/>
        <w:numPr>
          <w:ilvl w:val="0"/>
          <w:numId w:val="37"/>
        </w:numPr>
        <w:spacing w:before="0"/>
      </w:pPr>
      <w:r>
        <w:t xml:space="preserve">A high performing board is strategic rather than tactical, consider what that means for your board. </w:t>
      </w:r>
      <w:r w:rsidR="00085779">
        <w:t xml:space="preserve"> How does your board act, is it strategic or tactical? How might your board shift from tactical to strategic actions?</w:t>
      </w:r>
    </w:p>
    <w:p w14:paraId="1782160E" w14:textId="1C3A96EE" w:rsidR="005360B5" w:rsidRPr="002604F2" w:rsidRDefault="005360B5" w:rsidP="002604F2"/>
    <w:tbl>
      <w:tblPr>
        <w:tblStyle w:val="GridTable4-Accent1"/>
        <w:tblW w:w="0" w:type="auto"/>
        <w:tblLook w:val="04A0" w:firstRow="1" w:lastRow="0" w:firstColumn="1" w:lastColumn="0" w:noHBand="0" w:noVBand="1"/>
      </w:tblPr>
      <w:tblGrid>
        <w:gridCol w:w="6295"/>
        <w:gridCol w:w="4050"/>
        <w:gridCol w:w="3325"/>
      </w:tblGrid>
      <w:tr w:rsidR="00E70D89" w14:paraId="3E8EA3CF" w14:textId="77777777" w:rsidTr="000E50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1BC4D121" w14:textId="77777777" w:rsidR="00E70D89" w:rsidRDefault="00E70D89" w:rsidP="000E5069">
            <w:bookmarkStart w:id="1" w:name="_Hlk40613917"/>
            <w:r>
              <w:t>Task</w:t>
            </w:r>
          </w:p>
        </w:tc>
        <w:tc>
          <w:tcPr>
            <w:tcW w:w="4050" w:type="dxa"/>
          </w:tcPr>
          <w:p w14:paraId="689794DC" w14:textId="77777777" w:rsidR="00E70D89" w:rsidRDefault="00E70D89" w:rsidP="000E5069">
            <w:pPr>
              <w:cnfStyle w:val="100000000000" w:firstRow="1" w:lastRow="0" w:firstColumn="0" w:lastColumn="0" w:oddVBand="0" w:evenVBand="0" w:oddHBand="0" w:evenHBand="0" w:firstRowFirstColumn="0" w:firstRowLastColumn="0" w:lastRowFirstColumn="0" w:lastRowLastColumn="0"/>
            </w:pPr>
            <w:r>
              <w:t>Responsible Person(s)</w:t>
            </w:r>
          </w:p>
        </w:tc>
        <w:tc>
          <w:tcPr>
            <w:tcW w:w="3325" w:type="dxa"/>
          </w:tcPr>
          <w:p w14:paraId="1A36ACC4" w14:textId="77777777" w:rsidR="00E70D89" w:rsidRDefault="00E70D89" w:rsidP="000E5069">
            <w:pPr>
              <w:cnfStyle w:val="100000000000" w:firstRow="1" w:lastRow="0" w:firstColumn="0" w:lastColumn="0" w:oddVBand="0" w:evenVBand="0" w:oddHBand="0" w:evenHBand="0" w:firstRowFirstColumn="0" w:firstRowLastColumn="0" w:lastRowFirstColumn="0" w:lastRowLastColumn="0"/>
            </w:pPr>
            <w:r>
              <w:t>Timeline</w:t>
            </w:r>
          </w:p>
        </w:tc>
      </w:tr>
      <w:tr w:rsidR="00E70D89" w14:paraId="580C164E"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012F166B" w14:textId="77777777" w:rsidR="00E70D89" w:rsidRDefault="00E70D89" w:rsidP="000E5069"/>
        </w:tc>
        <w:tc>
          <w:tcPr>
            <w:tcW w:w="4050" w:type="dxa"/>
          </w:tcPr>
          <w:p w14:paraId="067BAEA9" w14:textId="77777777" w:rsidR="00E70D89" w:rsidRDefault="00E70D89"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51E84E2E" w14:textId="77777777" w:rsidR="00E70D89" w:rsidRDefault="00E70D89" w:rsidP="000E5069">
            <w:pPr>
              <w:cnfStyle w:val="000000100000" w:firstRow="0" w:lastRow="0" w:firstColumn="0" w:lastColumn="0" w:oddVBand="0" w:evenVBand="0" w:oddHBand="1" w:evenHBand="0" w:firstRowFirstColumn="0" w:firstRowLastColumn="0" w:lastRowFirstColumn="0" w:lastRowLastColumn="0"/>
            </w:pPr>
          </w:p>
        </w:tc>
      </w:tr>
      <w:tr w:rsidR="00E70D89" w14:paraId="62F76195"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62C095E3" w14:textId="77777777" w:rsidR="00E70D89" w:rsidRDefault="00E70D89" w:rsidP="000E5069"/>
        </w:tc>
        <w:tc>
          <w:tcPr>
            <w:tcW w:w="4050" w:type="dxa"/>
          </w:tcPr>
          <w:p w14:paraId="1143005B" w14:textId="77777777" w:rsidR="00E70D89" w:rsidRDefault="00E70D89"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52716332" w14:textId="77777777" w:rsidR="00E70D89" w:rsidRDefault="00E70D89" w:rsidP="000E5069">
            <w:pPr>
              <w:cnfStyle w:val="000000000000" w:firstRow="0" w:lastRow="0" w:firstColumn="0" w:lastColumn="0" w:oddVBand="0" w:evenVBand="0" w:oddHBand="0" w:evenHBand="0" w:firstRowFirstColumn="0" w:firstRowLastColumn="0" w:lastRowFirstColumn="0" w:lastRowLastColumn="0"/>
            </w:pPr>
          </w:p>
        </w:tc>
      </w:tr>
      <w:tr w:rsidR="00E70D89" w14:paraId="5175D906"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47678AF6" w14:textId="77777777" w:rsidR="00E70D89" w:rsidRDefault="00E70D89" w:rsidP="000E5069"/>
        </w:tc>
        <w:tc>
          <w:tcPr>
            <w:tcW w:w="4050" w:type="dxa"/>
          </w:tcPr>
          <w:p w14:paraId="6A4AE68B" w14:textId="77777777" w:rsidR="00E70D89" w:rsidRDefault="00E70D89"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567B40E8" w14:textId="77777777" w:rsidR="00E70D89" w:rsidRDefault="00E70D89" w:rsidP="000E5069">
            <w:pPr>
              <w:cnfStyle w:val="000000100000" w:firstRow="0" w:lastRow="0" w:firstColumn="0" w:lastColumn="0" w:oddVBand="0" w:evenVBand="0" w:oddHBand="1" w:evenHBand="0" w:firstRowFirstColumn="0" w:firstRowLastColumn="0" w:lastRowFirstColumn="0" w:lastRowLastColumn="0"/>
            </w:pPr>
          </w:p>
        </w:tc>
      </w:tr>
      <w:tr w:rsidR="00E70D89" w14:paraId="0693E9EB"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3113A5BB" w14:textId="77777777" w:rsidR="00E70D89" w:rsidRDefault="00E70D89" w:rsidP="000E5069"/>
        </w:tc>
        <w:tc>
          <w:tcPr>
            <w:tcW w:w="4050" w:type="dxa"/>
          </w:tcPr>
          <w:p w14:paraId="59C9B5A6" w14:textId="77777777" w:rsidR="00E70D89" w:rsidRDefault="00E70D89"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2A4A7C6B" w14:textId="77777777" w:rsidR="00E70D89" w:rsidRDefault="00E70D89" w:rsidP="000E5069">
            <w:pPr>
              <w:cnfStyle w:val="000000000000" w:firstRow="0" w:lastRow="0" w:firstColumn="0" w:lastColumn="0" w:oddVBand="0" w:evenVBand="0" w:oddHBand="0" w:evenHBand="0" w:firstRowFirstColumn="0" w:firstRowLastColumn="0" w:lastRowFirstColumn="0" w:lastRowLastColumn="0"/>
            </w:pPr>
          </w:p>
        </w:tc>
      </w:tr>
      <w:tr w:rsidR="00085779" w14:paraId="75205669"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65B6E9B0" w14:textId="77777777" w:rsidR="00085779" w:rsidRDefault="00085779" w:rsidP="000E5069"/>
        </w:tc>
        <w:tc>
          <w:tcPr>
            <w:tcW w:w="4050" w:type="dxa"/>
          </w:tcPr>
          <w:p w14:paraId="352FF482" w14:textId="77777777" w:rsidR="00085779" w:rsidRDefault="00085779"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0BC3E477" w14:textId="77777777" w:rsidR="00085779" w:rsidRDefault="00085779" w:rsidP="000E5069">
            <w:pPr>
              <w:cnfStyle w:val="000000100000" w:firstRow="0" w:lastRow="0" w:firstColumn="0" w:lastColumn="0" w:oddVBand="0" w:evenVBand="0" w:oddHBand="1" w:evenHBand="0" w:firstRowFirstColumn="0" w:firstRowLastColumn="0" w:lastRowFirstColumn="0" w:lastRowLastColumn="0"/>
            </w:pPr>
          </w:p>
        </w:tc>
      </w:tr>
      <w:tr w:rsidR="00085779" w14:paraId="1B514B40"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7FCB2249" w14:textId="77777777" w:rsidR="00085779" w:rsidRDefault="00085779" w:rsidP="000E5069"/>
        </w:tc>
        <w:tc>
          <w:tcPr>
            <w:tcW w:w="4050" w:type="dxa"/>
          </w:tcPr>
          <w:p w14:paraId="2EEF4BEC" w14:textId="77777777" w:rsidR="00085779" w:rsidRDefault="00085779"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2D406AE3" w14:textId="77777777" w:rsidR="00085779" w:rsidRDefault="00085779" w:rsidP="000E5069">
            <w:pPr>
              <w:cnfStyle w:val="000000000000" w:firstRow="0" w:lastRow="0" w:firstColumn="0" w:lastColumn="0" w:oddVBand="0" w:evenVBand="0" w:oddHBand="0" w:evenHBand="0" w:firstRowFirstColumn="0" w:firstRowLastColumn="0" w:lastRowFirstColumn="0" w:lastRowLastColumn="0"/>
            </w:pPr>
          </w:p>
        </w:tc>
      </w:tr>
      <w:tr w:rsidR="00085779" w14:paraId="215C1447"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384FA420" w14:textId="77777777" w:rsidR="00085779" w:rsidRDefault="00085779" w:rsidP="000E5069"/>
        </w:tc>
        <w:tc>
          <w:tcPr>
            <w:tcW w:w="4050" w:type="dxa"/>
          </w:tcPr>
          <w:p w14:paraId="6258381D" w14:textId="77777777" w:rsidR="00085779" w:rsidRDefault="00085779"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6D6D9E3A" w14:textId="77777777" w:rsidR="00085779" w:rsidRDefault="00085779" w:rsidP="000E5069">
            <w:pPr>
              <w:cnfStyle w:val="000000100000" w:firstRow="0" w:lastRow="0" w:firstColumn="0" w:lastColumn="0" w:oddVBand="0" w:evenVBand="0" w:oddHBand="1" w:evenHBand="0" w:firstRowFirstColumn="0" w:firstRowLastColumn="0" w:lastRowFirstColumn="0" w:lastRowLastColumn="0"/>
            </w:pPr>
          </w:p>
        </w:tc>
      </w:tr>
      <w:tr w:rsidR="00EA48AD" w14:paraId="71322030"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249C28AB" w14:textId="77777777" w:rsidR="00EA48AD" w:rsidRDefault="00EA48AD" w:rsidP="000E5069"/>
        </w:tc>
        <w:tc>
          <w:tcPr>
            <w:tcW w:w="4050" w:type="dxa"/>
          </w:tcPr>
          <w:p w14:paraId="15D0DEE6" w14:textId="77777777" w:rsidR="00EA48AD" w:rsidRDefault="00EA48AD"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0903C891" w14:textId="77777777" w:rsidR="00EA48AD" w:rsidRDefault="00EA48AD" w:rsidP="000E5069">
            <w:pPr>
              <w:cnfStyle w:val="000000000000" w:firstRow="0" w:lastRow="0" w:firstColumn="0" w:lastColumn="0" w:oddVBand="0" w:evenVBand="0" w:oddHBand="0" w:evenHBand="0" w:firstRowFirstColumn="0" w:firstRowLastColumn="0" w:lastRowFirstColumn="0" w:lastRowLastColumn="0"/>
            </w:pPr>
          </w:p>
        </w:tc>
      </w:tr>
    </w:tbl>
    <w:p w14:paraId="22C33423" w14:textId="77777777" w:rsidR="002604F2" w:rsidRPr="002604F2" w:rsidRDefault="002604F2" w:rsidP="002604F2">
      <w:bookmarkStart w:id="2" w:name="_Hlk41836235"/>
      <w:bookmarkEnd w:id="1"/>
    </w:p>
    <w:p w14:paraId="35EEF9BB" w14:textId="1793F8F9" w:rsidR="005A3816" w:rsidRDefault="00EA48AD" w:rsidP="002604F2">
      <w:pPr>
        <w:pStyle w:val="Heading3"/>
        <w:numPr>
          <w:ilvl w:val="0"/>
          <w:numId w:val="37"/>
        </w:numPr>
        <w:spacing w:before="0"/>
      </w:pPr>
      <w:r>
        <w:t xml:space="preserve">High performing board provide leadership to drive policy to practice, Sector Strategies are key in building a demand-drive workforce system. How might your board drive </w:t>
      </w:r>
      <w:r w:rsidR="00421294">
        <w:t xml:space="preserve">the </w:t>
      </w:r>
      <w:r w:rsidR="007E7F06">
        <w:t xml:space="preserve">development and sustainability of </w:t>
      </w:r>
      <w:r>
        <w:t>Sector Strategies?</w:t>
      </w:r>
    </w:p>
    <w:bookmarkEnd w:id="2"/>
    <w:p w14:paraId="21FE8278" w14:textId="5FE64AFF" w:rsidR="00696346" w:rsidRDefault="00696346" w:rsidP="002604F2"/>
    <w:tbl>
      <w:tblPr>
        <w:tblStyle w:val="GridTable4-Accent1"/>
        <w:tblW w:w="0" w:type="auto"/>
        <w:tblLook w:val="04A0" w:firstRow="1" w:lastRow="0" w:firstColumn="1" w:lastColumn="0" w:noHBand="0" w:noVBand="1"/>
      </w:tblPr>
      <w:tblGrid>
        <w:gridCol w:w="6295"/>
        <w:gridCol w:w="4050"/>
        <w:gridCol w:w="3325"/>
      </w:tblGrid>
      <w:tr w:rsidR="00696346" w14:paraId="03EB477D" w14:textId="77777777" w:rsidTr="000E50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5820E576" w14:textId="77777777" w:rsidR="00696346" w:rsidRDefault="00696346" w:rsidP="000E5069">
            <w:r>
              <w:t>Task</w:t>
            </w:r>
          </w:p>
        </w:tc>
        <w:tc>
          <w:tcPr>
            <w:tcW w:w="4050" w:type="dxa"/>
          </w:tcPr>
          <w:p w14:paraId="010FB284" w14:textId="77777777" w:rsidR="00696346" w:rsidRDefault="00696346" w:rsidP="000E5069">
            <w:pPr>
              <w:cnfStyle w:val="100000000000" w:firstRow="1" w:lastRow="0" w:firstColumn="0" w:lastColumn="0" w:oddVBand="0" w:evenVBand="0" w:oddHBand="0" w:evenHBand="0" w:firstRowFirstColumn="0" w:firstRowLastColumn="0" w:lastRowFirstColumn="0" w:lastRowLastColumn="0"/>
            </w:pPr>
            <w:r>
              <w:t>Responsible Person(s)</w:t>
            </w:r>
          </w:p>
        </w:tc>
        <w:tc>
          <w:tcPr>
            <w:tcW w:w="3325" w:type="dxa"/>
          </w:tcPr>
          <w:p w14:paraId="524032D7" w14:textId="77777777" w:rsidR="00696346" w:rsidRDefault="00696346" w:rsidP="000E5069">
            <w:pPr>
              <w:cnfStyle w:val="100000000000" w:firstRow="1" w:lastRow="0" w:firstColumn="0" w:lastColumn="0" w:oddVBand="0" w:evenVBand="0" w:oddHBand="0" w:evenHBand="0" w:firstRowFirstColumn="0" w:firstRowLastColumn="0" w:lastRowFirstColumn="0" w:lastRowLastColumn="0"/>
            </w:pPr>
            <w:r>
              <w:t>Timeline</w:t>
            </w:r>
          </w:p>
        </w:tc>
      </w:tr>
      <w:tr w:rsidR="00696346" w14:paraId="151C1B1F"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74223C22" w14:textId="77777777" w:rsidR="00696346" w:rsidRDefault="00696346" w:rsidP="000E5069"/>
        </w:tc>
        <w:tc>
          <w:tcPr>
            <w:tcW w:w="4050" w:type="dxa"/>
          </w:tcPr>
          <w:p w14:paraId="6069C741" w14:textId="77777777" w:rsidR="00696346" w:rsidRDefault="00696346"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550DFFD3" w14:textId="77777777" w:rsidR="00696346" w:rsidRDefault="00696346" w:rsidP="000E5069">
            <w:pPr>
              <w:cnfStyle w:val="000000100000" w:firstRow="0" w:lastRow="0" w:firstColumn="0" w:lastColumn="0" w:oddVBand="0" w:evenVBand="0" w:oddHBand="1" w:evenHBand="0" w:firstRowFirstColumn="0" w:firstRowLastColumn="0" w:lastRowFirstColumn="0" w:lastRowLastColumn="0"/>
            </w:pPr>
          </w:p>
        </w:tc>
      </w:tr>
      <w:tr w:rsidR="00696346" w14:paraId="08F23DCC"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72492317" w14:textId="77777777" w:rsidR="00696346" w:rsidRDefault="00696346" w:rsidP="000E5069"/>
        </w:tc>
        <w:tc>
          <w:tcPr>
            <w:tcW w:w="4050" w:type="dxa"/>
          </w:tcPr>
          <w:p w14:paraId="7AD41759" w14:textId="77777777" w:rsidR="00696346" w:rsidRDefault="00696346"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3590A40C" w14:textId="77777777" w:rsidR="00696346" w:rsidRDefault="00696346" w:rsidP="000E5069">
            <w:pPr>
              <w:cnfStyle w:val="000000000000" w:firstRow="0" w:lastRow="0" w:firstColumn="0" w:lastColumn="0" w:oddVBand="0" w:evenVBand="0" w:oddHBand="0" w:evenHBand="0" w:firstRowFirstColumn="0" w:firstRowLastColumn="0" w:lastRowFirstColumn="0" w:lastRowLastColumn="0"/>
            </w:pPr>
          </w:p>
        </w:tc>
      </w:tr>
      <w:tr w:rsidR="00696346" w14:paraId="4988B90C"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503981FE" w14:textId="77777777" w:rsidR="00696346" w:rsidRDefault="00696346" w:rsidP="000E5069"/>
        </w:tc>
        <w:tc>
          <w:tcPr>
            <w:tcW w:w="4050" w:type="dxa"/>
          </w:tcPr>
          <w:p w14:paraId="493CC0AB" w14:textId="77777777" w:rsidR="00696346" w:rsidRDefault="00696346"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3AB84054" w14:textId="77777777" w:rsidR="00696346" w:rsidRDefault="00696346" w:rsidP="000E5069">
            <w:pPr>
              <w:cnfStyle w:val="000000100000" w:firstRow="0" w:lastRow="0" w:firstColumn="0" w:lastColumn="0" w:oddVBand="0" w:evenVBand="0" w:oddHBand="1" w:evenHBand="0" w:firstRowFirstColumn="0" w:firstRowLastColumn="0" w:lastRowFirstColumn="0" w:lastRowLastColumn="0"/>
            </w:pPr>
          </w:p>
        </w:tc>
      </w:tr>
      <w:tr w:rsidR="00696346" w14:paraId="69A27CCB"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1D2FD5BB" w14:textId="77777777" w:rsidR="00696346" w:rsidRDefault="00696346" w:rsidP="000E5069"/>
        </w:tc>
        <w:tc>
          <w:tcPr>
            <w:tcW w:w="4050" w:type="dxa"/>
          </w:tcPr>
          <w:p w14:paraId="4F272EA4" w14:textId="77777777" w:rsidR="00696346" w:rsidRDefault="00696346"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2D351CE6" w14:textId="77777777" w:rsidR="00696346" w:rsidRDefault="00696346" w:rsidP="000E5069">
            <w:pPr>
              <w:cnfStyle w:val="000000000000" w:firstRow="0" w:lastRow="0" w:firstColumn="0" w:lastColumn="0" w:oddVBand="0" w:evenVBand="0" w:oddHBand="0" w:evenHBand="0" w:firstRowFirstColumn="0" w:firstRowLastColumn="0" w:lastRowFirstColumn="0" w:lastRowLastColumn="0"/>
            </w:pPr>
          </w:p>
        </w:tc>
      </w:tr>
      <w:tr w:rsidR="00EA48AD" w14:paraId="50B7A354"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6BDAB029" w14:textId="77777777" w:rsidR="00EA48AD" w:rsidRDefault="00EA48AD" w:rsidP="000E5069"/>
        </w:tc>
        <w:tc>
          <w:tcPr>
            <w:tcW w:w="4050" w:type="dxa"/>
          </w:tcPr>
          <w:p w14:paraId="3FA4FBC5" w14:textId="77777777" w:rsidR="00EA48AD" w:rsidRDefault="00EA48AD"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375B9D8B" w14:textId="77777777" w:rsidR="00EA48AD" w:rsidRDefault="00EA48AD" w:rsidP="000E5069">
            <w:pPr>
              <w:cnfStyle w:val="000000100000" w:firstRow="0" w:lastRow="0" w:firstColumn="0" w:lastColumn="0" w:oddVBand="0" w:evenVBand="0" w:oddHBand="1" w:evenHBand="0" w:firstRowFirstColumn="0" w:firstRowLastColumn="0" w:lastRowFirstColumn="0" w:lastRowLastColumn="0"/>
            </w:pPr>
          </w:p>
        </w:tc>
      </w:tr>
      <w:tr w:rsidR="00EA48AD" w14:paraId="3C26D104"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3AC09330" w14:textId="77777777" w:rsidR="00EA48AD" w:rsidRDefault="00EA48AD" w:rsidP="000E5069"/>
        </w:tc>
        <w:tc>
          <w:tcPr>
            <w:tcW w:w="4050" w:type="dxa"/>
          </w:tcPr>
          <w:p w14:paraId="08DB798C" w14:textId="77777777" w:rsidR="00EA48AD" w:rsidRDefault="00EA48AD"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66D2B2EB" w14:textId="77777777" w:rsidR="00EA48AD" w:rsidRDefault="00EA48AD" w:rsidP="000E5069">
            <w:pPr>
              <w:cnfStyle w:val="000000000000" w:firstRow="0" w:lastRow="0" w:firstColumn="0" w:lastColumn="0" w:oddVBand="0" w:evenVBand="0" w:oddHBand="0" w:evenHBand="0" w:firstRowFirstColumn="0" w:firstRowLastColumn="0" w:lastRowFirstColumn="0" w:lastRowLastColumn="0"/>
            </w:pPr>
          </w:p>
        </w:tc>
      </w:tr>
      <w:tr w:rsidR="00EA48AD" w14:paraId="227C5BC3"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279C3018" w14:textId="77777777" w:rsidR="00EA48AD" w:rsidRDefault="00EA48AD" w:rsidP="000E5069"/>
        </w:tc>
        <w:tc>
          <w:tcPr>
            <w:tcW w:w="4050" w:type="dxa"/>
          </w:tcPr>
          <w:p w14:paraId="2DEDE016" w14:textId="77777777" w:rsidR="00EA48AD" w:rsidRDefault="00EA48AD"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19BA7DE4" w14:textId="77777777" w:rsidR="00EA48AD" w:rsidRDefault="00EA48AD" w:rsidP="000E5069">
            <w:pPr>
              <w:cnfStyle w:val="000000100000" w:firstRow="0" w:lastRow="0" w:firstColumn="0" w:lastColumn="0" w:oddVBand="0" w:evenVBand="0" w:oddHBand="1" w:evenHBand="0" w:firstRowFirstColumn="0" w:firstRowLastColumn="0" w:lastRowFirstColumn="0" w:lastRowLastColumn="0"/>
            </w:pPr>
          </w:p>
        </w:tc>
      </w:tr>
      <w:tr w:rsidR="00EA48AD" w14:paraId="75652480"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777D2E76" w14:textId="77777777" w:rsidR="00EA48AD" w:rsidRDefault="00EA48AD" w:rsidP="000E5069"/>
        </w:tc>
        <w:tc>
          <w:tcPr>
            <w:tcW w:w="4050" w:type="dxa"/>
          </w:tcPr>
          <w:p w14:paraId="186C6346" w14:textId="77777777" w:rsidR="00EA48AD" w:rsidRDefault="00EA48AD"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11293865" w14:textId="77777777" w:rsidR="00EA48AD" w:rsidRDefault="00EA48AD" w:rsidP="000E5069">
            <w:pPr>
              <w:cnfStyle w:val="000000000000" w:firstRow="0" w:lastRow="0" w:firstColumn="0" w:lastColumn="0" w:oddVBand="0" w:evenVBand="0" w:oddHBand="0" w:evenHBand="0" w:firstRowFirstColumn="0" w:firstRowLastColumn="0" w:lastRowFirstColumn="0" w:lastRowLastColumn="0"/>
            </w:pPr>
          </w:p>
        </w:tc>
      </w:tr>
    </w:tbl>
    <w:p w14:paraId="46CD84D5" w14:textId="556DC6A1" w:rsidR="002604F2" w:rsidRPr="002604F2" w:rsidRDefault="002604F2" w:rsidP="002604F2">
      <w:pPr>
        <w:spacing w:after="0"/>
      </w:pPr>
    </w:p>
    <w:p w14:paraId="58DEA77A" w14:textId="656DF7EF" w:rsidR="0081713E" w:rsidRDefault="0081713E" w:rsidP="002604F2">
      <w:pPr>
        <w:pStyle w:val="Heading3"/>
        <w:numPr>
          <w:ilvl w:val="0"/>
          <w:numId w:val="37"/>
        </w:numPr>
        <w:spacing w:before="0"/>
      </w:pPr>
      <w:r>
        <w:t>High performing board provide leadership to drive policy to practice, Career Pathways are key in building a demand-drive workforce system. How might your board drive Career Pathways?</w:t>
      </w:r>
    </w:p>
    <w:p w14:paraId="70CBE249" w14:textId="3CF678DE" w:rsidR="0081713E" w:rsidRDefault="0081713E" w:rsidP="002604F2"/>
    <w:tbl>
      <w:tblPr>
        <w:tblStyle w:val="GridTable4-Accent1"/>
        <w:tblW w:w="0" w:type="auto"/>
        <w:tblLook w:val="04A0" w:firstRow="1" w:lastRow="0" w:firstColumn="1" w:lastColumn="0" w:noHBand="0" w:noVBand="1"/>
      </w:tblPr>
      <w:tblGrid>
        <w:gridCol w:w="6295"/>
        <w:gridCol w:w="4050"/>
        <w:gridCol w:w="3325"/>
      </w:tblGrid>
      <w:tr w:rsidR="0081713E" w14:paraId="150F8A3B" w14:textId="77777777" w:rsidTr="000E50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58B50B18" w14:textId="77777777" w:rsidR="0081713E" w:rsidRDefault="0081713E" w:rsidP="000E5069">
            <w:r>
              <w:t>Task</w:t>
            </w:r>
          </w:p>
        </w:tc>
        <w:tc>
          <w:tcPr>
            <w:tcW w:w="4050" w:type="dxa"/>
          </w:tcPr>
          <w:p w14:paraId="34778C3C" w14:textId="77777777" w:rsidR="0081713E" w:rsidRDefault="0081713E" w:rsidP="000E5069">
            <w:pPr>
              <w:cnfStyle w:val="100000000000" w:firstRow="1" w:lastRow="0" w:firstColumn="0" w:lastColumn="0" w:oddVBand="0" w:evenVBand="0" w:oddHBand="0" w:evenHBand="0" w:firstRowFirstColumn="0" w:firstRowLastColumn="0" w:lastRowFirstColumn="0" w:lastRowLastColumn="0"/>
            </w:pPr>
            <w:r>
              <w:t>Responsible Person(s)</w:t>
            </w:r>
          </w:p>
        </w:tc>
        <w:tc>
          <w:tcPr>
            <w:tcW w:w="3325" w:type="dxa"/>
          </w:tcPr>
          <w:p w14:paraId="694B9E94" w14:textId="77777777" w:rsidR="0081713E" w:rsidRDefault="0081713E" w:rsidP="000E5069">
            <w:pPr>
              <w:cnfStyle w:val="100000000000" w:firstRow="1" w:lastRow="0" w:firstColumn="0" w:lastColumn="0" w:oddVBand="0" w:evenVBand="0" w:oddHBand="0" w:evenHBand="0" w:firstRowFirstColumn="0" w:firstRowLastColumn="0" w:lastRowFirstColumn="0" w:lastRowLastColumn="0"/>
            </w:pPr>
            <w:r>
              <w:t>Timeline</w:t>
            </w:r>
          </w:p>
        </w:tc>
      </w:tr>
      <w:tr w:rsidR="0081713E" w14:paraId="73E78632"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1036B395" w14:textId="77777777" w:rsidR="0081713E" w:rsidRDefault="0081713E" w:rsidP="000E5069"/>
        </w:tc>
        <w:tc>
          <w:tcPr>
            <w:tcW w:w="4050" w:type="dxa"/>
          </w:tcPr>
          <w:p w14:paraId="1D940CCF" w14:textId="77777777" w:rsidR="0081713E" w:rsidRDefault="0081713E"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53BC2515" w14:textId="77777777" w:rsidR="0081713E" w:rsidRDefault="0081713E" w:rsidP="000E5069">
            <w:pPr>
              <w:cnfStyle w:val="000000100000" w:firstRow="0" w:lastRow="0" w:firstColumn="0" w:lastColumn="0" w:oddVBand="0" w:evenVBand="0" w:oddHBand="1" w:evenHBand="0" w:firstRowFirstColumn="0" w:firstRowLastColumn="0" w:lastRowFirstColumn="0" w:lastRowLastColumn="0"/>
            </w:pPr>
          </w:p>
        </w:tc>
      </w:tr>
      <w:tr w:rsidR="0081713E" w14:paraId="6BBB61AC"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141417C4" w14:textId="77777777" w:rsidR="0081713E" w:rsidRDefault="0081713E" w:rsidP="000E5069"/>
        </w:tc>
        <w:tc>
          <w:tcPr>
            <w:tcW w:w="4050" w:type="dxa"/>
          </w:tcPr>
          <w:p w14:paraId="61E06762" w14:textId="77777777" w:rsidR="0081713E" w:rsidRDefault="0081713E"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78EB08BE" w14:textId="77777777" w:rsidR="0081713E" w:rsidRDefault="0081713E" w:rsidP="000E5069">
            <w:pPr>
              <w:cnfStyle w:val="000000000000" w:firstRow="0" w:lastRow="0" w:firstColumn="0" w:lastColumn="0" w:oddVBand="0" w:evenVBand="0" w:oddHBand="0" w:evenHBand="0" w:firstRowFirstColumn="0" w:firstRowLastColumn="0" w:lastRowFirstColumn="0" w:lastRowLastColumn="0"/>
            </w:pPr>
          </w:p>
        </w:tc>
      </w:tr>
      <w:tr w:rsidR="0081713E" w14:paraId="4604CB5B"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0E9EFF0B" w14:textId="77777777" w:rsidR="0081713E" w:rsidRDefault="0081713E" w:rsidP="000E5069"/>
        </w:tc>
        <w:tc>
          <w:tcPr>
            <w:tcW w:w="4050" w:type="dxa"/>
          </w:tcPr>
          <w:p w14:paraId="04AB10B5" w14:textId="77777777" w:rsidR="0081713E" w:rsidRDefault="0081713E"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31AC9CB6" w14:textId="77777777" w:rsidR="0081713E" w:rsidRDefault="0081713E" w:rsidP="000E5069">
            <w:pPr>
              <w:cnfStyle w:val="000000100000" w:firstRow="0" w:lastRow="0" w:firstColumn="0" w:lastColumn="0" w:oddVBand="0" w:evenVBand="0" w:oddHBand="1" w:evenHBand="0" w:firstRowFirstColumn="0" w:firstRowLastColumn="0" w:lastRowFirstColumn="0" w:lastRowLastColumn="0"/>
            </w:pPr>
          </w:p>
        </w:tc>
      </w:tr>
      <w:tr w:rsidR="0081713E" w14:paraId="7467A9C3"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40FA48B6" w14:textId="77777777" w:rsidR="0081713E" w:rsidRDefault="0081713E" w:rsidP="000E5069"/>
        </w:tc>
        <w:tc>
          <w:tcPr>
            <w:tcW w:w="4050" w:type="dxa"/>
          </w:tcPr>
          <w:p w14:paraId="5CC4421C" w14:textId="77777777" w:rsidR="0081713E" w:rsidRDefault="0081713E"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70291DC3" w14:textId="77777777" w:rsidR="0081713E" w:rsidRDefault="0081713E" w:rsidP="000E5069">
            <w:pPr>
              <w:cnfStyle w:val="000000000000" w:firstRow="0" w:lastRow="0" w:firstColumn="0" w:lastColumn="0" w:oddVBand="0" w:evenVBand="0" w:oddHBand="0" w:evenHBand="0" w:firstRowFirstColumn="0" w:firstRowLastColumn="0" w:lastRowFirstColumn="0" w:lastRowLastColumn="0"/>
            </w:pPr>
          </w:p>
        </w:tc>
      </w:tr>
      <w:tr w:rsidR="0081713E" w14:paraId="44FE4D38"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47E89BA5" w14:textId="77777777" w:rsidR="0081713E" w:rsidRDefault="0081713E" w:rsidP="000E5069"/>
        </w:tc>
        <w:tc>
          <w:tcPr>
            <w:tcW w:w="4050" w:type="dxa"/>
          </w:tcPr>
          <w:p w14:paraId="41A7E1E2" w14:textId="77777777" w:rsidR="0081713E" w:rsidRDefault="0081713E"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609165E1" w14:textId="77777777" w:rsidR="0081713E" w:rsidRDefault="0081713E" w:rsidP="000E5069">
            <w:pPr>
              <w:cnfStyle w:val="000000100000" w:firstRow="0" w:lastRow="0" w:firstColumn="0" w:lastColumn="0" w:oddVBand="0" w:evenVBand="0" w:oddHBand="1" w:evenHBand="0" w:firstRowFirstColumn="0" w:firstRowLastColumn="0" w:lastRowFirstColumn="0" w:lastRowLastColumn="0"/>
            </w:pPr>
          </w:p>
        </w:tc>
      </w:tr>
      <w:tr w:rsidR="0081713E" w14:paraId="6A6C8BDE"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6AE52712" w14:textId="77777777" w:rsidR="0081713E" w:rsidRDefault="0081713E" w:rsidP="000E5069"/>
        </w:tc>
        <w:tc>
          <w:tcPr>
            <w:tcW w:w="4050" w:type="dxa"/>
          </w:tcPr>
          <w:p w14:paraId="7418D38C" w14:textId="77777777" w:rsidR="0081713E" w:rsidRDefault="0081713E"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7778A55B" w14:textId="77777777" w:rsidR="0081713E" w:rsidRDefault="0081713E" w:rsidP="000E5069">
            <w:pPr>
              <w:cnfStyle w:val="000000000000" w:firstRow="0" w:lastRow="0" w:firstColumn="0" w:lastColumn="0" w:oddVBand="0" w:evenVBand="0" w:oddHBand="0" w:evenHBand="0" w:firstRowFirstColumn="0" w:firstRowLastColumn="0" w:lastRowFirstColumn="0" w:lastRowLastColumn="0"/>
            </w:pPr>
          </w:p>
        </w:tc>
      </w:tr>
      <w:tr w:rsidR="0081713E" w14:paraId="416E6546"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613EAE92" w14:textId="77777777" w:rsidR="0081713E" w:rsidRDefault="0081713E" w:rsidP="000E5069"/>
        </w:tc>
        <w:tc>
          <w:tcPr>
            <w:tcW w:w="4050" w:type="dxa"/>
          </w:tcPr>
          <w:p w14:paraId="3CBBF899" w14:textId="77777777" w:rsidR="0081713E" w:rsidRDefault="0081713E"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123CCC18" w14:textId="77777777" w:rsidR="0081713E" w:rsidRDefault="0081713E" w:rsidP="000E5069">
            <w:pPr>
              <w:cnfStyle w:val="000000100000" w:firstRow="0" w:lastRow="0" w:firstColumn="0" w:lastColumn="0" w:oddVBand="0" w:evenVBand="0" w:oddHBand="1" w:evenHBand="0" w:firstRowFirstColumn="0" w:firstRowLastColumn="0" w:lastRowFirstColumn="0" w:lastRowLastColumn="0"/>
            </w:pPr>
          </w:p>
        </w:tc>
      </w:tr>
      <w:tr w:rsidR="0081713E" w14:paraId="4422AE21"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432FFCE1" w14:textId="77777777" w:rsidR="0081713E" w:rsidRDefault="0081713E" w:rsidP="000E5069"/>
        </w:tc>
        <w:tc>
          <w:tcPr>
            <w:tcW w:w="4050" w:type="dxa"/>
          </w:tcPr>
          <w:p w14:paraId="23052466" w14:textId="77777777" w:rsidR="0081713E" w:rsidRDefault="0081713E"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17521CAC" w14:textId="77777777" w:rsidR="0081713E" w:rsidRDefault="0081713E" w:rsidP="000E5069">
            <w:pPr>
              <w:cnfStyle w:val="000000000000" w:firstRow="0" w:lastRow="0" w:firstColumn="0" w:lastColumn="0" w:oddVBand="0" w:evenVBand="0" w:oddHBand="0" w:evenHBand="0" w:firstRowFirstColumn="0" w:firstRowLastColumn="0" w:lastRowFirstColumn="0" w:lastRowLastColumn="0"/>
            </w:pPr>
          </w:p>
        </w:tc>
      </w:tr>
    </w:tbl>
    <w:p w14:paraId="7697EE39" w14:textId="3D9AE9AF" w:rsidR="002604F2" w:rsidRPr="002604F2" w:rsidRDefault="002604F2" w:rsidP="002604F2">
      <w:pPr>
        <w:spacing w:after="0"/>
      </w:pPr>
    </w:p>
    <w:p w14:paraId="1759D7A1" w14:textId="4357AAD7" w:rsidR="0081713E" w:rsidRDefault="0081713E" w:rsidP="002604F2">
      <w:pPr>
        <w:pStyle w:val="Heading3"/>
        <w:numPr>
          <w:ilvl w:val="0"/>
          <w:numId w:val="37"/>
        </w:numPr>
        <w:spacing w:before="0"/>
        <w:ind w:left="1080" w:hanging="630"/>
      </w:pPr>
      <w:bookmarkStart w:id="3" w:name="_GoBack"/>
      <w:bookmarkEnd w:id="3"/>
      <w:r>
        <w:t>How might your board manage all of the opportunities discussed in this action planner, in a way that they are coordinated and align to advance your board and your system?</w:t>
      </w:r>
    </w:p>
    <w:tbl>
      <w:tblPr>
        <w:tblStyle w:val="GridTable4-Accent1"/>
        <w:tblW w:w="0" w:type="auto"/>
        <w:tblLook w:val="04A0" w:firstRow="1" w:lastRow="0" w:firstColumn="1" w:lastColumn="0" w:noHBand="0" w:noVBand="1"/>
      </w:tblPr>
      <w:tblGrid>
        <w:gridCol w:w="6295"/>
        <w:gridCol w:w="4050"/>
        <w:gridCol w:w="3325"/>
      </w:tblGrid>
      <w:tr w:rsidR="0081713E" w14:paraId="1659D76D" w14:textId="77777777" w:rsidTr="000E50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6CB1F255" w14:textId="77777777" w:rsidR="0081713E" w:rsidRDefault="0081713E" w:rsidP="000E5069">
            <w:r>
              <w:t>Task</w:t>
            </w:r>
          </w:p>
        </w:tc>
        <w:tc>
          <w:tcPr>
            <w:tcW w:w="4050" w:type="dxa"/>
          </w:tcPr>
          <w:p w14:paraId="01AAA596" w14:textId="77777777" w:rsidR="0081713E" w:rsidRDefault="0081713E" w:rsidP="000E5069">
            <w:pPr>
              <w:cnfStyle w:val="100000000000" w:firstRow="1" w:lastRow="0" w:firstColumn="0" w:lastColumn="0" w:oddVBand="0" w:evenVBand="0" w:oddHBand="0" w:evenHBand="0" w:firstRowFirstColumn="0" w:firstRowLastColumn="0" w:lastRowFirstColumn="0" w:lastRowLastColumn="0"/>
            </w:pPr>
            <w:r>
              <w:t>Responsible Person(s)</w:t>
            </w:r>
          </w:p>
        </w:tc>
        <w:tc>
          <w:tcPr>
            <w:tcW w:w="3325" w:type="dxa"/>
          </w:tcPr>
          <w:p w14:paraId="0A9F24F7" w14:textId="77777777" w:rsidR="0081713E" w:rsidRDefault="0081713E" w:rsidP="000E5069">
            <w:pPr>
              <w:cnfStyle w:val="100000000000" w:firstRow="1" w:lastRow="0" w:firstColumn="0" w:lastColumn="0" w:oddVBand="0" w:evenVBand="0" w:oddHBand="0" w:evenHBand="0" w:firstRowFirstColumn="0" w:firstRowLastColumn="0" w:lastRowFirstColumn="0" w:lastRowLastColumn="0"/>
            </w:pPr>
            <w:r>
              <w:t>Timeline</w:t>
            </w:r>
          </w:p>
        </w:tc>
      </w:tr>
      <w:tr w:rsidR="0081713E" w14:paraId="63D21A92"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0FAA23D8" w14:textId="77777777" w:rsidR="0081713E" w:rsidRDefault="0081713E" w:rsidP="000E5069"/>
        </w:tc>
        <w:tc>
          <w:tcPr>
            <w:tcW w:w="4050" w:type="dxa"/>
          </w:tcPr>
          <w:p w14:paraId="0D2DC2FE" w14:textId="77777777" w:rsidR="0081713E" w:rsidRDefault="0081713E"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2F9E37DE" w14:textId="77777777" w:rsidR="0081713E" w:rsidRDefault="0081713E" w:rsidP="000E5069">
            <w:pPr>
              <w:cnfStyle w:val="000000100000" w:firstRow="0" w:lastRow="0" w:firstColumn="0" w:lastColumn="0" w:oddVBand="0" w:evenVBand="0" w:oddHBand="1" w:evenHBand="0" w:firstRowFirstColumn="0" w:firstRowLastColumn="0" w:lastRowFirstColumn="0" w:lastRowLastColumn="0"/>
            </w:pPr>
          </w:p>
        </w:tc>
      </w:tr>
      <w:tr w:rsidR="0081713E" w14:paraId="647BD08B"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0E525036" w14:textId="77777777" w:rsidR="0081713E" w:rsidRDefault="0081713E" w:rsidP="000E5069"/>
        </w:tc>
        <w:tc>
          <w:tcPr>
            <w:tcW w:w="4050" w:type="dxa"/>
          </w:tcPr>
          <w:p w14:paraId="06DBD879" w14:textId="77777777" w:rsidR="0081713E" w:rsidRDefault="0081713E"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3B0C5DEB" w14:textId="77777777" w:rsidR="0081713E" w:rsidRDefault="0081713E" w:rsidP="000E5069">
            <w:pPr>
              <w:cnfStyle w:val="000000000000" w:firstRow="0" w:lastRow="0" w:firstColumn="0" w:lastColumn="0" w:oddVBand="0" w:evenVBand="0" w:oddHBand="0" w:evenHBand="0" w:firstRowFirstColumn="0" w:firstRowLastColumn="0" w:lastRowFirstColumn="0" w:lastRowLastColumn="0"/>
            </w:pPr>
          </w:p>
        </w:tc>
      </w:tr>
      <w:tr w:rsidR="0081713E" w14:paraId="18F0A843"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7CFC4BF8" w14:textId="77777777" w:rsidR="0081713E" w:rsidRDefault="0081713E" w:rsidP="000E5069"/>
        </w:tc>
        <w:tc>
          <w:tcPr>
            <w:tcW w:w="4050" w:type="dxa"/>
          </w:tcPr>
          <w:p w14:paraId="75FB6360" w14:textId="77777777" w:rsidR="0081713E" w:rsidRDefault="0081713E"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4820447F" w14:textId="77777777" w:rsidR="0081713E" w:rsidRDefault="0081713E" w:rsidP="000E5069">
            <w:pPr>
              <w:cnfStyle w:val="000000100000" w:firstRow="0" w:lastRow="0" w:firstColumn="0" w:lastColumn="0" w:oddVBand="0" w:evenVBand="0" w:oddHBand="1" w:evenHBand="0" w:firstRowFirstColumn="0" w:firstRowLastColumn="0" w:lastRowFirstColumn="0" w:lastRowLastColumn="0"/>
            </w:pPr>
          </w:p>
        </w:tc>
      </w:tr>
      <w:tr w:rsidR="0081713E" w14:paraId="46A39BD6"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6373C9EF" w14:textId="77777777" w:rsidR="0081713E" w:rsidRDefault="0081713E" w:rsidP="000E5069"/>
        </w:tc>
        <w:tc>
          <w:tcPr>
            <w:tcW w:w="4050" w:type="dxa"/>
          </w:tcPr>
          <w:p w14:paraId="6C16CD7B" w14:textId="77777777" w:rsidR="0081713E" w:rsidRDefault="0081713E"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41D5EAF5" w14:textId="77777777" w:rsidR="0081713E" w:rsidRDefault="0081713E" w:rsidP="000E5069">
            <w:pPr>
              <w:cnfStyle w:val="000000000000" w:firstRow="0" w:lastRow="0" w:firstColumn="0" w:lastColumn="0" w:oddVBand="0" w:evenVBand="0" w:oddHBand="0" w:evenHBand="0" w:firstRowFirstColumn="0" w:firstRowLastColumn="0" w:lastRowFirstColumn="0" w:lastRowLastColumn="0"/>
            </w:pPr>
          </w:p>
        </w:tc>
      </w:tr>
      <w:tr w:rsidR="0081713E" w14:paraId="3E590D52"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0D9E2AA0" w14:textId="77777777" w:rsidR="0081713E" w:rsidRDefault="0081713E" w:rsidP="000E5069"/>
        </w:tc>
        <w:tc>
          <w:tcPr>
            <w:tcW w:w="4050" w:type="dxa"/>
          </w:tcPr>
          <w:p w14:paraId="07D5F35A" w14:textId="77777777" w:rsidR="0081713E" w:rsidRDefault="0081713E"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35E57227" w14:textId="77777777" w:rsidR="0081713E" w:rsidRDefault="0081713E" w:rsidP="000E5069">
            <w:pPr>
              <w:cnfStyle w:val="000000100000" w:firstRow="0" w:lastRow="0" w:firstColumn="0" w:lastColumn="0" w:oddVBand="0" w:evenVBand="0" w:oddHBand="1" w:evenHBand="0" w:firstRowFirstColumn="0" w:firstRowLastColumn="0" w:lastRowFirstColumn="0" w:lastRowLastColumn="0"/>
            </w:pPr>
          </w:p>
        </w:tc>
      </w:tr>
      <w:tr w:rsidR="0081713E" w14:paraId="7F76F5E0"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7960E3BE" w14:textId="77777777" w:rsidR="0081713E" w:rsidRDefault="0081713E" w:rsidP="000E5069"/>
        </w:tc>
        <w:tc>
          <w:tcPr>
            <w:tcW w:w="4050" w:type="dxa"/>
          </w:tcPr>
          <w:p w14:paraId="150DF1E1" w14:textId="77777777" w:rsidR="0081713E" w:rsidRDefault="0081713E"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5304EFF9" w14:textId="77777777" w:rsidR="0081713E" w:rsidRDefault="0081713E" w:rsidP="000E5069">
            <w:pPr>
              <w:cnfStyle w:val="000000000000" w:firstRow="0" w:lastRow="0" w:firstColumn="0" w:lastColumn="0" w:oddVBand="0" w:evenVBand="0" w:oddHBand="0" w:evenHBand="0" w:firstRowFirstColumn="0" w:firstRowLastColumn="0" w:lastRowFirstColumn="0" w:lastRowLastColumn="0"/>
            </w:pPr>
          </w:p>
        </w:tc>
      </w:tr>
      <w:tr w:rsidR="0081713E" w14:paraId="5DF5CE1A" w14:textId="77777777" w:rsidTr="000E5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11C38B16" w14:textId="77777777" w:rsidR="0081713E" w:rsidRDefault="0081713E" w:rsidP="000E5069"/>
        </w:tc>
        <w:tc>
          <w:tcPr>
            <w:tcW w:w="4050" w:type="dxa"/>
          </w:tcPr>
          <w:p w14:paraId="15BB9673" w14:textId="77777777" w:rsidR="0081713E" w:rsidRDefault="0081713E" w:rsidP="000E5069">
            <w:pPr>
              <w:cnfStyle w:val="000000100000" w:firstRow="0" w:lastRow="0" w:firstColumn="0" w:lastColumn="0" w:oddVBand="0" w:evenVBand="0" w:oddHBand="1" w:evenHBand="0" w:firstRowFirstColumn="0" w:firstRowLastColumn="0" w:lastRowFirstColumn="0" w:lastRowLastColumn="0"/>
            </w:pPr>
          </w:p>
        </w:tc>
        <w:tc>
          <w:tcPr>
            <w:tcW w:w="3325" w:type="dxa"/>
          </w:tcPr>
          <w:p w14:paraId="588769E1" w14:textId="77777777" w:rsidR="0081713E" w:rsidRDefault="0081713E" w:rsidP="000E5069">
            <w:pPr>
              <w:cnfStyle w:val="000000100000" w:firstRow="0" w:lastRow="0" w:firstColumn="0" w:lastColumn="0" w:oddVBand="0" w:evenVBand="0" w:oddHBand="1" w:evenHBand="0" w:firstRowFirstColumn="0" w:firstRowLastColumn="0" w:lastRowFirstColumn="0" w:lastRowLastColumn="0"/>
            </w:pPr>
          </w:p>
        </w:tc>
      </w:tr>
      <w:tr w:rsidR="0081713E" w14:paraId="502C1364" w14:textId="77777777" w:rsidTr="000E5069">
        <w:tc>
          <w:tcPr>
            <w:cnfStyle w:val="001000000000" w:firstRow="0" w:lastRow="0" w:firstColumn="1" w:lastColumn="0" w:oddVBand="0" w:evenVBand="0" w:oddHBand="0" w:evenHBand="0" w:firstRowFirstColumn="0" w:firstRowLastColumn="0" w:lastRowFirstColumn="0" w:lastRowLastColumn="0"/>
            <w:tcW w:w="6295" w:type="dxa"/>
          </w:tcPr>
          <w:p w14:paraId="39F0B4D4" w14:textId="77777777" w:rsidR="0081713E" w:rsidRDefault="0081713E" w:rsidP="000E5069"/>
        </w:tc>
        <w:tc>
          <w:tcPr>
            <w:tcW w:w="4050" w:type="dxa"/>
          </w:tcPr>
          <w:p w14:paraId="62560CBE" w14:textId="77777777" w:rsidR="0081713E" w:rsidRDefault="0081713E" w:rsidP="000E5069">
            <w:pPr>
              <w:cnfStyle w:val="000000000000" w:firstRow="0" w:lastRow="0" w:firstColumn="0" w:lastColumn="0" w:oddVBand="0" w:evenVBand="0" w:oddHBand="0" w:evenHBand="0" w:firstRowFirstColumn="0" w:firstRowLastColumn="0" w:lastRowFirstColumn="0" w:lastRowLastColumn="0"/>
            </w:pPr>
          </w:p>
        </w:tc>
        <w:tc>
          <w:tcPr>
            <w:tcW w:w="3325" w:type="dxa"/>
          </w:tcPr>
          <w:p w14:paraId="1A33CC29" w14:textId="77777777" w:rsidR="0081713E" w:rsidRDefault="0081713E" w:rsidP="000E5069">
            <w:pPr>
              <w:cnfStyle w:val="000000000000" w:firstRow="0" w:lastRow="0" w:firstColumn="0" w:lastColumn="0" w:oddVBand="0" w:evenVBand="0" w:oddHBand="0" w:evenHBand="0" w:firstRowFirstColumn="0" w:firstRowLastColumn="0" w:lastRowFirstColumn="0" w:lastRowLastColumn="0"/>
            </w:pPr>
          </w:p>
        </w:tc>
      </w:tr>
    </w:tbl>
    <w:p w14:paraId="4F179E4E" w14:textId="45F0BCA5" w:rsidR="00696346" w:rsidRDefault="00696346">
      <w:pPr>
        <w:spacing w:before="0" w:after="160"/>
      </w:pPr>
    </w:p>
    <w:sectPr w:rsidR="00696346" w:rsidSect="00E86A94">
      <w:headerReference w:type="default" r:id="rId12"/>
      <w:footerReference w:type="default" r:id="rId13"/>
      <w:pgSz w:w="15840" w:h="12240" w:orient="landscape"/>
      <w:pgMar w:top="1080" w:right="1080" w:bottom="1080" w:left="1080" w:header="115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F0E57" w14:textId="77777777" w:rsidR="009835C3" w:rsidRDefault="009835C3" w:rsidP="00AA45EC">
      <w:r>
        <w:separator/>
      </w:r>
    </w:p>
  </w:endnote>
  <w:endnote w:type="continuationSeparator" w:id="0">
    <w:p w14:paraId="567DE0CC" w14:textId="77777777" w:rsidR="009835C3" w:rsidRDefault="009835C3" w:rsidP="00AA45EC">
      <w:r>
        <w:continuationSeparator/>
      </w:r>
    </w:p>
  </w:endnote>
  <w:endnote w:type="continuationNotice" w:id="1">
    <w:p w14:paraId="64E8459C" w14:textId="77777777" w:rsidR="009835C3" w:rsidRDefault="009835C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Hlk9519552" w:displacedByCustomXml="next"/>
  <w:bookmarkStart w:id="5" w:name="_Hlk9519551" w:displacedByCustomXml="next"/>
  <w:sdt>
    <w:sdtPr>
      <w:id w:val="-2103023560"/>
      <w:docPartObj>
        <w:docPartGallery w:val="Page Numbers (Bottom of Page)"/>
        <w:docPartUnique/>
      </w:docPartObj>
    </w:sdtPr>
    <w:sdtEndPr/>
    <w:sdtContent>
      <w:p w14:paraId="342D1DC6" w14:textId="796ADD00" w:rsidR="008F3688" w:rsidRPr="00234A64" w:rsidRDefault="002604F2" w:rsidP="00234A64">
        <w:pPr>
          <w:pStyle w:val="Footer"/>
        </w:pPr>
        <w:r w:rsidRPr="00234A64">
          <w:rPr>
            <w:noProof/>
          </w:rPr>
          <mc:AlternateContent>
            <mc:Choice Requires="wps">
              <w:drawing>
                <wp:anchor distT="0" distB="0" distL="114300" distR="114300" simplePos="0" relativeHeight="251657216" behindDoc="0" locked="0" layoutInCell="1" allowOverlap="1" wp14:anchorId="34F872FA" wp14:editId="1D7F4098">
                  <wp:simplePos x="0" y="0"/>
                  <wp:positionH relativeFrom="column">
                    <wp:posOffset>7915275</wp:posOffset>
                  </wp:positionH>
                  <wp:positionV relativeFrom="paragraph">
                    <wp:posOffset>-106045</wp:posOffset>
                  </wp:positionV>
                  <wp:extent cx="382555" cy="382555"/>
                  <wp:effectExtent l="19050" t="19050" r="17780" b="28575"/>
                  <wp:wrapNone/>
                  <wp:docPr id="4" name="Text Box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2555" cy="382555"/>
                          </a:xfrm>
                          <a:prstGeom prst="ellipse">
                            <a:avLst/>
                          </a:prstGeom>
                          <a:solidFill>
                            <a:schemeClr val="lt1"/>
                          </a:solidFill>
                          <a:ln w="28575" cmpd="dbl">
                            <a:solidFill>
                              <a:srgbClr val="C00000"/>
                            </a:solidFill>
                          </a:ln>
                        </wps:spPr>
                        <wps:txbx>
                          <w:txbxContent>
                            <w:p w14:paraId="350F218D" w14:textId="43D5061E" w:rsidR="00FC0C6A" w:rsidRPr="002604F2" w:rsidRDefault="00234A64" w:rsidP="00234A64">
                              <w:pPr>
                                <w:pStyle w:val="pg"/>
                                <w:rPr>
                                  <w:sz w:val="20"/>
                                  <w:szCs w:val="22"/>
                                </w:rPr>
                              </w:pPr>
                              <w:r w:rsidRPr="002604F2">
                                <w:rPr>
                                  <w:sz w:val="20"/>
                                  <w:szCs w:val="22"/>
                                </w:rPr>
                                <w:fldChar w:fldCharType="begin"/>
                              </w:r>
                              <w:r w:rsidRPr="002604F2">
                                <w:rPr>
                                  <w:sz w:val="20"/>
                                  <w:szCs w:val="22"/>
                                </w:rPr>
                                <w:instrText xml:space="preserve"> PAGE   \* MERGEFORMAT </w:instrText>
                              </w:r>
                              <w:r w:rsidRPr="002604F2">
                                <w:rPr>
                                  <w:sz w:val="20"/>
                                  <w:szCs w:val="22"/>
                                </w:rPr>
                                <w:fldChar w:fldCharType="separate"/>
                              </w:r>
                              <w:r w:rsidR="00977456">
                                <w:rPr>
                                  <w:noProof/>
                                  <w:sz w:val="20"/>
                                  <w:szCs w:val="22"/>
                                </w:rPr>
                                <w:t>12</w:t>
                              </w:r>
                              <w:r w:rsidRPr="002604F2">
                                <w:rPr>
                                  <w:sz w:val="20"/>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F872FA" id="Text Box 4" o:spid="_x0000_s1027" style="position:absolute;left:0;text-align:left;margin-left:623.25pt;margin-top:-8.35pt;width:30.1pt;height:3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" fillcolor="white [3201]" strokecolor="#c00000" strokeweight="2.25pt">
                  <v:stroke linestyle="thinThin"/>
                  <v:textbox>
                    <w:txbxContent>
                      <w:p w14:paraId="350F218D" w14:textId="43D5061E" w:rsidR="00FC0C6A" w:rsidRPr="002604F2" w:rsidRDefault="00234A64" w:rsidP="00234A64">
                        <w:pPr>
                          <w:pStyle w:val="pg"/>
                          <w:rPr>
                            <w:sz w:val="20"/>
                            <w:szCs w:val="22"/>
                          </w:rPr>
                        </w:pPr>
                        <w:r w:rsidRPr="002604F2">
                          <w:rPr>
                            <w:sz w:val="20"/>
                            <w:szCs w:val="22"/>
                          </w:rPr>
                          <w:fldChar w:fldCharType="begin"/>
                        </w:r>
                        <w:r w:rsidRPr="002604F2">
                          <w:rPr>
                            <w:sz w:val="20"/>
                            <w:szCs w:val="22"/>
                          </w:rPr>
                          <w:instrText xml:space="preserve"> PAGE   \* MERGEFORMAT </w:instrText>
                        </w:r>
                        <w:r w:rsidRPr="002604F2">
                          <w:rPr>
                            <w:sz w:val="20"/>
                            <w:szCs w:val="22"/>
                          </w:rPr>
                          <w:fldChar w:fldCharType="separate"/>
                        </w:r>
                        <w:r w:rsidR="00977456">
                          <w:rPr>
                            <w:noProof/>
                            <w:sz w:val="20"/>
                            <w:szCs w:val="22"/>
                          </w:rPr>
                          <w:t>12</w:t>
                        </w:r>
                        <w:r w:rsidRPr="002604F2">
                          <w:rPr>
                            <w:sz w:val="20"/>
                            <w:szCs w:val="22"/>
                          </w:rPr>
                          <w:fldChar w:fldCharType="end"/>
                        </w:r>
                      </w:p>
                    </w:txbxContent>
                  </v:textbox>
                </v:oval>
              </w:pict>
            </mc:Fallback>
          </mc:AlternateContent>
        </w:r>
        <w:r w:rsidR="00FC0C6A" w:rsidRPr="00234A64">
          <w:rPr>
            <w:noProof/>
          </w:rPr>
          <w:drawing>
            <wp:anchor distT="0" distB="0" distL="114300" distR="114300" simplePos="0" relativeHeight="251659264" behindDoc="0" locked="0" layoutInCell="1" allowOverlap="1" wp14:anchorId="671A29AE" wp14:editId="36E288D3">
              <wp:simplePos x="0" y="0"/>
              <wp:positionH relativeFrom="column">
                <wp:posOffset>-84108</wp:posOffset>
              </wp:positionH>
              <wp:positionV relativeFrom="paragraph">
                <wp:posOffset>-196850</wp:posOffset>
              </wp:positionV>
              <wp:extent cx="533400" cy="533400"/>
              <wp:effectExtent l="0" t="0" r="0" b="0"/>
              <wp:wrapNone/>
              <wp:docPr id="19" name="Picture 18">
                <a:extLst xmlns:a="http://schemas.openxmlformats.org/drawingml/2006/main">
                  <a:ext uri="{FF2B5EF4-FFF2-40B4-BE49-F238E27FC236}">
                    <a16:creationId xmlns:a16="http://schemas.microsoft.com/office/drawing/2014/main" id="{21823B24-5B3C-4677-A630-D796C8DDE6F0}"/>
                  </a:ex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A picture containing plate&#10;&#10;Description automatically generated">
                        <a:extLst>
                          <a:ext uri="{FF2B5EF4-FFF2-40B4-BE49-F238E27FC236}">
                            <a16:creationId xmlns:a16="http://schemas.microsoft.com/office/drawing/2014/main" id="{21823B24-5B3C-4677-A630-D796C8DDE6F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00FC0C6A" w:rsidRPr="00234A64">
          <w:tab/>
        </w:r>
        <w:r w:rsidR="0002438E" w:rsidRPr="00234A64">
          <w:tab/>
        </w:r>
        <w:r w:rsidR="00FC0C6A" w:rsidRPr="00234A64">
          <w:tab/>
        </w:r>
      </w:p>
    </w:sdtContent>
  </w:sdt>
  <w:bookmarkEnd w:id="4" w:displacedByCustomXml="prev"/>
  <w:bookmarkEnd w:id="5"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C7B0B" w14:textId="77777777" w:rsidR="009835C3" w:rsidRDefault="009835C3" w:rsidP="00AA45EC">
      <w:r>
        <w:separator/>
      </w:r>
    </w:p>
  </w:footnote>
  <w:footnote w:type="continuationSeparator" w:id="0">
    <w:p w14:paraId="36D62330" w14:textId="77777777" w:rsidR="009835C3" w:rsidRDefault="009835C3" w:rsidP="00AA45EC">
      <w:r>
        <w:continuationSeparator/>
      </w:r>
    </w:p>
  </w:footnote>
  <w:footnote w:type="continuationNotice" w:id="1">
    <w:p w14:paraId="2C2B244A" w14:textId="77777777" w:rsidR="009835C3" w:rsidRDefault="009835C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DC81B" w14:textId="37626142" w:rsidR="002604F2" w:rsidRPr="00AA45EC" w:rsidRDefault="002604F2" w:rsidP="002604F2">
    <w:pPr>
      <w:pStyle w:val="HeaderBlock"/>
      <w:spacing w:after="60"/>
      <w:rPr>
        <w:rStyle w:val="Header-Primary"/>
      </w:rPr>
    </w:pPr>
    <w:r>
      <w:rPr>
        <w:rStyle w:val="Header-Primary"/>
      </w:rPr>
      <w:t>High Performing Boards Action Planner</w:t>
    </w:r>
  </w:p>
  <w:p w14:paraId="4132C145" w14:textId="16231C25" w:rsidR="003472A2" w:rsidRPr="002604F2" w:rsidRDefault="002604F2" w:rsidP="002604F2">
    <w:pPr>
      <w:pStyle w:val="HeaderBlock"/>
      <w:pBdr>
        <w:bottom w:val="dotted" w:sz="18" w:space="1" w:color="C00000"/>
      </w:pBdr>
      <w:rPr>
        <w:rStyle w:val="Header-Primary"/>
        <w:rFonts w:cstheme="minorHAnsi"/>
        <w:i/>
        <w:spacing w:val="4"/>
        <w:sz w:val="20"/>
        <w:szCs w:val="20"/>
      </w:rPr>
    </w:pPr>
    <w:r w:rsidRPr="00AA45EC">
      <w:rPr>
        <w:rStyle w:val="Header-Secondary"/>
        <w:noProof/>
      </w:rPr>
      <mc:AlternateContent>
        <mc:Choice Requires="wps">
          <w:drawing>
            <wp:anchor distT="0" distB="0" distL="114300" distR="114300" simplePos="0" relativeHeight="251660288" behindDoc="0" locked="0" layoutInCell="1" allowOverlap="1" wp14:anchorId="2CFFB1E8" wp14:editId="6858D11E">
              <wp:simplePos x="0" y="0"/>
              <wp:positionH relativeFrom="column">
                <wp:posOffset>12192635</wp:posOffset>
              </wp:positionH>
              <wp:positionV relativeFrom="paragraph">
                <wp:posOffset>-473075</wp:posOffset>
              </wp:positionV>
              <wp:extent cx="1319530" cy="456565"/>
              <wp:effectExtent l="0" t="0" r="0" b="0"/>
              <wp:wrapNone/>
              <wp:docPr id="3" name="Tit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19530" cy="456565"/>
                      </a:xfrm>
                      <a:prstGeom prst="rect">
                        <a:avLst/>
                      </a:prstGeom>
                      <a:solidFill>
                        <a:srgbClr val="38905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407D9" w14:textId="77777777" w:rsidR="002604F2" w:rsidRPr="00821762" w:rsidRDefault="002604F2" w:rsidP="002604F2">
                          <w:pPr>
                            <w:pStyle w:val="HeaderBlock"/>
                            <w:rPr>
                              <w:rStyle w:val="Header-Secondary"/>
                            </w:rPr>
                          </w:pPr>
                        </w:p>
                      </w:txbxContent>
                    </wps:txbx>
                    <wps:bodyPr vert="horz" wrap="square" lIns="640080" tIns="0" rIns="0" bIns="0" rtlCol="0" anchor="ctr">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CFFB1E8" id="Title 1" o:spid="_x0000_s1026" style="position:absolute;left:0;text-align:left;margin-left:960.05pt;margin-top:-37.25pt;width:103.9pt;height:35.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" fillcolor="#38905c" stroked="f" strokeweight="1pt">
              <o:lock v:ext="edit" grouping="t"/>
              <v:textbox inset="50.4pt,0,0,0">
                <w:txbxContent>
                  <w:p w14:paraId="040407D9" w14:textId="77777777" w:rsidR="002604F2" w:rsidRPr="00821762" w:rsidRDefault="002604F2" w:rsidP="002604F2">
                    <w:pPr>
                      <w:pStyle w:val="HeaderBlock"/>
                      <w:rPr>
                        <w:rStyle w:val="Header-Secondary"/>
                      </w:rPr>
                    </w:pPr>
                  </w:p>
                </w:txbxContent>
              </v:textbox>
            </v:rect>
          </w:pict>
        </mc:Fallback>
      </mc:AlternateContent>
    </w:r>
    <w:r>
      <w:rPr>
        <w:rStyle w:val="Header-Secondary"/>
      </w:rPr>
      <w:t>SWDB and LWDB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793"/>
    <w:multiLevelType w:val="hybridMultilevel"/>
    <w:tmpl w:val="94003C4A"/>
    <w:lvl w:ilvl="0" w:tplc="D7DEEBA0">
      <w:start w:val="1"/>
      <w:numFmt w:val="bullet"/>
      <w:lvlText w:val=""/>
      <w:lvlJc w:val="left"/>
      <w:pPr>
        <w:ind w:left="720" w:hanging="360"/>
      </w:pPr>
      <w:rPr>
        <w:rFonts w:ascii="Wingdings" w:hAnsi="Wingdings" w:hint="default"/>
        <w:color w:val="F35B2D"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B36A1"/>
    <w:multiLevelType w:val="multilevel"/>
    <w:tmpl w:val="74D0C234"/>
    <w:lvl w:ilvl="0">
      <w:start w:val="1"/>
      <w:numFmt w:val="decimal"/>
      <w:suff w:val="space"/>
      <w:lvlText w:val="%1."/>
      <w:lvlJc w:val="left"/>
      <w:pPr>
        <w:ind w:left="432" w:hanging="144"/>
      </w:pPr>
      <w:rPr>
        <w:rFonts w:hint="default"/>
        <w:color w:val="F35B2D" w:themeColor="accent2"/>
      </w:rPr>
    </w:lvl>
    <w:lvl w:ilvl="1">
      <w:start w:val="1"/>
      <w:numFmt w:val="lowerLetter"/>
      <w:suff w:val="space"/>
      <w:lvlText w:val="%2."/>
      <w:lvlJc w:val="left"/>
      <w:pPr>
        <w:ind w:left="720" w:hanging="72"/>
      </w:pPr>
      <w:rPr>
        <w:rFonts w:hint="default"/>
        <w:color w:val="808080" w:themeColor="background1" w:themeShade="80"/>
      </w:rPr>
    </w:lvl>
    <w:lvl w:ilvl="2">
      <w:start w:val="1"/>
      <w:numFmt w:val="lowerRoman"/>
      <w:suff w:val="space"/>
      <w:lvlText w:val="%3."/>
      <w:lvlJc w:val="right"/>
      <w:pPr>
        <w:ind w:left="1152" w:firstLine="144"/>
      </w:pPr>
      <w:rPr>
        <w:rFonts w:hint="default"/>
        <w:color w:val="2A5681" w:themeColor="accent1"/>
      </w:rPr>
    </w:lvl>
    <w:lvl w:ilvl="3">
      <w:start w:val="1"/>
      <w:numFmt w:val="decimal"/>
      <w:suff w:val="space"/>
      <w:lvlText w:val="%4."/>
      <w:lvlJc w:val="left"/>
      <w:pPr>
        <w:ind w:left="1512" w:hanging="144"/>
      </w:pPr>
      <w:rPr>
        <w:rFonts w:hint="default"/>
        <w:color w:val="F35B2D" w:themeColor="accent2"/>
      </w:rPr>
    </w:lvl>
    <w:lvl w:ilvl="4">
      <w:start w:val="1"/>
      <w:numFmt w:val="lowerLetter"/>
      <w:suff w:val="space"/>
      <w:lvlText w:val="%5."/>
      <w:lvlJc w:val="left"/>
      <w:pPr>
        <w:ind w:left="1872" w:hanging="144"/>
      </w:pPr>
      <w:rPr>
        <w:rFonts w:hint="default"/>
        <w:color w:val="BBBBBB" w:themeColor="accent3" w:themeTint="BF"/>
      </w:rPr>
    </w:lvl>
    <w:lvl w:ilvl="5">
      <w:start w:val="1"/>
      <w:numFmt w:val="lowerRoman"/>
      <w:lvlText w:val="%6."/>
      <w:lvlJc w:val="right"/>
      <w:pPr>
        <w:ind w:left="2232" w:hanging="144"/>
      </w:pPr>
      <w:rPr>
        <w:rFonts w:hint="default"/>
      </w:rPr>
    </w:lvl>
    <w:lvl w:ilvl="6">
      <w:start w:val="1"/>
      <w:numFmt w:val="decimal"/>
      <w:lvlText w:val="%7."/>
      <w:lvlJc w:val="left"/>
      <w:pPr>
        <w:ind w:left="2592" w:hanging="144"/>
      </w:pPr>
      <w:rPr>
        <w:rFonts w:hint="default"/>
      </w:rPr>
    </w:lvl>
    <w:lvl w:ilvl="7">
      <w:start w:val="1"/>
      <w:numFmt w:val="lowerLetter"/>
      <w:lvlText w:val="%8."/>
      <w:lvlJc w:val="left"/>
      <w:pPr>
        <w:ind w:left="2952" w:hanging="144"/>
      </w:pPr>
      <w:rPr>
        <w:rFonts w:hint="default"/>
      </w:rPr>
    </w:lvl>
    <w:lvl w:ilvl="8">
      <w:start w:val="1"/>
      <w:numFmt w:val="lowerRoman"/>
      <w:lvlText w:val="%9."/>
      <w:lvlJc w:val="right"/>
      <w:pPr>
        <w:ind w:left="3312" w:hanging="144"/>
      </w:pPr>
      <w:rPr>
        <w:rFonts w:hint="default"/>
      </w:rPr>
    </w:lvl>
  </w:abstractNum>
  <w:abstractNum w:abstractNumId="2" w15:restartNumberingAfterBreak="0">
    <w:nsid w:val="053B4FFA"/>
    <w:multiLevelType w:val="multilevel"/>
    <w:tmpl w:val="EA64A6FE"/>
    <w:lvl w:ilvl="0">
      <w:start w:val="1"/>
      <w:numFmt w:val="decimal"/>
      <w:lvlText w:val="%1."/>
      <w:lvlJc w:val="left"/>
      <w:pPr>
        <w:ind w:left="432" w:hanging="144"/>
      </w:pPr>
      <w:rPr>
        <w:rFonts w:hint="default"/>
        <w:color w:val="00568F" w:themeColor="accent5" w:themeShade="BF"/>
      </w:rPr>
    </w:lvl>
    <w:lvl w:ilvl="1">
      <w:start w:val="1"/>
      <w:numFmt w:val="lowerLetter"/>
      <w:lvlText w:val="%2."/>
      <w:lvlJc w:val="left"/>
      <w:pPr>
        <w:ind w:left="792" w:hanging="144"/>
      </w:pPr>
      <w:rPr>
        <w:rFonts w:hint="default"/>
        <w:color w:val="808080" w:themeColor="background1" w:themeShade="80"/>
      </w:rPr>
    </w:lvl>
    <w:lvl w:ilvl="2">
      <w:start w:val="1"/>
      <w:numFmt w:val="lowerRoman"/>
      <w:lvlText w:val="%3."/>
      <w:lvlJc w:val="right"/>
      <w:pPr>
        <w:ind w:left="1152" w:hanging="144"/>
      </w:pPr>
      <w:rPr>
        <w:rFonts w:hint="default"/>
        <w:color w:val="2A5681" w:themeColor="accent1"/>
        <w:sz w:val="22"/>
      </w:rPr>
    </w:lvl>
    <w:lvl w:ilvl="3">
      <w:start w:val="1"/>
      <w:numFmt w:val="bullet"/>
      <w:lvlText w:val=""/>
      <w:lvlJc w:val="left"/>
      <w:pPr>
        <w:ind w:left="1512" w:hanging="144"/>
      </w:pPr>
      <w:rPr>
        <w:rFonts w:ascii="Wingdings 3" w:hAnsi="Wingdings 3" w:hint="default"/>
        <w:color w:val="F35B2D" w:themeColor="accent2"/>
      </w:rPr>
    </w:lvl>
    <w:lvl w:ilvl="4">
      <w:start w:val="1"/>
      <w:numFmt w:val="bullet"/>
      <w:lvlText w:val=""/>
      <w:lvlJc w:val="left"/>
      <w:pPr>
        <w:ind w:left="1872" w:hanging="144"/>
      </w:pPr>
      <w:rPr>
        <w:rFonts w:ascii="Wingdings 3" w:hAnsi="Wingdings 3" w:cs="Courier New" w:hint="default"/>
        <w:color w:val="BBBBBB"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3" w15:restartNumberingAfterBreak="0">
    <w:nsid w:val="0779621C"/>
    <w:multiLevelType w:val="multilevel"/>
    <w:tmpl w:val="71321C98"/>
    <w:lvl w:ilvl="0">
      <w:start w:val="1"/>
      <w:numFmt w:val="decimal"/>
      <w:lvlText w:val="%1."/>
      <w:lvlJc w:val="left"/>
      <w:pPr>
        <w:ind w:left="432" w:hanging="144"/>
      </w:pPr>
      <w:rPr>
        <w:rFonts w:hint="default"/>
        <w:color w:val="00568F" w:themeColor="accent5" w:themeShade="BF"/>
      </w:rPr>
    </w:lvl>
    <w:lvl w:ilvl="1">
      <w:start w:val="1"/>
      <w:numFmt w:val="lowerLetter"/>
      <w:lvlText w:val="%2."/>
      <w:lvlJc w:val="left"/>
      <w:pPr>
        <w:ind w:left="648" w:hanging="144"/>
      </w:pPr>
      <w:rPr>
        <w:rFonts w:hint="default"/>
        <w:color w:val="646664" w:themeColor="text1" w:themeTint="BF"/>
      </w:rPr>
    </w:lvl>
    <w:lvl w:ilvl="2">
      <w:start w:val="1"/>
      <w:numFmt w:val="lowerRoman"/>
      <w:lvlText w:val="%3"/>
      <w:lvlJc w:val="left"/>
      <w:pPr>
        <w:ind w:left="864" w:hanging="144"/>
      </w:pPr>
      <w:rPr>
        <w:rFonts w:hint="default"/>
        <w:color w:val="0074BF" w:themeColor="accent5"/>
      </w:rPr>
    </w:lvl>
    <w:lvl w:ilvl="3">
      <w:start w:val="1"/>
      <w:numFmt w:val="decimal"/>
      <w:lvlText w:val="%4"/>
      <w:lvlJc w:val="left"/>
      <w:pPr>
        <w:ind w:left="1080" w:hanging="144"/>
      </w:pPr>
      <w:rPr>
        <w:rFonts w:hint="default"/>
      </w:rPr>
    </w:lvl>
    <w:lvl w:ilvl="4">
      <w:start w:val="1"/>
      <w:numFmt w:val="bullet"/>
      <w:lvlText w:val=""/>
      <w:lvlJc w:val="left"/>
      <w:pPr>
        <w:ind w:left="1296" w:hanging="144"/>
      </w:pPr>
      <w:rPr>
        <w:rFonts w:ascii="Wingdings 3" w:hAnsi="Wingdings 3" w:cs="Courier New" w:hint="default"/>
        <w:color w:val="BBBBBB" w:themeColor="accent3" w:themeTint="BF"/>
      </w:rPr>
    </w:lvl>
    <w:lvl w:ilvl="5">
      <w:start w:val="1"/>
      <w:numFmt w:val="bullet"/>
      <w:lvlText w:val=""/>
      <w:lvlJc w:val="left"/>
      <w:pPr>
        <w:ind w:left="1512" w:hanging="144"/>
      </w:pPr>
      <w:rPr>
        <w:rFonts w:ascii="Wingdings" w:hAnsi="Wingdings" w:hint="default"/>
      </w:rPr>
    </w:lvl>
    <w:lvl w:ilvl="6">
      <w:start w:val="1"/>
      <w:numFmt w:val="bullet"/>
      <w:lvlText w:val=""/>
      <w:lvlJc w:val="left"/>
      <w:pPr>
        <w:ind w:left="1728" w:hanging="144"/>
      </w:pPr>
      <w:rPr>
        <w:rFonts w:ascii="Symbol" w:hAnsi="Symbol" w:hint="default"/>
      </w:rPr>
    </w:lvl>
    <w:lvl w:ilvl="7">
      <w:start w:val="1"/>
      <w:numFmt w:val="bullet"/>
      <w:lvlText w:val="o"/>
      <w:lvlJc w:val="left"/>
      <w:pPr>
        <w:ind w:left="1944" w:hanging="144"/>
      </w:pPr>
      <w:rPr>
        <w:rFonts w:ascii="Courier New" w:hAnsi="Courier New" w:cs="Courier New" w:hint="default"/>
      </w:rPr>
    </w:lvl>
    <w:lvl w:ilvl="8">
      <w:start w:val="1"/>
      <w:numFmt w:val="bullet"/>
      <w:lvlText w:val=""/>
      <w:lvlJc w:val="left"/>
      <w:pPr>
        <w:ind w:left="2160" w:hanging="144"/>
      </w:pPr>
      <w:rPr>
        <w:rFonts w:ascii="Wingdings" w:hAnsi="Wingdings" w:hint="default"/>
      </w:rPr>
    </w:lvl>
  </w:abstractNum>
  <w:abstractNum w:abstractNumId="4" w15:restartNumberingAfterBreak="0">
    <w:nsid w:val="078C28FE"/>
    <w:multiLevelType w:val="hybridMultilevel"/>
    <w:tmpl w:val="69B2610C"/>
    <w:lvl w:ilvl="0" w:tplc="8EB667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C3B7405"/>
    <w:multiLevelType w:val="hybridMultilevel"/>
    <w:tmpl w:val="8C446E4E"/>
    <w:lvl w:ilvl="0" w:tplc="B41894E6">
      <w:start w:val="1"/>
      <w:numFmt w:val="bullet"/>
      <w:lvlText w:val="›"/>
      <w:lvlJc w:val="left"/>
      <w:pPr>
        <w:ind w:left="1728" w:hanging="360"/>
      </w:pPr>
      <w:rPr>
        <w:rFonts w:ascii="Calibri" w:hAnsi="Calibri" w:hint="default"/>
        <w:color w:val="378F5B"/>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15:restartNumberingAfterBreak="0">
    <w:nsid w:val="0DD6030F"/>
    <w:multiLevelType w:val="multilevel"/>
    <w:tmpl w:val="A4DE7620"/>
    <w:lvl w:ilvl="0">
      <w:start w:val="1"/>
      <w:numFmt w:val="decimal"/>
      <w:lvlText w:val="%1."/>
      <w:lvlJc w:val="left"/>
      <w:pPr>
        <w:ind w:left="432" w:hanging="144"/>
      </w:pPr>
      <w:rPr>
        <w:rFonts w:hint="default"/>
        <w:color w:val="00568F" w:themeColor="accent5" w:themeShade="BF"/>
      </w:rPr>
    </w:lvl>
    <w:lvl w:ilvl="1">
      <w:start w:val="1"/>
      <w:numFmt w:val="lowerLetter"/>
      <w:lvlText w:val="%2."/>
      <w:lvlJc w:val="left"/>
      <w:pPr>
        <w:ind w:left="648" w:hanging="144"/>
      </w:pPr>
      <w:rPr>
        <w:rFonts w:hint="default"/>
        <w:color w:val="808080" w:themeColor="background1" w:themeShade="80"/>
      </w:rPr>
    </w:lvl>
    <w:lvl w:ilvl="2">
      <w:start w:val="1"/>
      <w:numFmt w:val="lowerRoman"/>
      <w:lvlText w:val="%3"/>
      <w:lvlJc w:val="left"/>
      <w:pPr>
        <w:ind w:left="864" w:hanging="144"/>
      </w:pPr>
      <w:rPr>
        <w:rFonts w:hint="default"/>
      </w:rPr>
    </w:lvl>
    <w:lvl w:ilvl="3">
      <w:start w:val="1"/>
      <w:numFmt w:val="decimal"/>
      <w:lvlText w:val="%4"/>
      <w:lvlJc w:val="left"/>
      <w:pPr>
        <w:ind w:left="1080" w:hanging="144"/>
      </w:pPr>
      <w:rPr>
        <w:rFonts w:hint="default"/>
      </w:rPr>
    </w:lvl>
    <w:lvl w:ilvl="4">
      <w:start w:val="1"/>
      <w:numFmt w:val="bullet"/>
      <w:lvlText w:val=""/>
      <w:lvlJc w:val="left"/>
      <w:pPr>
        <w:ind w:left="1296" w:hanging="144"/>
      </w:pPr>
      <w:rPr>
        <w:rFonts w:ascii="Wingdings 3" w:hAnsi="Wingdings 3" w:cs="Courier New" w:hint="default"/>
        <w:color w:val="BBBBBB" w:themeColor="accent3" w:themeTint="BF"/>
      </w:rPr>
    </w:lvl>
    <w:lvl w:ilvl="5">
      <w:start w:val="1"/>
      <w:numFmt w:val="bullet"/>
      <w:lvlText w:val=""/>
      <w:lvlJc w:val="left"/>
      <w:pPr>
        <w:ind w:left="1512" w:hanging="144"/>
      </w:pPr>
      <w:rPr>
        <w:rFonts w:ascii="Wingdings" w:hAnsi="Wingdings" w:hint="default"/>
      </w:rPr>
    </w:lvl>
    <w:lvl w:ilvl="6">
      <w:start w:val="1"/>
      <w:numFmt w:val="bullet"/>
      <w:lvlText w:val=""/>
      <w:lvlJc w:val="left"/>
      <w:pPr>
        <w:ind w:left="1728" w:hanging="144"/>
      </w:pPr>
      <w:rPr>
        <w:rFonts w:ascii="Symbol" w:hAnsi="Symbol" w:hint="default"/>
      </w:rPr>
    </w:lvl>
    <w:lvl w:ilvl="7">
      <w:start w:val="1"/>
      <w:numFmt w:val="bullet"/>
      <w:lvlText w:val="o"/>
      <w:lvlJc w:val="left"/>
      <w:pPr>
        <w:ind w:left="1944" w:hanging="144"/>
      </w:pPr>
      <w:rPr>
        <w:rFonts w:ascii="Courier New" w:hAnsi="Courier New" w:cs="Courier New" w:hint="default"/>
      </w:rPr>
    </w:lvl>
    <w:lvl w:ilvl="8">
      <w:start w:val="1"/>
      <w:numFmt w:val="bullet"/>
      <w:lvlText w:val=""/>
      <w:lvlJc w:val="left"/>
      <w:pPr>
        <w:ind w:left="2160" w:hanging="144"/>
      </w:pPr>
      <w:rPr>
        <w:rFonts w:ascii="Wingdings" w:hAnsi="Wingdings" w:hint="default"/>
      </w:rPr>
    </w:lvl>
  </w:abstractNum>
  <w:abstractNum w:abstractNumId="7" w15:restartNumberingAfterBreak="0">
    <w:nsid w:val="10BD51EA"/>
    <w:multiLevelType w:val="hybridMultilevel"/>
    <w:tmpl w:val="69B2610C"/>
    <w:lvl w:ilvl="0" w:tplc="8EB667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17D118D"/>
    <w:multiLevelType w:val="hybridMultilevel"/>
    <w:tmpl w:val="69B2610C"/>
    <w:lvl w:ilvl="0" w:tplc="8EB667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1F81598"/>
    <w:multiLevelType w:val="multilevel"/>
    <w:tmpl w:val="9B662D66"/>
    <w:numStyleLink w:val="Style1"/>
  </w:abstractNum>
  <w:abstractNum w:abstractNumId="10" w15:restartNumberingAfterBreak="0">
    <w:nsid w:val="133100CF"/>
    <w:multiLevelType w:val="hybridMultilevel"/>
    <w:tmpl w:val="4EF45010"/>
    <w:lvl w:ilvl="0" w:tplc="68529012">
      <w:start w:val="1"/>
      <w:numFmt w:val="bullet"/>
      <w:lvlText w:val=""/>
      <w:lvlJc w:val="left"/>
      <w:pPr>
        <w:ind w:left="1476" w:hanging="360"/>
      </w:pPr>
      <w:rPr>
        <w:rFonts w:ascii="Symbol" w:hAnsi="Symbol" w:hint="default"/>
        <w:color w:val="009DD9"/>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1" w15:restartNumberingAfterBreak="0">
    <w:nsid w:val="149C4722"/>
    <w:multiLevelType w:val="multilevel"/>
    <w:tmpl w:val="802C85FC"/>
    <w:lvl w:ilvl="0">
      <w:start w:val="1"/>
      <w:numFmt w:val="decimal"/>
      <w:lvlText w:val="%1."/>
      <w:lvlJc w:val="left"/>
      <w:pPr>
        <w:ind w:left="432" w:hanging="144"/>
      </w:pPr>
      <w:rPr>
        <w:rFonts w:hint="default"/>
        <w:color w:val="00568F" w:themeColor="accent5" w:themeShade="BF"/>
      </w:rPr>
    </w:lvl>
    <w:lvl w:ilvl="1">
      <w:start w:val="1"/>
      <w:numFmt w:val="bullet"/>
      <w:lvlText w:val=""/>
      <w:lvlJc w:val="left"/>
      <w:pPr>
        <w:ind w:left="792" w:hanging="144"/>
      </w:pPr>
      <w:rPr>
        <w:rFonts w:ascii="Wingdings 3" w:hAnsi="Wingdings 3" w:cs="Courier New" w:hint="default"/>
        <w:color w:val="808080" w:themeColor="background1" w:themeShade="80"/>
      </w:rPr>
    </w:lvl>
    <w:lvl w:ilvl="2">
      <w:start w:val="1"/>
      <w:numFmt w:val="bullet"/>
      <w:lvlText w:val=""/>
      <w:lvlJc w:val="left"/>
      <w:pPr>
        <w:ind w:left="1152" w:hanging="144"/>
      </w:pPr>
      <w:rPr>
        <w:rFonts w:ascii="Wingdings 3" w:hAnsi="Wingdings 3" w:hint="default"/>
        <w:color w:val="2A5681" w:themeColor="accent1"/>
        <w:sz w:val="22"/>
      </w:rPr>
    </w:lvl>
    <w:lvl w:ilvl="3">
      <w:start w:val="1"/>
      <w:numFmt w:val="bullet"/>
      <w:lvlText w:val=""/>
      <w:lvlJc w:val="left"/>
      <w:pPr>
        <w:ind w:left="1512" w:hanging="144"/>
      </w:pPr>
      <w:rPr>
        <w:rFonts w:ascii="Wingdings 3" w:hAnsi="Wingdings 3" w:hint="default"/>
        <w:color w:val="F35B2D" w:themeColor="accent2"/>
      </w:rPr>
    </w:lvl>
    <w:lvl w:ilvl="4">
      <w:start w:val="1"/>
      <w:numFmt w:val="bullet"/>
      <w:lvlText w:val=""/>
      <w:lvlJc w:val="left"/>
      <w:pPr>
        <w:ind w:left="1872" w:hanging="144"/>
      </w:pPr>
      <w:rPr>
        <w:rFonts w:ascii="Wingdings 3" w:hAnsi="Wingdings 3" w:cs="Courier New" w:hint="default"/>
        <w:color w:val="BBBBBB"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12" w15:restartNumberingAfterBreak="0">
    <w:nsid w:val="1BF661D2"/>
    <w:multiLevelType w:val="hybridMultilevel"/>
    <w:tmpl w:val="4A0ABD90"/>
    <w:lvl w:ilvl="0" w:tplc="9AE26794">
      <w:start w:val="1"/>
      <w:numFmt w:val="bullet"/>
      <w:lvlText w:val=""/>
      <w:lvlJc w:val="left"/>
      <w:pPr>
        <w:ind w:left="1476" w:hanging="360"/>
      </w:pPr>
      <w:rPr>
        <w:rFonts w:ascii="Symbol" w:hAnsi="Symbol" w:hint="default"/>
        <w:color w:val="0074BF" w:themeColor="accent5"/>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3" w15:restartNumberingAfterBreak="0">
    <w:nsid w:val="1C534DA4"/>
    <w:multiLevelType w:val="hybridMultilevel"/>
    <w:tmpl w:val="71E28DE2"/>
    <w:lvl w:ilvl="0" w:tplc="F182ADAA">
      <w:start w:val="1"/>
      <w:numFmt w:val="bullet"/>
      <w:lvlText w:val=""/>
      <w:lvlJc w:val="left"/>
      <w:pPr>
        <w:ind w:left="720" w:hanging="360"/>
      </w:pPr>
      <w:rPr>
        <w:rFonts w:ascii="Wingdings" w:hAnsi="Wingdings" w:hint="default"/>
        <w:color w:val="F35B2D"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4FA695C">
      <w:start w:val="1"/>
      <w:numFmt w:val="bullet"/>
      <w:lvlText w:val=""/>
      <w:lvlJc w:val="left"/>
      <w:pPr>
        <w:ind w:left="2880" w:hanging="360"/>
      </w:pPr>
      <w:rPr>
        <w:rFonts w:ascii="Wingdings 3" w:hAnsi="Wingdings 3" w:hint="default"/>
        <w:color w:val="F35B2D" w:themeColor="accent2"/>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470B4"/>
    <w:multiLevelType w:val="multilevel"/>
    <w:tmpl w:val="0409000F"/>
    <w:styleLink w:val="NumberedList"/>
    <w:lvl w:ilvl="0">
      <w:start w:val="1"/>
      <w:numFmt w:val="decimal"/>
      <w:lvlText w:val="%1."/>
      <w:lvlJc w:val="left"/>
      <w:pPr>
        <w:ind w:left="720" w:hanging="360"/>
      </w:pPr>
      <w:rPr>
        <w:rFonts w:hint="default"/>
        <w:color w:val="F35B2D" w:themeColor="accent2"/>
      </w:rPr>
    </w:lvl>
    <w:lvl w:ilvl="1">
      <w:start w:val="1"/>
      <w:numFmt w:val="lowerLetter"/>
      <w:lvlText w:val="%2."/>
      <w:lvlJc w:val="left"/>
      <w:pPr>
        <w:ind w:left="1440" w:hanging="360"/>
      </w:pPr>
      <w:rPr>
        <w:rFonts w:hint="default"/>
        <w:color w:val="808080" w:themeColor="background1" w:themeShade="80"/>
      </w:rPr>
    </w:lvl>
    <w:lvl w:ilvl="2">
      <w:start w:val="1"/>
      <w:numFmt w:val="lowerRoman"/>
      <w:lvlText w:val="%3."/>
      <w:lvlJc w:val="right"/>
      <w:pPr>
        <w:ind w:left="2160" w:hanging="180"/>
      </w:pPr>
      <w:rPr>
        <w:rFonts w:hint="default"/>
        <w:color w:val="2A5681" w:themeColor="accent1"/>
      </w:rPr>
    </w:lvl>
    <w:lvl w:ilvl="3">
      <w:start w:val="1"/>
      <w:numFmt w:val="decimal"/>
      <w:lvlText w:val="%4."/>
      <w:lvlJc w:val="left"/>
      <w:pPr>
        <w:ind w:left="2880" w:hanging="360"/>
      </w:pPr>
      <w:rPr>
        <w:rFonts w:hint="default"/>
        <w:color w:val="F35B2D" w:themeColor="accent2"/>
      </w:rPr>
    </w:lvl>
    <w:lvl w:ilvl="4">
      <w:start w:val="1"/>
      <w:numFmt w:val="lowerLetter"/>
      <w:lvlText w:val="%5."/>
      <w:lvlJc w:val="left"/>
      <w:pPr>
        <w:ind w:left="3600" w:hanging="360"/>
      </w:pPr>
      <w:rPr>
        <w:rFonts w:hint="default"/>
        <w:color w:val="BBBBBB" w:themeColor="accent3" w:themeTint="BF"/>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72F01EF"/>
    <w:multiLevelType w:val="multilevel"/>
    <w:tmpl w:val="9B662D66"/>
    <w:numStyleLink w:val="Style1"/>
  </w:abstractNum>
  <w:abstractNum w:abstractNumId="16" w15:restartNumberingAfterBreak="0">
    <w:nsid w:val="28B574A9"/>
    <w:multiLevelType w:val="multilevel"/>
    <w:tmpl w:val="A7D8B34E"/>
    <w:styleLink w:val="NumberList"/>
    <w:lvl w:ilvl="0">
      <w:start w:val="1"/>
      <w:numFmt w:val="decimal"/>
      <w:suff w:val="space"/>
      <w:lvlText w:val="%1."/>
      <w:lvlJc w:val="left"/>
      <w:pPr>
        <w:ind w:left="432" w:hanging="144"/>
      </w:pPr>
      <w:rPr>
        <w:rFonts w:hint="default"/>
        <w:color w:val="F35B2D" w:themeColor="accent2"/>
      </w:rPr>
    </w:lvl>
    <w:lvl w:ilvl="1">
      <w:start w:val="1"/>
      <w:numFmt w:val="lowerLetter"/>
      <w:suff w:val="space"/>
      <w:lvlText w:val="%2."/>
      <w:lvlJc w:val="left"/>
      <w:pPr>
        <w:ind w:left="720" w:hanging="72"/>
      </w:pPr>
      <w:rPr>
        <w:rFonts w:hint="default"/>
        <w:color w:val="808080" w:themeColor="background1" w:themeShade="80"/>
      </w:rPr>
    </w:lvl>
    <w:lvl w:ilvl="2">
      <w:start w:val="1"/>
      <w:numFmt w:val="lowerRoman"/>
      <w:suff w:val="space"/>
      <w:lvlText w:val="%3."/>
      <w:lvlJc w:val="right"/>
      <w:pPr>
        <w:ind w:left="1152" w:firstLine="144"/>
      </w:pPr>
      <w:rPr>
        <w:rFonts w:hint="default"/>
        <w:color w:val="2A5681" w:themeColor="accent1"/>
      </w:rPr>
    </w:lvl>
    <w:lvl w:ilvl="3">
      <w:start w:val="1"/>
      <w:numFmt w:val="decimal"/>
      <w:suff w:val="space"/>
      <w:lvlText w:val="%4."/>
      <w:lvlJc w:val="left"/>
      <w:pPr>
        <w:ind w:left="1512" w:hanging="144"/>
      </w:pPr>
      <w:rPr>
        <w:rFonts w:hint="default"/>
        <w:color w:val="F35B2D" w:themeColor="accent2"/>
      </w:rPr>
    </w:lvl>
    <w:lvl w:ilvl="4">
      <w:start w:val="1"/>
      <w:numFmt w:val="lowerLetter"/>
      <w:suff w:val="space"/>
      <w:lvlText w:val="%5."/>
      <w:lvlJc w:val="left"/>
      <w:pPr>
        <w:ind w:left="1872" w:hanging="144"/>
      </w:pPr>
      <w:rPr>
        <w:rFonts w:hint="default"/>
        <w:color w:val="BBBBBB" w:themeColor="accent3" w:themeTint="BF"/>
      </w:rPr>
    </w:lvl>
    <w:lvl w:ilvl="5">
      <w:start w:val="1"/>
      <w:numFmt w:val="lowerRoman"/>
      <w:lvlText w:val="%6."/>
      <w:lvlJc w:val="right"/>
      <w:pPr>
        <w:ind w:left="2232" w:hanging="144"/>
      </w:pPr>
      <w:rPr>
        <w:rFonts w:hint="default"/>
      </w:rPr>
    </w:lvl>
    <w:lvl w:ilvl="6">
      <w:start w:val="1"/>
      <w:numFmt w:val="decimal"/>
      <w:lvlText w:val="%7."/>
      <w:lvlJc w:val="left"/>
      <w:pPr>
        <w:ind w:left="2592" w:hanging="144"/>
      </w:pPr>
      <w:rPr>
        <w:rFonts w:hint="default"/>
      </w:rPr>
    </w:lvl>
    <w:lvl w:ilvl="7">
      <w:start w:val="1"/>
      <w:numFmt w:val="lowerLetter"/>
      <w:lvlText w:val="%8."/>
      <w:lvlJc w:val="left"/>
      <w:pPr>
        <w:ind w:left="2952" w:hanging="144"/>
      </w:pPr>
      <w:rPr>
        <w:rFonts w:hint="default"/>
      </w:rPr>
    </w:lvl>
    <w:lvl w:ilvl="8">
      <w:start w:val="1"/>
      <w:numFmt w:val="lowerRoman"/>
      <w:lvlText w:val="%9."/>
      <w:lvlJc w:val="right"/>
      <w:pPr>
        <w:ind w:left="3312" w:hanging="144"/>
      </w:pPr>
      <w:rPr>
        <w:rFonts w:hint="default"/>
      </w:rPr>
    </w:lvl>
  </w:abstractNum>
  <w:abstractNum w:abstractNumId="17" w15:restartNumberingAfterBreak="0">
    <w:nsid w:val="2A110F83"/>
    <w:multiLevelType w:val="multilevel"/>
    <w:tmpl w:val="DC428B5C"/>
    <w:lvl w:ilvl="0">
      <w:start w:val="1"/>
      <w:numFmt w:val="decimal"/>
      <w:lvlText w:val="%1."/>
      <w:lvlJc w:val="left"/>
      <w:pPr>
        <w:ind w:left="432" w:hanging="144"/>
      </w:pPr>
      <w:rPr>
        <w:rFonts w:hint="default"/>
        <w:color w:val="00568F" w:themeColor="accent5" w:themeShade="BF"/>
      </w:rPr>
    </w:lvl>
    <w:lvl w:ilvl="1">
      <w:start w:val="1"/>
      <w:numFmt w:val="lowerLetter"/>
      <w:lvlText w:val="%2."/>
      <w:lvlJc w:val="left"/>
      <w:pPr>
        <w:ind w:left="792" w:hanging="144"/>
      </w:pPr>
      <w:rPr>
        <w:rFonts w:hint="default"/>
        <w:color w:val="808080" w:themeColor="background1" w:themeShade="80"/>
      </w:rPr>
    </w:lvl>
    <w:lvl w:ilvl="2">
      <w:start w:val="1"/>
      <w:numFmt w:val="bullet"/>
      <w:lvlText w:val=""/>
      <w:lvlJc w:val="left"/>
      <w:pPr>
        <w:ind w:left="1152" w:hanging="144"/>
      </w:pPr>
      <w:rPr>
        <w:rFonts w:ascii="Wingdings 3" w:hAnsi="Wingdings 3" w:hint="default"/>
        <w:color w:val="2A5681" w:themeColor="accent1"/>
      </w:rPr>
    </w:lvl>
    <w:lvl w:ilvl="3">
      <w:start w:val="1"/>
      <w:numFmt w:val="bullet"/>
      <w:lvlText w:val=""/>
      <w:lvlJc w:val="left"/>
      <w:pPr>
        <w:ind w:left="1512" w:hanging="144"/>
      </w:pPr>
      <w:rPr>
        <w:rFonts w:ascii="Wingdings 3" w:hAnsi="Wingdings 3" w:hint="default"/>
        <w:color w:val="F35B2D" w:themeColor="accent2"/>
      </w:rPr>
    </w:lvl>
    <w:lvl w:ilvl="4">
      <w:start w:val="1"/>
      <w:numFmt w:val="bullet"/>
      <w:lvlText w:val=""/>
      <w:lvlJc w:val="left"/>
      <w:pPr>
        <w:ind w:left="1872" w:hanging="144"/>
      </w:pPr>
      <w:rPr>
        <w:rFonts w:ascii="Wingdings 3" w:hAnsi="Wingdings 3" w:cs="Courier New" w:hint="default"/>
        <w:color w:val="BBBBBB"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18" w15:restartNumberingAfterBreak="0">
    <w:nsid w:val="2A692FCC"/>
    <w:multiLevelType w:val="hybridMultilevel"/>
    <w:tmpl w:val="76FAC708"/>
    <w:lvl w:ilvl="0" w:tplc="397A70FA">
      <w:start w:val="1"/>
      <w:numFmt w:val="bullet"/>
      <w:pStyle w:val="Bul-3"/>
      <w:lvlText w:val="›"/>
      <w:lvlJc w:val="left"/>
      <w:pPr>
        <w:ind w:left="1728" w:hanging="360"/>
      </w:pPr>
      <w:rPr>
        <w:rFonts w:ascii="Calibri" w:hAnsi="Calibri" w:hint="default"/>
        <w:color w:val="A6A6A6" w:themeColor="background1" w:themeShade="A6"/>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9" w15:restartNumberingAfterBreak="0">
    <w:nsid w:val="2BA348D4"/>
    <w:multiLevelType w:val="hybridMultilevel"/>
    <w:tmpl w:val="4E2A0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351DC7"/>
    <w:multiLevelType w:val="hybridMultilevel"/>
    <w:tmpl w:val="3E0A54E8"/>
    <w:lvl w:ilvl="0" w:tplc="8EB667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01963FF"/>
    <w:multiLevelType w:val="multilevel"/>
    <w:tmpl w:val="9B662D66"/>
    <w:numStyleLink w:val="Style1"/>
  </w:abstractNum>
  <w:abstractNum w:abstractNumId="22" w15:restartNumberingAfterBreak="0">
    <w:nsid w:val="3091697D"/>
    <w:multiLevelType w:val="hybridMultilevel"/>
    <w:tmpl w:val="BDEA292C"/>
    <w:lvl w:ilvl="0" w:tplc="82D807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6F21D1D"/>
    <w:multiLevelType w:val="multilevel"/>
    <w:tmpl w:val="9B662D66"/>
    <w:numStyleLink w:val="Style1"/>
  </w:abstractNum>
  <w:abstractNum w:abstractNumId="24" w15:restartNumberingAfterBreak="0">
    <w:nsid w:val="39F9515F"/>
    <w:multiLevelType w:val="hybridMultilevel"/>
    <w:tmpl w:val="BAD28B96"/>
    <w:lvl w:ilvl="0" w:tplc="F182ADAA">
      <w:start w:val="1"/>
      <w:numFmt w:val="bullet"/>
      <w:lvlText w:val=""/>
      <w:lvlJc w:val="left"/>
      <w:pPr>
        <w:ind w:left="720" w:hanging="360"/>
      </w:pPr>
      <w:rPr>
        <w:rFonts w:ascii="Wingdings" w:hAnsi="Wingdings" w:hint="default"/>
        <w:color w:val="F35B2D" w:themeColor="accent2"/>
      </w:rPr>
    </w:lvl>
    <w:lvl w:ilvl="1" w:tplc="04090003">
      <w:start w:val="1"/>
      <w:numFmt w:val="bullet"/>
      <w:lvlText w:val="o"/>
      <w:lvlJc w:val="left"/>
      <w:pPr>
        <w:ind w:left="1440" w:hanging="360"/>
      </w:pPr>
      <w:rPr>
        <w:rFonts w:ascii="Courier New" w:hAnsi="Courier New" w:cs="Courier New" w:hint="default"/>
      </w:rPr>
    </w:lvl>
    <w:lvl w:ilvl="2" w:tplc="85B01DBC">
      <w:start w:val="1"/>
      <w:numFmt w:val="bullet"/>
      <w:lvlText w:val=""/>
      <w:lvlJc w:val="left"/>
      <w:pPr>
        <w:ind w:left="2160" w:hanging="360"/>
      </w:pPr>
      <w:rPr>
        <w:rFonts w:ascii="Wingdings 3" w:hAnsi="Wingdings 3" w:hint="default"/>
        <w:color w:val="2A5681" w:themeColor="accen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171A9"/>
    <w:multiLevelType w:val="hybridMultilevel"/>
    <w:tmpl w:val="CEAACC4A"/>
    <w:lvl w:ilvl="0" w:tplc="8EB667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3FF14C3C"/>
    <w:multiLevelType w:val="hybridMultilevel"/>
    <w:tmpl w:val="3E0A54E8"/>
    <w:lvl w:ilvl="0" w:tplc="8EB667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0495F30"/>
    <w:multiLevelType w:val="hybridMultilevel"/>
    <w:tmpl w:val="79BA7A00"/>
    <w:lvl w:ilvl="0" w:tplc="C6AC55C2">
      <w:start w:val="1"/>
      <w:numFmt w:val="bullet"/>
      <w:pStyle w:val="Attribution"/>
      <w:lvlText w:val=""/>
      <w:lvlJc w:val="left"/>
      <w:pPr>
        <w:ind w:left="2520" w:hanging="360"/>
      </w:pPr>
      <w:rPr>
        <w:rFonts w:ascii="Wingdings 3" w:hAnsi="Wingdings 3" w:hint="default"/>
        <w:color w:val="3FB3FF" w:themeColor="accent5" w:themeTint="99"/>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0D27222"/>
    <w:multiLevelType w:val="hybridMultilevel"/>
    <w:tmpl w:val="C48CD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334F6D"/>
    <w:multiLevelType w:val="multilevel"/>
    <w:tmpl w:val="9B662D66"/>
    <w:numStyleLink w:val="Style1"/>
  </w:abstractNum>
  <w:abstractNum w:abstractNumId="30" w15:restartNumberingAfterBreak="0">
    <w:nsid w:val="44315B1F"/>
    <w:multiLevelType w:val="hybridMultilevel"/>
    <w:tmpl w:val="3E0A54E8"/>
    <w:lvl w:ilvl="0" w:tplc="8EB667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70D1130"/>
    <w:multiLevelType w:val="multilevel"/>
    <w:tmpl w:val="C5C23CAA"/>
    <w:styleLink w:val="StandardBullets"/>
    <w:lvl w:ilvl="0">
      <w:start w:val="1"/>
      <w:numFmt w:val="bullet"/>
      <w:lvlText w:val=""/>
      <w:lvlJc w:val="left"/>
      <w:pPr>
        <w:ind w:left="720" w:hanging="360"/>
      </w:pPr>
      <w:rPr>
        <w:rFonts w:ascii="Wingdings" w:hAnsi="Wingdings" w:hint="default"/>
        <w:color w:val="F35B2D" w:themeColor="accent2"/>
      </w:rPr>
    </w:lvl>
    <w:lvl w:ilvl="1">
      <w:start w:val="1"/>
      <w:numFmt w:val="bullet"/>
      <w:lvlText w:val=""/>
      <w:lvlJc w:val="left"/>
      <w:pPr>
        <w:ind w:left="1440" w:hanging="360"/>
      </w:pPr>
      <w:rPr>
        <w:rFonts w:ascii="Wingdings 3" w:hAnsi="Wingdings 3" w:cs="Courier New" w:hint="default"/>
        <w:color w:val="808080" w:themeColor="background1" w:themeShade="80"/>
      </w:rPr>
    </w:lvl>
    <w:lvl w:ilvl="2">
      <w:start w:val="1"/>
      <w:numFmt w:val="bullet"/>
      <w:lvlText w:val=""/>
      <w:lvlJc w:val="left"/>
      <w:pPr>
        <w:ind w:left="2160" w:hanging="360"/>
      </w:pPr>
      <w:rPr>
        <w:rFonts w:ascii="Wingdings 3" w:hAnsi="Wingdings 3" w:hint="default"/>
        <w:color w:val="2A5681" w:themeColor="accent1"/>
      </w:rPr>
    </w:lvl>
    <w:lvl w:ilvl="3">
      <w:start w:val="1"/>
      <w:numFmt w:val="bullet"/>
      <w:lvlText w:val=""/>
      <w:lvlJc w:val="left"/>
      <w:pPr>
        <w:ind w:left="2880" w:hanging="360"/>
      </w:pPr>
      <w:rPr>
        <w:rFonts w:ascii="Wingdings 3" w:hAnsi="Wingdings 3" w:hint="default"/>
        <w:color w:val="F35B2D" w:themeColor="accent2"/>
      </w:rPr>
    </w:lvl>
    <w:lvl w:ilvl="4">
      <w:start w:val="1"/>
      <w:numFmt w:val="bullet"/>
      <w:lvlText w:val=""/>
      <w:lvlJc w:val="left"/>
      <w:pPr>
        <w:ind w:left="3600" w:hanging="360"/>
      </w:pPr>
      <w:rPr>
        <w:rFonts w:ascii="Wingdings 3" w:hAnsi="Wingdings 3" w:cs="Courier New" w:hint="default"/>
        <w:color w:val="BBBBBB" w:themeColor="accent3" w:themeTint="B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96A26A9"/>
    <w:multiLevelType w:val="hybridMultilevel"/>
    <w:tmpl w:val="A2366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A7F1F37"/>
    <w:multiLevelType w:val="multilevel"/>
    <w:tmpl w:val="9B662D66"/>
    <w:numStyleLink w:val="Style1"/>
  </w:abstractNum>
  <w:abstractNum w:abstractNumId="34" w15:restartNumberingAfterBreak="0">
    <w:nsid w:val="4ABF571B"/>
    <w:multiLevelType w:val="hybridMultilevel"/>
    <w:tmpl w:val="69B2610C"/>
    <w:lvl w:ilvl="0" w:tplc="8EB667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4B62436D"/>
    <w:multiLevelType w:val="hybridMultilevel"/>
    <w:tmpl w:val="84A6475E"/>
    <w:lvl w:ilvl="0" w:tplc="F182ADAA">
      <w:start w:val="1"/>
      <w:numFmt w:val="bullet"/>
      <w:lvlText w:val=""/>
      <w:lvlJc w:val="left"/>
      <w:pPr>
        <w:ind w:left="720" w:hanging="360"/>
      </w:pPr>
      <w:rPr>
        <w:rFonts w:ascii="Wingdings" w:hAnsi="Wingdings" w:hint="default"/>
        <w:color w:val="F35B2D"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60760002">
      <w:start w:val="1"/>
      <w:numFmt w:val="bullet"/>
      <w:lvlText w:val=""/>
      <w:lvlJc w:val="left"/>
      <w:pPr>
        <w:ind w:left="3600" w:hanging="360"/>
      </w:pPr>
      <w:rPr>
        <w:rFonts w:ascii="Wingdings 3" w:hAnsi="Wingdings 3" w:hint="default"/>
        <w:color w:val="808080" w:themeColor="background1" w:themeShade="8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9E7BCB"/>
    <w:multiLevelType w:val="hybridMultilevel"/>
    <w:tmpl w:val="69B2610C"/>
    <w:lvl w:ilvl="0" w:tplc="8EB667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50A872D2"/>
    <w:multiLevelType w:val="hybridMultilevel"/>
    <w:tmpl w:val="29565424"/>
    <w:lvl w:ilvl="0" w:tplc="5EE03464">
      <w:start w:val="1"/>
      <w:numFmt w:val="bullet"/>
      <w:pStyle w:val="Bul-1"/>
      <w:lvlText w:val=""/>
      <w:lvlJc w:val="left"/>
      <w:pPr>
        <w:ind w:left="1188" w:hanging="360"/>
      </w:pPr>
      <w:rPr>
        <w:rFonts w:ascii="Wingdings 3" w:hAnsi="Wingdings 3" w:hint="default"/>
        <w:color w:val="17406D"/>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8" w15:restartNumberingAfterBreak="0">
    <w:nsid w:val="585F07F4"/>
    <w:multiLevelType w:val="multilevel"/>
    <w:tmpl w:val="9B662D66"/>
    <w:numStyleLink w:val="Style1"/>
  </w:abstractNum>
  <w:abstractNum w:abstractNumId="39" w15:restartNumberingAfterBreak="0">
    <w:nsid w:val="5F3844A4"/>
    <w:multiLevelType w:val="hybridMultilevel"/>
    <w:tmpl w:val="6CB6E604"/>
    <w:lvl w:ilvl="0" w:tplc="F182ADAA">
      <w:start w:val="1"/>
      <w:numFmt w:val="bullet"/>
      <w:lvlText w:val=""/>
      <w:lvlJc w:val="left"/>
      <w:pPr>
        <w:ind w:left="720" w:hanging="360"/>
      </w:pPr>
      <w:rPr>
        <w:rFonts w:ascii="Wingdings" w:hAnsi="Wingdings" w:hint="default"/>
        <w:color w:val="F35B2D" w:themeColor="accent2"/>
      </w:rPr>
    </w:lvl>
    <w:lvl w:ilvl="1" w:tplc="43EC39B8">
      <w:start w:val="12"/>
      <w:numFmt w:val="bullet"/>
      <w:lvlText w:val=""/>
      <w:lvlJc w:val="left"/>
      <w:pPr>
        <w:ind w:left="1440" w:hanging="360"/>
      </w:pPr>
      <w:rPr>
        <w:rFonts w:ascii="Wingdings 3" w:hAnsi="Wingdings 3" w:hint="default"/>
        <w:color w:val="808080" w:themeColor="background1" w:themeShade="80"/>
        <w:sz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D34FB8"/>
    <w:multiLevelType w:val="multilevel"/>
    <w:tmpl w:val="9B662D66"/>
    <w:styleLink w:val="Style1"/>
    <w:lvl w:ilvl="0">
      <w:start w:val="1"/>
      <w:numFmt w:val="bullet"/>
      <w:lvlText w:val=""/>
      <w:lvlJc w:val="left"/>
      <w:pPr>
        <w:tabs>
          <w:tab w:val="num" w:pos="576"/>
        </w:tabs>
        <w:ind w:left="360" w:hanging="144"/>
      </w:pPr>
      <w:rPr>
        <w:rFonts w:ascii="Wingdings 3" w:hAnsi="Wingdings 3" w:hint="default"/>
        <w:color w:val="00568F" w:themeColor="accent5" w:themeShade="BF"/>
      </w:rPr>
    </w:lvl>
    <w:lvl w:ilvl="1">
      <w:start w:val="1"/>
      <w:numFmt w:val="bullet"/>
      <w:lvlText w:val=""/>
      <w:lvlJc w:val="left"/>
      <w:pPr>
        <w:ind w:left="792" w:hanging="144"/>
      </w:pPr>
      <w:rPr>
        <w:rFonts w:ascii="Wingdings 3" w:hAnsi="Wingdings 3" w:hint="default"/>
        <w:color w:val="808080" w:themeColor="background1" w:themeShade="80"/>
      </w:rPr>
    </w:lvl>
    <w:lvl w:ilvl="2">
      <w:start w:val="1"/>
      <w:numFmt w:val="bullet"/>
      <w:lvlText w:val=""/>
      <w:lvlJc w:val="left"/>
      <w:pPr>
        <w:ind w:left="1152" w:hanging="144"/>
      </w:pPr>
      <w:rPr>
        <w:rFonts w:ascii="Wingdings 3" w:hAnsi="Wingdings 3" w:hint="default"/>
        <w:color w:val="2A5681" w:themeColor="accent1"/>
      </w:rPr>
    </w:lvl>
    <w:lvl w:ilvl="3">
      <w:start w:val="1"/>
      <w:numFmt w:val="bullet"/>
      <w:lvlText w:val=""/>
      <w:lvlJc w:val="left"/>
      <w:pPr>
        <w:ind w:left="1512" w:hanging="144"/>
      </w:pPr>
      <w:rPr>
        <w:rFonts w:ascii="Wingdings 3" w:hAnsi="Wingdings 3" w:hint="default"/>
        <w:color w:val="F35B2D" w:themeColor="accent2"/>
      </w:rPr>
    </w:lvl>
    <w:lvl w:ilvl="4">
      <w:start w:val="1"/>
      <w:numFmt w:val="bullet"/>
      <w:lvlText w:val=""/>
      <w:lvlJc w:val="left"/>
      <w:pPr>
        <w:ind w:left="1872" w:hanging="144"/>
      </w:pPr>
      <w:rPr>
        <w:rFonts w:ascii="Wingdings 3" w:hAnsi="Wingdings 3" w:cs="Courier New" w:hint="default"/>
        <w:color w:val="BBBBBB"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41" w15:restartNumberingAfterBreak="0">
    <w:nsid w:val="6CB0686B"/>
    <w:multiLevelType w:val="hybridMultilevel"/>
    <w:tmpl w:val="88022A58"/>
    <w:lvl w:ilvl="0" w:tplc="B2865A42">
      <w:start w:val="1"/>
      <w:numFmt w:val="bullet"/>
      <w:lvlText w:val="›"/>
      <w:lvlJc w:val="left"/>
      <w:pPr>
        <w:ind w:left="1728" w:hanging="360"/>
      </w:pPr>
      <w:rPr>
        <w:rFonts w:ascii="Calibri" w:hAnsi="Calibri" w:hint="default"/>
        <w:color w:val="009DD9"/>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2" w15:restartNumberingAfterBreak="0">
    <w:nsid w:val="73794B41"/>
    <w:multiLevelType w:val="hybridMultilevel"/>
    <w:tmpl w:val="977CF4B6"/>
    <w:lvl w:ilvl="0" w:tplc="AFD62956">
      <w:start w:val="1"/>
      <w:numFmt w:val="bullet"/>
      <w:pStyle w:val="Bul-2"/>
      <w:lvlText w:val=""/>
      <w:lvlJc w:val="left"/>
      <w:pPr>
        <w:ind w:left="1476" w:hanging="360"/>
      </w:pPr>
      <w:rPr>
        <w:rFonts w:ascii="Symbol" w:hAnsi="Symbol" w:hint="default"/>
        <w:color w:val="C00000"/>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43" w15:restartNumberingAfterBreak="0">
    <w:nsid w:val="73857911"/>
    <w:multiLevelType w:val="multilevel"/>
    <w:tmpl w:val="8206B9D2"/>
    <w:lvl w:ilvl="0">
      <w:start w:val="1"/>
      <w:numFmt w:val="bullet"/>
      <w:lvlText w:val=""/>
      <w:lvlJc w:val="left"/>
      <w:pPr>
        <w:ind w:left="432" w:hanging="144"/>
      </w:pPr>
      <w:rPr>
        <w:rFonts w:ascii="Wingdings 3" w:hAnsi="Wingdings 3" w:hint="default"/>
        <w:color w:val="00568F" w:themeColor="accent5" w:themeShade="BF"/>
      </w:rPr>
    </w:lvl>
    <w:lvl w:ilvl="1">
      <w:start w:val="1"/>
      <w:numFmt w:val="bullet"/>
      <w:lvlText w:val=""/>
      <w:lvlJc w:val="left"/>
      <w:pPr>
        <w:ind w:left="792" w:hanging="144"/>
      </w:pPr>
      <w:rPr>
        <w:rFonts w:ascii="Wingdings 3" w:hAnsi="Wingdings 3" w:cs="Courier New" w:hint="default"/>
        <w:color w:val="808080" w:themeColor="background1" w:themeShade="80"/>
      </w:rPr>
    </w:lvl>
    <w:lvl w:ilvl="2">
      <w:start w:val="1"/>
      <w:numFmt w:val="bullet"/>
      <w:lvlText w:val=""/>
      <w:lvlJc w:val="left"/>
      <w:pPr>
        <w:ind w:left="1152" w:hanging="144"/>
      </w:pPr>
      <w:rPr>
        <w:rFonts w:ascii="Wingdings 3" w:hAnsi="Wingdings 3" w:hint="default"/>
        <w:color w:val="2A5681" w:themeColor="accent1"/>
      </w:rPr>
    </w:lvl>
    <w:lvl w:ilvl="3">
      <w:start w:val="1"/>
      <w:numFmt w:val="bullet"/>
      <w:lvlText w:val=""/>
      <w:lvlJc w:val="left"/>
      <w:pPr>
        <w:ind w:left="1512" w:hanging="144"/>
      </w:pPr>
      <w:rPr>
        <w:rFonts w:ascii="Wingdings 3" w:hAnsi="Wingdings 3" w:hint="default"/>
        <w:color w:val="F35B2D" w:themeColor="accent2"/>
      </w:rPr>
    </w:lvl>
    <w:lvl w:ilvl="4">
      <w:start w:val="1"/>
      <w:numFmt w:val="bullet"/>
      <w:lvlText w:val=""/>
      <w:lvlJc w:val="left"/>
      <w:pPr>
        <w:ind w:left="1872" w:hanging="144"/>
      </w:pPr>
      <w:rPr>
        <w:rFonts w:ascii="Wingdings 3" w:hAnsi="Wingdings 3" w:cs="Courier New" w:hint="default"/>
        <w:color w:val="BBBBBB"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44" w15:restartNumberingAfterBreak="0">
    <w:nsid w:val="7843693D"/>
    <w:multiLevelType w:val="hybridMultilevel"/>
    <w:tmpl w:val="2550F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1375C1"/>
    <w:multiLevelType w:val="hybridMultilevel"/>
    <w:tmpl w:val="69B2610C"/>
    <w:lvl w:ilvl="0" w:tplc="8EB667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39"/>
  </w:num>
  <w:num w:numId="3">
    <w:abstractNumId w:val="24"/>
  </w:num>
  <w:num w:numId="4">
    <w:abstractNumId w:val="13"/>
  </w:num>
  <w:num w:numId="5">
    <w:abstractNumId w:val="35"/>
  </w:num>
  <w:num w:numId="6">
    <w:abstractNumId w:val="31"/>
  </w:num>
  <w:num w:numId="7">
    <w:abstractNumId w:val="11"/>
  </w:num>
  <w:num w:numId="8">
    <w:abstractNumId w:val="1"/>
  </w:num>
  <w:num w:numId="9">
    <w:abstractNumId w:val="14"/>
  </w:num>
  <w:num w:numId="10">
    <w:abstractNumId w:val="16"/>
  </w:num>
  <w:num w:numId="11">
    <w:abstractNumId w:val="43"/>
  </w:num>
  <w:num w:numId="12">
    <w:abstractNumId w:val="17"/>
  </w:num>
  <w:num w:numId="13">
    <w:abstractNumId w:val="2"/>
  </w:num>
  <w:num w:numId="14">
    <w:abstractNumId w:val="3"/>
  </w:num>
  <w:num w:numId="15">
    <w:abstractNumId w:val="6"/>
  </w:num>
  <w:num w:numId="16">
    <w:abstractNumId w:val="27"/>
  </w:num>
  <w:num w:numId="17">
    <w:abstractNumId w:val="40"/>
  </w:num>
  <w:num w:numId="18">
    <w:abstractNumId w:val="38"/>
  </w:num>
  <w:num w:numId="19">
    <w:abstractNumId w:val="29"/>
  </w:num>
  <w:num w:numId="20">
    <w:abstractNumId w:val="23"/>
  </w:num>
  <w:num w:numId="21">
    <w:abstractNumId w:val="15"/>
  </w:num>
  <w:num w:numId="22">
    <w:abstractNumId w:val="21"/>
  </w:num>
  <w:num w:numId="23">
    <w:abstractNumId w:val="33"/>
  </w:num>
  <w:num w:numId="24">
    <w:abstractNumId w:val="9"/>
  </w:num>
  <w:num w:numId="25">
    <w:abstractNumId w:val="37"/>
  </w:num>
  <w:num w:numId="26">
    <w:abstractNumId w:val="12"/>
  </w:num>
  <w:num w:numId="27">
    <w:abstractNumId w:val="41"/>
  </w:num>
  <w:num w:numId="28">
    <w:abstractNumId w:val="10"/>
  </w:num>
  <w:num w:numId="29">
    <w:abstractNumId w:val="5"/>
  </w:num>
  <w:num w:numId="30">
    <w:abstractNumId w:val="42"/>
  </w:num>
  <w:num w:numId="31">
    <w:abstractNumId w:val="18"/>
  </w:num>
  <w:num w:numId="32">
    <w:abstractNumId w:val="28"/>
  </w:num>
  <w:num w:numId="33">
    <w:abstractNumId w:val="19"/>
  </w:num>
  <w:num w:numId="34">
    <w:abstractNumId w:val="44"/>
  </w:num>
  <w:num w:numId="35">
    <w:abstractNumId w:val="22"/>
  </w:num>
  <w:num w:numId="36">
    <w:abstractNumId w:val="32"/>
  </w:num>
  <w:num w:numId="37">
    <w:abstractNumId w:val="30"/>
  </w:num>
  <w:num w:numId="38">
    <w:abstractNumId w:val="8"/>
  </w:num>
  <w:num w:numId="39">
    <w:abstractNumId w:val="4"/>
  </w:num>
  <w:num w:numId="40">
    <w:abstractNumId w:val="7"/>
  </w:num>
  <w:num w:numId="41">
    <w:abstractNumId w:val="34"/>
  </w:num>
  <w:num w:numId="42">
    <w:abstractNumId w:val="45"/>
  </w:num>
  <w:num w:numId="43">
    <w:abstractNumId w:val="36"/>
  </w:num>
  <w:num w:numId="44">
    <w:abstractNumId w:val="25"/>
  </w:num>
  <w:num w:numId="45">
    <w:abstractNumId w:val="2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360"/>
  <w:defaultTableStyle w:val="GPSTable-Light"/>
  <w:characterSpacingControl w:val="doNotCompress"/>
  <w:hdrShapeDefaults>
    <o:shapedefaults v:ext="edit" spidmax="10241"/>
  </w:hdrShapeDefaults>
  <w:footnotePr>
    <w:footnote w:id="-1"/>
    <w:footnote w:id="0"/>
    <w:footnote w:id="1"/>
  </w:footnotePr>
  <w:endnotePr>
    <w:endnote w:id="-1"/>
    <w:endnote w:id="0"/>
    <w:endnote w:id="1"/>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AwMDMwNDUxMDQ2MLFQ0lEKTi0uzszPAykwrAUA1YVIwSwAAAA="/>
  </w:docVars>
  <w:rsids>
    <w:rsidRoot w:val="00C70AF2"/>
    <w:rsid w:val="00000308"/>
    <w:rsid w:val="0000062D"/>
    <w:rsid w:val="00001D69"/>
    <w:rsid w:val="00017FA3"/>
    <w:rsid w:val="0002438E"/>
    <w:rsid w:val="000271EC"/>
    <w:rsid w:val="0003207A"/>
    <w:rsid w:val="0004041C"/>
    <w:rsid w:val="000461E3"/>
    <w:rsid w:val="0005219A"/>
    <w:rsid w:val="000721D7"/>
    <w:rsid w:val="00072C56"/>
    <w:rsid w:val="00074811"/>
    <w:rsid w:val="0007544B"/>
    <w:rsid w:val="000815A2"/>
    <w:rsid w:val="00085779"/>
    <w:rsid w:val="000903A4"/>
    <w:rsid w:val="00090664"/>
    <w:rsid w:val="0009380F"/>
    <w:rsid w:val="000953A3"/>
    <w:rsid w:val="00095C9F"/>
    <w:rsid w:val="00097722"/>
    <w:rsid w:val="000A3FD7"/>
    <w:rsid w:val="000A448C"/>
    <w:rsid w:val="000A4D2B"/>
    <w:rsid w:val="000A6DBE"/>
    <w:rsid w:val="000E0CEC"/>
    <w:rsid w:val="000E3CC0"/>
    <w:rsid w:val="000E5069"/>
    <w:rsid w:val="000F2C1D"/>
    <w:rsid w:val="000F321F"/>
    <w:rsid w:val="000F3C34"/>
    <w:rsid w:val="000F57D5"/>
    <w:rsid w:val="000F6F73"/>
    <w:rsid w:val="000F77B4"/>
    <w:rsid w:val="0010100F"/>
    <w:rsid w:val="00102534"/>
    <w:rsid w:val="00116D94"/>
    <w:rsid w:val="00120093"/>
    <w:rsid w:val="00130D32"/>
    <w:rsid w:val="00137BF3"/>
    <w:rsid w:val="00137D8A"/>
    <w:rsid w:val="0016053C"/>
    <w:rsid w:val="001667CC"/>
    <w:rsid w:val="00177F6F"/>
    <w:rsid w:val="00185A1F"/>
    <w:rsid w:val="00187AB8"/>
    <w:rsid w:val="00190DDB"/>
    <w:rsid w:val="00194950"/>
    <w:rsid w:val="001A122F"/>
    <w:rsid w:val="001D0BC8"/>
    <w:rsid w:val="001D689D"/>
    <w:rsid w:val="001D7734"/>
    <w:rsid w:val="001E240B"/>
    <w:rsid w:val="001E782E"/>
    <w:rsid w:val="00204670"/>
    <w:rsid w:val="00226181"/>
    <w:rsid w:val="00234A64"/>
    <w:rsid w:val="00235EC8"/>
    <w:rsid w:val="00253691"/>
    <w:rsid w:val="00253F81"/>
    <w:rsid w:val="00255C37"/>
    <w:rsid w:val="002604F2"/>
    <w:rsid w:val="00260B81"/>
    <w:rsid w:val="00261812"/>
    <w:rsid w:val="00262354"/>
    <w:rsid w:val="00264425"/>
    <w:rsid w:val="00271241"/>
    <w:rsid w:val="00276E02"/>
    <w:rsid w:val="00277476"/>
    <w:rsid w:val="002B0E42"/>
    <w:rsid w:val="002B4520"/>
    <w:rsid w:val="002B493D"/>
    <w:rsid w:val="002C0101"/>
    <w:rsid w:val="002C0D1A"/>
    <w:rsid w:val="002C2BE7"/>
    <w:rsid w:val="002C3C2F"/>
    <w:rsid w:val="002C4FAC"/>
    <w:rsid w:val="002C61D8"/>
    <w:rsid w:val="002D2A3D"/>
    <w:rsid w:val="002D4649"/>
    <w:rsid w:val="002F16C4"/>
    <w:rsid w:val="002F1F54"/>
    <w:rsid w:val="0031284F"/>
    <w:rsid w:val="00312A73"/>
    <w:rsid w:val="00333340"/>
    <w:rsid w:val="00342C0D"/>
    <w:rsid w:val="003452F2"/>
    <w:rsid w:val="003472A2"/>
    <w:rsid w:val="00352AD5"/>
    <w:rsid w:val="00365B0A"/>
    <w:rsid w:val="00371285"/>
    <w:rsid w:val="0037236F"/>
    <w:rsid w:val="003819E0"/>
    <w:rsid w:val="003837CD"/>
    <w:rsid w:val="003B6473"/>
    <w:rsid w:val="003C3202"/>
    <w:rsid w:val="003C5716"/>
    <w:rsid w:val="003D197E"/>
    <w:rsid w:val="003D232F"/>
    <w:rsid w:val="003E2515"/>
    <w:rsid w:val="003E716C"/>
    <w:rsid w:val="003F0914"/>
    <w:rsid w:val="0040345C"/>
    <w:rsid w:val="004209B4"/>
    <w:rsid w:val="00421294"/>
    <w:rsid w:val="004272C3"/>
    <w:rsid w:val="004332FC"/>
    <w:rsid w:val="00441620"/>
    <w:rsid w:val="00442016"/>
    <w:rsid w:val="0044214E"/>
    <w:rsid w:val="004539EE"/>
    <w:rsid w:val="00454E3A"/>
    <w:rsid w:val="00463772"/>
    <w:rsid w:val="00464C03"/>
    <w:rsid w:val="00467DDF"/>
    <w:rsid w:val="00481FE9"/>
    <w:rsid w:val="004849F6"/>
    <w:rsid w:val="0049131E"/>
    <w:rsid w:val="004A33ED"/>
    <w:rsid w:val="004B14CC"/>
    <w:rsid w:val="004C1BE1"/>
    <w:rsid w:val="004C2EF4"/>
    <w:rsid w:val="004C6451"/>
    <w:rsid w:val="004C69A7"/>
    <w:rsid w:val="004C70C9"/>
    <w:rsid w:val="004D3796"/>
    <w:rsid w:val="004D4888"/>
    <w:rsid w:val="004D64F7"/>
    <w:rsid w:val="00505FFD"/>
    <w:rsid w:val="0050683D"/>
    <w:rsid w:val="00511137"/>
    <w:rsid w:val="00517D25"/>
    <w:rsid w:val="0052185A"/>
    <w:rsid w:val="00527FC4"/>
    <w:rsid w:val="005326C8"/>
    <w:rsid w:val="005360B5"/>
    <w:rsid w:val="00541336"/>
    <w:rsid w:val="005477BF"/>
    <w:rsid w:val="00553DFF"/>
    <w:rsid w:val="00565E9A"/>
    <w:rsid w:val="00573C35"/>
    <w:rsid w:val="0058207B"/>
    <w:rsid w:val="00592637"/>
    <w:rsid w:val="00594741"/>
    <w:rsid w:val="005A3816"/>
    <w:rsid w:val="005B2BB2"/>
    <w:rsid w:val="005B7716"/>
    <w:rsid w:val="005C095F"/>
    <w:rsid w:val="005C3B38"/>
    <w:rsid w:val="005D06B4"/>
    <w:rsid w:val="005D6F07"/>
    <w:rsid w:val="005F03DD"/>
    <w:rsid w:val="005F355E"/>
    <w:rsid w:val="00600E5A"/>
    <w:rsid w:val="00611751"/>
    <w:rsid w:val="00615F15"/>
    <w:rsid w:val="0061756F"/>
    <w:rsid w:val="006259DB"/>
    <w:rsid w:val="006375AA"/>
    <w:rsid w:val="00640D8B"/>
    <w:rsid w:val="006415C9"/>
    <w:rsid w:val="00643BCB"/>
    <w:rsid w:val="00651AC6"/>
    <w:rsid w:val="006637A8"/>
    <w:rsid w:val="00665772"/>
    <w:rsid w:val="0067565B"/>
    <w:rsid w:val="00680A42"/>
    <w:rsid w:val="00684D38"/>
    <w:rsid w:val="006852E0"/>
    <w:rsid w:val="00686465"/>
    <w:rsid w:val="006907DF"/>
    <w:rsid w:val="00696149"/>
    <w:rsid w:val="00696346"/>
    <w:rsid w:val="00697784"/>
    <w:rsid w:val="006A2BBB"/>
    <w:rsid w:val="006A78D0"/>
    <w:rsid w:val="006B32BB"/>
    <w:rsid w:val="006B3F76"/>
    <w:rsid w:val="006E0675"/>
    <w:rsid w:val="006F14BD"/>
    <w:rsid w:val="00702F95"/>
    <w:rsid w:val="0070302A"/>
    <w:rsid w:val="00706D51"/>
    <w:rsid w:val="00712089"/>
    <w:rsid w:val="00712B0F"/>
    <w:rsid w:val="0071693D"/>
    <w:rsid w:val="007242E8"/>
    <w:rsid w:val="0072655C"/>
    <w:rsid w:val="007306EA"/>
    <w:rsid w:val="00733425"/>
    <w:rsid w:val="007342DC"/>
    <w:rsid w:val="007377B7"/>
    <w:rsid w:val="00741573"/>
    <w:rsid w:val="00742125"/>
    <w:rsid w:val="00755271"/>
    <w:rsid w:val="00755908"/>
    <w:rsid w:val="00762524"/>
    <w:rsid w:val="00765CE9"/>
    <w:rsid w:val="007770CC"/>
    <w:rsid w:val="007800D4"/>
    <w:rsid w:val="00786B4F"/>
    <w:rsid w:val="00792757"/>
    <w:rsid w:val="00795AE6"/>
    <w:rsid w:val="007B0C07"/>
    <w:rsid w:val="007B37B6"/>
    <w:rsid w:val="007B7351"/>
    <w:rsid w:val="007C6C1E"/>
    <w:rsid w:val="007C726C"/>
    <w:rsid w:val="007D06C9"/>
    <w:rsid w:val="007D59BA"/>
    <w:rsid w:val="007D68FB"/>
    <w:rsid w:val="007E0B5F"/>
    <w:rsid w:val="007E5B93"/>
    <w:rsid w:val="007E7F06"/>
    <w:rsid w:val="007F1305"/>
    <w:rsid w:val="00806640"/>
    <w:rsid w:val="008101BC"/>
    <w:rsid w:val="00811A0F"/>
    <w:rsid w:val="0081713E"/>
    <w:rsid w:val="00820903"/>
    <w:rsid w:val="00821762"/>
    <w:rsid w:val="0083132A"/>
    <w:rsid w:val="008342E1"/>
    <w:rsid w:val="008550DB"/>
    <w:rsid w:val="00856BEB"/>
    <w:rsid w:val="00860BCD"/>
    <w:rsid w:val="00861E34"/>
    <w:rsid w:val="00874D44"/>
    <w:rsid w:val="00895FC1"/>
    <w:rsid w:val="008A3220"/>
    <w:rsid w:val="008A432C"/>
    <w:rsid w:val="008A49F4"/>
    <w:rsid w:val="008B2AC5"/>
    <w:rsid w:val="008C0518"/>
    <w:rsid w:val="008C61D4"/>
    <w:rsid w:val="008D2472"/>
    <w:rsid w:val="008D43E5"/>
    <w:rsid w:val="008E2E7F"/>
    <w:rsid w:val="008E4A29"/>
    <w:rsid w:val="008F009F"/>
    <w:rsid w:val="008F3688"/>
    <w:rsid w:val="009027BB"/>
    <w:rsid w:val="009028DE"/>
    <w:rsid w:val="009029EA"/>
    <w:rsid w:val="009142F4"/>
    <w:rsid w:val="0093121D"/>
    <w:rsid w:val="009442D7"/>
    <w:rsid w:val="0094732E"/>
    <w:rsid w:val="00953D54"/>
    <w:rsid w:val="009652AD"/>
    <w:rsid w:val="00967237"/>
    <w:rsid w:val="00975903"/>
    <w:rsid w:val="00977456"/>
    <w:rsid w:val="00982C13"/>
    <w:rsid w:val="009835C3"/>
    <w:rsid w:val="009838A1"/>
    <w:rsid w:val="00983C41"/>
    <w:rsid w:val="0098429F"/>
    <w:rsid w:val="0099527B"/>
    <w:rsid w:val="009A2ED0"/>
    <w:rsid w:val="009A3586"/>
    <w:rsid w:val="009A55B8"/>
    <w:rsid w:val="009C6011"/>
    <w:rsid w:val="009C79D9"/>
    <w:rsid w:val="009D05D0"/>
    <w:rsid w:val="009E1C6D"/>
    <w:rsid w:val="009E33F6"/>
    <w:rsid w:val="009E3DCC"/>
    <w:rsid w:val="00A10367"/>
    <w:rsid w:val="00A16569"/>
    <w:rsid w:val="00A20107"/>
    <w:rsid w:val="00A21239"/>
    <w:rsid w:val="00A40C11"/>
    <w:rsid w:val="00A42CF2"/>
    <w:rsid w:val="00A508AA"/>
    <w:rsid w:val="00A54945"/>
    <w:rsid w:val="00A56CDC"/>
    <w:rsid w:val="00A607A9"/>
    <w:rsid w:val="00A67C16"/>
    <w:rsid w:val="00A755E5"/>
    <w:rsid w:val="00A80139"/>
    <w:rsid w:val="00A832E9"/>
    <w:rsid w:val="00A865C4"/>
    <w:rsid w:val="00A90CD9"/>
    <w:rsid w:val="00A936CB"/>
    <w:rsid w:val="00A956CA"/>
    <w:rsid w:val="00A97C13"/>
    <w:rsid w:val="00AA272C"/>
    <w:rsid w:val="00AA45EC"/>
    <w:rsid w:val="00AA5F74"/>
    <w:rsid w:val="00AB150E"/>
    <w:rsid w:val="00AB1E7E"/>
    <w:rsid w:val="00AB463B"/>
    <w:rsid w:val="00AC77E7"/>
    <w:rsid w:val="00AD5D24"/>
    <w:rsid w:val="00AE12E7"/>
    <w:rsid w:val="00AE4C9D"/>
    <w:rsid w:val="00AF0EA2"/>
    <w:rsid w:val="00AF5F81"/>
    <w:rsid w:val="00AF5FAF"/>
    <w:rsid w:val="00B032FC"/>
    <w:rsid w:val="00B12474"/>
    <w:rsid w:val="00B12E3D"/>
    <w:rsid w:val="00B21A31"/>
    <w:rsid w:val="00B23CE6"/>
    <w:rsid w:val="00B344CA"/>
    <w:rsid w:val="00B35BA2"/>
    <w:rsid w:val="00B3763B"/>
    <w:rsid w:val="00B43785"/>
    <w:rsid w:val="00B45DD0"/>
    <w:rsid w:val="00B47CF2"/>
    <w:rsid w:val="00B67043"/>
    <w:rsid w:val="00B727FC"/>
    <w:rsid w:val="00B7592A"/>
    <w:rsid w:val="00B949F0"/>
    <w:rsid w:val="00BA1FE5"/>
    <w:rsid w:val="00BA5E3A"/>
    <w:rsid w:val="00BB48D1"/>
    <w:rsid w:val="00BB7816"/>
    <w:rsid w:val="00BC41C0"/>
    <w:rsid w:val="00BD1254"/>
    <w:rsid w:val="00BD1AF0"/>
    <w:rsid w:val="00BD51D4"/>
    <w:rsid w:val="00BE0251"/>
    <w:rsid w:val="00C003CA"/>
    <w:rsid w:val="00C012AA"/>
    <w:rsid w:val="00C07D6D"/>
    <w:rsid w:val="00C120F4"/>
    <w:rsid w:val="00C14FBD"/>
    <w:rsid w:val="00C16103"/>
    <w:rsid w:val="00C23546"/>
    <w:rsid w:val="00C245AA"/>
    <w:rsid w:val="00C416FC"/>
    <w:rsid w:val="00C470AB"/>
    <w:rsid w:val="00C50601"/>
    <w:rsid w:val="00C541B6"/>
    <w:rsid w:val="00C574EA"/>
    <w:rsid w:val="00C66FE6"/>
    <w:rsid w:val="00C70AF2"/>
    <w:rsid w:val="00C70BC6"/>
    <w:rsid w:val="00C81273"/>
    <w:rsid w:val="00C9302C"/>
    <w:rsid w:val="00C950F0"/>
    <w:rsid w:val="00C956A9"/>
    <w:rsid w:val="00CA74B9"/>
    <w:rsid w:val="00CC3316"/>
    <w:rsid w:val="00CC6113"/>
    <w:rsid w:val="00CD5E19"/>
    <w:rsid w:val="00CE2629"/>
    <w:rsid w:val="00CE679D"/>
    <w:rsid w:val="00CF0978"/>
    <w:rsid w:val="00CF40CD"/>
    <w:rsid w:val="00D13979"/>
    <w:rsid w:val="00D14A1C"/>
    <w:rsid w:val="00D15036"/>
    <w:rsid w:val="00D16D3A"/>
    <w:rsid w:val="00D20890"/>
    <w:rsid w:val="00D2764D"/>
    <w:rsid w:val="00D3317C"/>
    <w:rsid w:val="00D33967"/>
    <w:rsid w:val="00D372D1"/>
    <w:rsid w:val="00D421A6"/>
    <w:rsid w:val="00D45E59"/>
    <w:rsid w:val="00D516F8"/>
    <w:rsid w:val="00D51E98"/>
    <w:rsid w:val="00D6223C"/>
    <w:rsid w:val="00D62BD9"/>
    <w:rsid w:val="00D67526"/>
    <w:rsid w:val="00D72DEA"/>
    <w:rsid w:val="00D73F8A"/>
    <w:rsid w:val="00D748F6"/>
    <w:rsid w:val="00D821AF"/>
    <w:rsid w:val="00D925C6"/>
    <w:rsid w:val="00D9632F"/>
    <w:rsid w:val="00D97894"/>
    <w:rsid w:val="00DA0677"/>
    <w:rsid w:val="00DA3694"/>
    <w:rsid w:val="00DB1CB3"/>
    <w:rsid w:val="00DC2810"/>
    <w:rsid w:val="00DC3D2D"/>
    <w:rsid w:val="00DC7288"/>
    <w:rsid w:val="00DE540D"/>
    <w:rsid w:val="00DF33A7"/>
    <w:rsid w:val="00E01F37"/>
    <w:rsid w:val="00E06743"/>
    <w:rsid w:val="00E1251A"/>
    <w:rsid w:val="00E12AF3"/>
    <w:rsid w:val="00E21DF7"/>
    <w:rsid w:val="00E2580A"/>
    <w:rsid w:val="00E25FA3"/>
    <w:rsid w:val="00E36081"/>
    <w:rsid w:val="00E4079D"/>
    <w:rsid w:val="00E43249"/>
    <w:rsid w:val="00E45624"/>
    <w:rsid w:val="00E55F68"/>
    <w:rsid w:val="00E61E52"/>
    <w:rsid w:val="00E70D89"/>
    <w:rsid w:val="00E80844"/>
    <w:rsid w:val="00E825B5"/>
    <w:rsid w:val="00E83230"/>
    <w:rsid w:val="00E86A94"/>
    <w:rsid w:val="00E901C5"/>
    <w:rsid w:val="00E962C1"/>
    <w:rsid w:val="00EA09AB"/>
    <w:rsid w:val="00EA196B"/>
    <w:rsid w:val="00EA42A2"/>
    <w:rsid w:val="00EA48AD"/>
    <w:rsid w:val="00EA57D5"/>
    <w:rsid w:val="00EF5046"/>
    <w:rsid w:val="00F11807"/>
    <w:rsid w:val="00F22D17"/>
    <w:rsid w:val="00F230A3"/>
    <w:rsid w:val="00F26E14"/>
    <w:rsid w:val="00F34A66"/>
    <w:rsid w:val="00F44F32"/>
    <w:rsid w:val="00F459E3"/>
    <w:rsid w:val="00F5137B"/>
    <w:rsid w:val="00F52B8A"/>
    <w:rsid w:val="00F6406B"/>
    <w:rsid w:val="00F87D13"/>
    <w:rsid w:val="00F91DB9"/>
    <w:rsid w:val="00FA17DA"/>
    <w:rsid w:val="00FA25FA"/>
    <w:rsid w:val="00FA26FD"/>
    <w:rsid w:val="00FA3029"/>
    <w:rsid w:val="00FA6454"/>
    <w:rsid w:val="00FA6A36"/>
    <w:rsid w:val="00FC0C6A"/>
    <w:rsid w:val="00FC6AC1"/>
    <w:rsid w:val="00FD3F31"/>
    <w:rsid w:val="00FE0114"/>
    <w:rsid w:val="00FE766B"/>
    <w:rsid w:val="00FE77FE"/>
    <w:rsid w:val="00FE7ACD"/>
    <w:rsid w:val="00FE7E60"/>
    <w:rsid w:val="00FF0220"/>
    <w:rsid w:val="00FF24F8"/>
    <w:rsid w:val="00FF4590"/>
    <w:rsid w:val="5BC89A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E2D9F2C"/>
  <w15:chartTrackingRefBased/>
  <w15:docId w15:val="{60A8AF95-CEE9-46B1-9C00-712B7FB6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uiPriority="2"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5EC"/>
    <w:pPr>
      <w:spacing w:before="240" w:after="240"/>
    </w:pPr>
    <w:rPr>
      <w:rFonts w:ascii="Georgia" w:hAnsi="Georgia"/>
      <w:sz w:val="24"/>
      <w:szCs w:val="28"/>
    </w:rPr>
  </w:style>
  <w:style w:type="paragraph" w:styleId="Heading1">
    <w:name w:val="heading 1"/>
    <w:basedOn w:val="Normal"/>
    <w:next w:val="Normal"/>
    <w:link w:val="Heading1Char"/>
    <w:uiPriority w:val="2"/>
    <w:qFormat/>
    <w:rsid w:val="00234A64"/>
    <w:pPr>
      <w:shd w:val="clear" w:color="auto" w:fill="1F497D"/>
      <w:spacing w:before="480"/>
      <w:outlineLvl w:val="0"/>
    </w:pPr>
    <w:rPr>
      <w:rFonts w:cs="Segoe UI"/>
      <w:noProof/>
      <w:color w:val="FFFFFF" w:themeColor="background1"/>
      <w:sz w:val="56"/>
      <w:szCs w:val="36"/>
    </w:rPr>
  </w:style>
  <w:style w:type="paragraph" w:styleId="Heading2">
    <w:name w:val="heading 2"/>
    <w:basedOn w:val="Heading3"/>
    <w:next w:val="Normal"/>
    <w:link w:val="Heading2Char"/>
    <w:uiPriority w:val="2"/>
    <w:qFormat/>
    <w:rsid w:val="00F459E3"/>
    <w:pPr>
      <w:pBdr>
        <w:top w:val="none" w:sz="0" w:space="0" w:color="auto"/>
        <w:left w:val="dotted" w:sz="18" w:space="4" w:color="C00000"/>
        <w:bottom w:val="none" w:sz="0" w:space="0" w:color="auto"/>
      </w:pBdr>
      <w:spacing w:before="0" w:after="0" w:line="240" w:lineRule="auto"/>
      <w:ind w:left="180"/>
      <w:outlineLvl w:val="1"/>
    </w:pPr>
    <w:rPr>
      <w:b w:val="0"/>
      <w:color w:val="1F497D"/>
      <w:kern w:val="24"/>
      <w:sz w:val="56"/>
      <w14:shadow w14:blurRad="127000" w14:dist="50800" w14:dir="18900000" w14:sx="2000" w14:sy="2000" w14:kx="0" w14:ky="0" w14:algn="ctr">
        <w14:srgbClr w14:val="003A60">
          <w14:alpha w14:val="49810"/>
        </w14:srgbClr>
      </w14:shadow>
    </w:rPr>
  </w:style>
  <w:style w:type="paragraph" w:styleId="Heading3">
    <w:name w:val="heading 3"/>
    <w:basedOn w:val="Normal"/>
    <w:next w:val="Normal"/>
    <w:link w:val="Heading3Char"/>
    <w:uiPriority w:val="2"/>
    <w:qFormat/>
    <w:rsid w:val="00F459E3"/>
    <w:pPr>
      <w:pBdr>
        <w:top w:val="single" w:sz="2" w:space="1" w:color="FFFFFF" w:themeColor="background1"/>
        <w:bottom w:val="single" w:sz="4" w:space="3" w:color="979997" w:themeColor="text1" w:themeTint="80"/>
      </w:pBdr>
      <w:spacing w:before="600" w:after="160"/>
      <w:ind w:left="450"/>
      <w:outlineLvl w:val="2"/>
    </w:pPr>
    <w:rPr>
      <w:b/>
      <w:color w:val="C00000"/>
      <w:sz w:val="28"/>
    </w:rPr>
  </w:style>
  <w:style w:type="paragraph" w:styleId="Heading4">
    <w:name w:val="heading 4"/>
    <w:basedOn w:val="Normal"/>
    <w:next w:val="Normal"/>
    <w:link w:val="Heading4Char"/>
    <w:uiPriority w:val="19"/>
    <w:qFormat/>
    <w:rsid w:val="00F459E3"/>
    <w:pPr>
      <w:pBdr>
        <w:top w:val="single" w:sz="2" w:space="1" w:color="FFFFFF" w:themeColor="background1"/>
        <w:bottom w:val="single" w:sz="2" w:space="1" w:color="FFFFFF" w:themeColor="background1"/>
      </w:pBdr>
      <w:spacing w:before="360" w:line="216" w:lineRule="auto"/>
      <w:ind w:left="432" w:right="1440"/>
      <w:outlineLvl w:val="3"/>
    </w:pPr>
    <w:rPr>
      <w:bCs/>
      <w:i/>
      <w:iCs/>
      <w:color w:val="808080" w:themeColor="background1" w:themeShade="80"/>
      <w:spacing w:val="6"/>
      <w:sz w:val="25"/>
    </w:rPr>
  </w:style>
  <w:style w:type="paragraph" w:styleId="Heading5">
    <w:name w:val="heading 5"/>
    <w:basedOn w:val="Normal"/>
    <w:next w:val="Normal"/>
    <w:link w:val="Heading5Char"/>
    <w:uiPriority w:val="19"/>
    <w:unhideWhenUsed/>
    <w:qFormat/>
    <w:rsid w:val="0098429F"/>
    <w:pPr>
      <w:keepNext/>
      <w:keepLines/>
      <w:spacing w:before="40" w:after="0"/>
      <w:outlineLvl w:val="4"/>
    </w:pPr>
    <w:rPr>
      <w:rFonts w:asciiTheme="majorHAnsi" w:eastAsiaTheme="majorEastAsia" w:hAnsiTheme="majorHAnsi" w:cstheme="majorBidi"/>
      <w:color w:val="1F406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C70AF2"/>
    <w:pPr>
      <w:spacing w:before="100" w:beforeAutospacing="1" w:after="100" w:afterAutospacing="1" w:line="240" w:lineRule="auto"/>
    </w:pPr>
    <w:rPr>
      <w:rFonts w:ascii="Times New Roman" w:eastAsiaTheme="minorEastAsia" w:hAnsi="Times New Roman" w:cs="Times New Roman"/>
      <w:szCs w:val="24"/>
    </w:rPr>
  </w:style>
  <w:style w:type="paragraph" w:styleId="Header">
    <w:name w:val="header"/>
    <w:basedOn w:val="Normal"/>
    <w:link w:val="HeaderChar"/>
    <w:uiPriority w:val="99"/>
    <w:unhideWhenUsed/>
    <w:rsid w:val="00F22D17"/>
    <w:pPr>
      <w:tabs>
        <w:tab w:val="center" w:pos="4680"/>
        <w:tab w:val="right" w:pos="9360"/>
      </w:tabs>
      <w:spacing w:after="0" w:line="288" w:lineRule="auto"/>
    </w:pPr>
  </w:style>
  <w:style w:type="character" w:customStyle="1" w:styleId="HeaderChar">
    <w:name w:val="Header Char"/>
    <w:basedOn w:val="DefaultParagraphFont"/>
    <w:link w:val="Header"/>
    <w:uiPriority w:val="99"/>
    <w:rsid w:val="00F22D17"/>
    <w:rPr>
      <w:sz w:val="21"/>
    </w:rPr>
  </w:style>
  <w:style w:type="paragraph" w:styleId="Footer">
    <w:name w:val="footer"/>
    <w:basedOn w:val="Normal"/>
    <w:link w:val="FooterChar"/>
    <w:uiPriority w:val="99"/>
    <w:unhideWhenUsed/>
    <w:rsid w:val="00234A64"/>
    <w:pPr>
      <w:shd w:val="clear" w:color="auto" w:fill="1F497D"/>
      <w:tabs>
        <w:tab w:val="center" w:pos="4680"/>
        <w:tab w:val="right" w:pos="9360"/>
      </w:tabs>
      <w:spacing w:before="0" w:after="0" w:line="240" w:lineRule="auto"/>
      <w:ind w:left="990" w:hanging="990"/>
    </w:pPr>
    <w:rPr>
      <w:color w:val="FFFFFF" w:themeColor="background1"/>
    </w:rPr>
  </w:style>
  <w:style w:type="character" w:customStyle="1" w:styleId="FooterChar">
    <w:name w:val="Footer Char"/>
    <w:basedOn w:val="DefaultParagraphFont"/>
    <w:link w:val="Footer"/>
    <w:uiPriority w:val="99"/>
    <w:rsid w:val="00234A64"/>
    <w:rPr>
      <w:rFonts w:ascii="Georgia" w:hAnsi="Georgia"/>
      <w:color w:val="FFFFFF" w:themeColor="background1"/>
      <w:sz w:val="24"/>
      <w:szCs w:val="28"/>
      <w:shd w:val="clear" w:color="auto" w:fill="1F497D"/>
    </w:rPr>
  </w:style>
  <w:style w:type="paragraph" w:customStyle="1" w:styleId="IntroParagraph">
    <w:name w:val="Intro Paragraph"/>
    <w:basedOn w:val="Normal"/>
    <w:next w:val="Normal"/>
    <w:link w:val="IntroParagraphChar"/>
    <w:uiPriority w:val="1"/>
    <w:rsid w:val="00AA45EC"/>
    <w:pPr>
      <w:spacing w:before="480" w:after="600" w:line="288" w:lineRule="auto"/>
      <w:ind w:left="360" w:right="360"/>
    </w:pPr>
    <w:rPr>
      <w:color w:val="646664" w:themeColor="text1" w:themeTint="BF"/>
      <w:spacing w:val="8"/>
      <w:sz w:val="28"/>
      <w:szCs w:val="24"/>
    </w:rPr>
  </w:style>
  <w:style w:type="character" w:styleId="Strong">
    <w:name w:val="Strong"/>
    <w:basedOn w:val="DefaultParagraphFont"/>
    <w:uiPriority w:val="22"/>
    <w:qFormat/>
    <w:rsid w:val="00FA17DA"/>
    <w:rPr>
      <w:b/>
      <w:bCs/>
    </w:rPr>
  </w:style>
  <w:style w:type="character" w:customStyle="1" w:styleId="IntroParagraphChar">
    <w:name w:val="Intro Paragraph Char"/>
    <w:basedOn w:val="DefaultParagraphFont"/>
    <w:link w:val="IntroParagraph"/>
    <w:uiPriority w:val="1"/>
    <w:rsid w:val="00AA45EC"/>
    <w:rPr>
      <w:rFonts w:ascii="Georgia" w:hAnsi="Georgia"/>
      <w:color w:val="646664" w:themeColor="text1" w:themeTint="BF"/>
      <w:spacing w:val="8"/>
      <w:sz w:val="28"/>
      <w:szCs w:val="24"/>
    </w:rPr>
  </w:style>
  <w:style w:type="character" w:styleId="IntenseEmphasis">
    <w:name w:val="Intense Emphasis"/>
    <w:basedOn w:val="DefaultParagraphFont"/>
    <w:uiPriority w:val="21"/>
    <w:rsid w:val="004332FC"/>
    <w:rPr>
      <w:b/>
      <w:color w:val="2A5681" w:themeColor="accent1"/>
    </w:rPr>
  </w:style>
  <w:style w:type="table" w:styleId="TableGrid">
    <w:name w:val="Table Grid"/>
    <w:basedOn w:val="TableNormal"/>
    <w:uiPriority w:val="39"/>
    <w:rsid w:val="00D3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4">
    <w:name w:val="Grid Table 7 Colorful Accent 4"/>
    <w:basedOn w:val="TableNormal"/>
    <w:uiPriority w:val="52"/>
    <w:rsid w:val="00137BF3"/>
    <w:pPr>
      <w:spacing w:after="0" w:line="240" w:lineRule="auto"/>
    </w:pPr>
    <w:rPr>
      <w:color w:val="EF7F18" w:themeColor="accent4" w:themeShade="BF"/>
    </w:rPr>
    <w:tblPr>
      <w:tblStyleRowBandSize w:val="1"/>
      <w:tblStyleColBandSize w:val="1"/>
      <w:tblBorders>
        <w:top w:val="single" w:sz="4" w:space="0" w:color="F9CEA6" w:themeColor="accent4" w:themeTint="99"/>
        <w:left w:val="single" w:sz="4" w:space="0" w:color="F9CEA6" w:themeColor="accent4" w:themeTint="99"/>
        <w:bottom w:val="single" w:sz="4" w:space="0" w:color="F9CEA6" w:themeColor="accent4" w:themeTint="99"/>
        <w:right w:val="single" w:sz="4" w:space="0" w:color="F9CEA6" w:themeColor="accent4" w:themeTint="99"/>
        <w:insideH w:val="single" w:sz="4" w:space="0" w:color="F9CEA6" w:themeColor="accent4" w:themeTint="99"/>
        <w:insideV w:val="single" w:sz="4" w:space="0" w:color="F9CE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EE1" w:themeFill="accent4" w:themeFillTint="33"/>
      </w:tcPr>
    </w:tblStylePr>
    <w:tblStylePr w:type="band1Horz">
      <w:tblPr/>
      <w:tcPr>
        <w:shd w:val="clear" w:color="auto" w:fill="FDEEE1" w:themeFill="accent4" w:themeFillTint="33"/>
      </w:tcPr>
    </w:tblStylePr>
    <w:tblStylePr w:type="neCell">
      <w:tblPr/>
      <w:tcPr>
        <w:tcBorders>
          <w:bottom w:val="single" w:sz="4" w:space="0" w:color="F9CEA6" w:themeColor="accent4" w:themeTint="99"/>
        </w:tcBorders>
      </w:tcPr>
    </w:tblStylePr>
    <w:tblStylePr w:type="nwCell">
      <w:tblPr/>
      <w:tcPr>
        <w:tcBorders>
          <w:bottom w:val="single" w:sz="4" w:space="0" w:color="F9CEA6" w:themeColor="accent4" w:themeTint="99"/>
        </w:tcBorders>
      </w:tcPr>
    </w:tblStylePr>
    <w:tblStylePr w:type="seCell">
      <w:tblPr/>
      <w:tcPr>
        <w:tcBorders>
          <w:top w:val="single" w:sz="4" w:space="0" w:color="F9CEA6" w:themeColor="accent4" w:themeTint="99"/>
        </w:tcBorders>
      </w:tcPr>
    </w:tblStylePr>
    <w:tblStylePr w:type="swCell">
      <w:tblPr/>
      <w:tcPr>
        <w:tcBorders>
          <w:top w:val="single" w:sz="4" w:space="0" w:color="F9CEA6" w:themeColor="accent4" w:themeTint="99"/>
        </w:tcBorders>
      </w:tcPr>
    </w:tblStylePr>
  </w:style>
  <w:style w:type="table" w:styleId="GridTable3-Accent4">
    <w:name w:val="Grid Table 3 Accent 4"/>
    <w:basedOn w:val="TableNormal"/>
    <w:uiPriority w:val="48"/>
    <w:rsid w:val="00137BF3"/>
    <w:pPr>
      <w:spacing w:after="0" w:line="240" w:lineRule="auto"/>
    </w:pPr>
    <w:tblPr>
      <w:tblStyleRowBandSize w:val="1"/>
      <w:tblStyleColBandSize w:val="1"/>
      <w:tblBorders>
        <w:top w:val="single" w:sz="4" w:space="0" w:color="F9CEA6" w:themeColor="accent4" w:themeTint="99"/>
        <w:left w:val="single" w:sz="4" w:space="0" w:color="F9CEA6" w:themeColor="accent4" w:themeTint="99"/>
        <w:bottom w:val="single" w:sz="4" w:space="0" w:color="F9CEA6" w:themeColor="accent4" w:themeTint="99"/>
        <w:right w:val="single" w:sz="4" w:space="0" w:color="F9CEA6" w:themeColor="accent4" w:themeTint="99"/>
        <w:insideH w:val="single" w:sz="4" w:space="0" w:color="F9CEA6" w:themeColor="accent4" w:themeTint="99"/>
        <w:insideV w:val="single" w:sz="4" w:space="0" w:color="F9CE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EE1" w:themeFill="accent4" w:themeFillTint="33"/>
      </w:tcPr>
    </w:tblStylePr>
    <w:tblStylePr w:type="band1Horz">
      <w:tblPr/>
      <w:tcPr>
        <w:shd w:val="clear" w:color="auto" w:fill="FDEEE1" w:themeFill="accent4" w:themeFillTint="33"/>
      </w:tcPr>
    </w:tblStylePr>
    <w:tblStylePr w:type="neCell">
      <w:tblPr/>
      <w:tcPr>
        <w:tcBorders>
          <w:bottom w:val="single" w:sz="4" w:space="0" w:color="F9CEA6" w:themeColor="accent4" w:themeTint="99"/>
        </w:tcBorders>
      </w:tcPr>
    </w:tblStylePr>
    <w:tblStylePr w:type="nwCell">
      <w:tblPr/>
      <w:tcPr>
        <w:tcBorders>
          <w:bottom w:val="single" w:sz="4" w:space="0" w:color="F9CEA6" w:themeColor="accent4" w:themeTint="99"/>
        </w:tcBorders>
      </w:tcPr>
    </w:tblStylePr>
    <w:tblStylePr w:type="seCell">
      <w:tblPr/>
      <w:tcPr>
        <w:tcBorders>
          <w:top w:val="single" w:sz="4" w:space="0" w:color="F9CEA6" w:themeColor="accent4" w:themeTint="99"/>
        </w:tcBorders>
      </w:tcPr>
    </w:tblStylePr>
    <w:tblStylePr w:type="swCell">
      <w:tblPr/>
      <w:tcPr>
        <w:tcBorders>
          <w:top w:val="single" w:sz="4" w:space="0" w:color="F9CEA6" w:themeColor="accent4" w:themeTint="99"/>
        </w:tcBorders>
      </w:tcPr>
    </w:tblStylePr>
  </w:style>
  <w:style w:type="paragraph" w:customStyle="1" w:styleId="jabodytext">
    <w:name w:val="ja_bodytext"/>
    <w:basedOn w:val="Normal"/>
    <w:link w:val="jabodytextChar"/>
    <w:uiPriority w:val="29"/>
    <w:semiHidden/>
    <w:rsid w:val="00137BF3"/>
    <w:pPr>
      <w:keepLines/>
      <w:spacing w:line="240" w:lineRule="auto"/>
    </w:pPr>
    <w:rPr>
      <w:rFonts w:ascii="Calibri" w:eastAsia="Times New Roman" w:hAnsi="Calibri" w:cs="Times New Roman"/>
    </w:rPr>
  </w:style>
  <w:style w:type="character" w:customStyle="1" w:styleId="jabodytextChar">
    <w:name w:val="ja_bodytext Char"/>
    <w:link w:val="jabodytext"/>
    <w:uiPriority w:val="29"/>
    <w:semiHidden/>
    <w:rsid w:val="00194950"/>
    <w:rPr>
      <w:rFonts w:ascii="Calibri" w:eastAsia="Times New Roman" w:hAnsi="Calibri" w:cs="Times New Roman"/>
      <w:sz w:val="21"/>
    </w:rPr>
  </w:style>
  <w:style w:type="character" w:styleId="Hyperlink">
    <w:name w:val="Hyperlink"/>
    <w:basedOn w:val="DefaultParagraphFont"/>
    <w:uiPriority w:val="99"/>
    <w:unhideWhenUsed/>
    <w:rsid w:val="00137BF3"/>
    <w:rPr>
      <w:color w:val="F35B2D" w:themeColor="hyperlink"/>
      <w:u w:val="single"/>
    </w:rPr>
  </w:style>
  <w:style w:type="character" w:customStyle="1" w:styleId="UnresolvedMention1">
    <w:name w:val="Unresolved Mention1"/>
    <w:basedOn w:val="DefaultParagraphFont"/>
    <w:uiPriority w:val="99"/>
    <w:semiHidden/>
    <w:unhideWhenUsed/>
    <w:rsid w:val="00137BF3"/>
    <w:rPr>
      <w:color w:val="808080"/>
      <w:shd w:val="clear" w:color="auto" w:fill="E6E6E6"/>
    </w:rPr>
  </w:style>
  <w:style w:type="character" w:customStyle="1" w:styleId="Heading2Char">
    <w:name w:val="Heading 2 Char"/>
    <w:basedOn w:val="DefaultParagraphFont"/>
    <w:link w:val="Heading2"/>
    <w:uiPriority w:val="2"/>
    <w:rsid w:val="00F459E3"/>
    <w:rPr>
      <w:rFonts w:ascii="Georgia" w:hAnsi="Georgia"/>
      <w:i/>
      <w:iCs/>
      <w:color w:val="1F497D"/>
      <w:kern w:val="24"/>
      <w:sz w:val="56"/>
      <w14:shadow w14:blurRad="127000" w14:dist="50800" w14:dir="18900000" w14:sx="2000" w14:sy="2000" w14:kx="0" w14:ky="0" w14:algn="ctr">
        <w14:srgbClr w14:val="003A60">
          <w14:alpha w14:val="49810"/>
        </w14:srgbClr>
      </w14:shadow>
    </w:rPr>
  </w:style>
  <w:style w:type="character" w:customStyle="1" w:styleId="Heading1Char">
    <w:name w:val="Heading 1 Char"/>
    <w:basedOn w:val="DefaultParagraphFont"/>
    <w:link w:val="Heading1"/>
    <w:uiPriority w:val="2"/>
    <w:rsid w:val="00234A64"/>
    <w:rPr>
      <w:rFonts w:ascii="Georgia" w:hAnsi="Georgia" w:cs="Segoe UI"/>
      <w:noProof/>
      <w:color w:val="FFFFFF" w:themeColor="background1"/>
      <w:sz w:val="56"/>
      <w:szCs w:val="36"/>
      <w:shd w:val="clear" w:color="auto" w:fill="1F497D"/>
    </w:rPr>
  </w:style>
  <w:style w:type="paragraph" w:styleId="ListParagraph">
    <w:name w:val="List Paragraph"/>
    <w:basedOn w:val="Normal"/>
    <w:link w:val="ListParagraphChar"/>
    <w:uiPriority w:val="34"/>
    <w:qFormat/>
    <w:rsid w:val="00C003CA"/>
    <w:pPr>
      <w:ind w:left="720"/>
      <w:contextualSpacing/>
    </w:pPr>
  </w:style>
  <w:style w:type="paragraph" w:customStyle="1" w:styleId="Bul-1">
    <w:name w:val="Bul-1"/>
    <w:basedOn w:val="ListParagraph"/>
    <w:link w:val="Bul-1Char"/>
    <w:uiPriority w:val="9"/>
    <w:qFormat/>
    <w:rsid w:val="00D62BD9"/>
    <w:pPr>
      <w:numPr>
        <w:numId w:val="25"/>
      </w:numPr>
      <w:ind w:left="810"/>
    </w:pPr>
  </w:style>
  <w:style w:type="paragraph" w:customStyle="1" w:styleId="Bul-2">
    <w:name w:val="Bul-2"/>
    <w:basedOn w:val="ListParagraph"/>
    <w:link w:val="Bul-2Char"/>
    <w:uiPriority w:val="9"/>
    <w:qFormat/>
    <w:rsid w:val="00F459E3"/>
    <w:pPr>
      <w:numPr>
        <w:numId w:val="30"/>
      </w:numPr>
      <w:ind w:left="1170" w:hanging="270"/>
    </w:pPr>
  </w:style>
  <w:style w:type="character" w:customStyle="1" w:styleId="ListParagraphChar">
    <w:name w:val="List Paragraph Char"/>
    <w:basedOn w:val="DefaultParagraphFont"/>
    <w:link w:val="ListParagraph"/>
    <w:uiPriority w:val="34"/>
    <w:rsid w:val="00B7592A"/>
    <w:rPr>
      <w:sz w:val="21"/>
    </w:rPr>
  </w:style>
  <w:style w:type="character" w:customStyle="1" w:styleId="Bul-1Char">
    <w:name w:val="Bul-1 Char"/>
    <w:basedOn w:val="ListParagraphChar"/>
    <w:link w:val="Bul-1"/>
    <w:uiPriority w:val="9"/>
    <w:rsid w:val="00D62BD9"/>
    <w:rPr>
      <w:sz w:val="21"/>
    </w:rPr>
  </w:style>
  <w:style w:type="paragraph" w:customStyle="1" w:styleId="Bul-3">
    <w:name w:val="Bul-3"/>
    <w:basedOn w:val="Normal"/>
    <w:link w:val="Bul-3Char"/>
    <w:uiPriority w:val="9"/>
    <w:qFormat/>
    <w:rsid w:val="00F459E3"/>
    <w:pPr>
      <w:numPr>
        <w:numId w:val="31"/>
      </w:numPr>
      <w:ind w:left="1620" w:hanging="252"/>
    </w:pPr>
  </w:style>
  <w:style w:type="character" w:customStyle="1" w:styleId="Bul-2Char">
    <w:name w:val="Bul-2 Char"/>
    <w:basedOn w:val="ListParagraphChar"/>
    <w:link w:val="Bul-2"/>
    <w:uiPriority w:val="9"/>
    <w:rsid w:val="00F459E3"/>
    <w:rPr>
      <w:rFonts w:ascii="Georgia" w:hAnsi="Georgia"/>
      <w:sz w:val="21"/>
    </w:rPr>
  </w:style>
  <w:style w:type="paragraph" w:customStyle="1" w:styleId="Bul-4">
    <w:name w:val="Bul-4"/>
    <w:basedOn w:val="ListParagraph"/>
    <w:link w:val="Bul-4Char"/>
    <w:uiPriority w:val="9"/>
    <w:rsid w:val="00B7592A"/>
    <w:pPr>
      <w:spacing w:before="40"/>
      <w:ind w:left="0"/>
    </w:pPr>
    <w:rPr>
      <w:color w:val="BBBBBB" w:themeColor="accent3" w:themeTint="BF"/>
    </w:rPr>
  </w:style>
  <w:style w:type="character" w:customStyle="1" w:styleId="Bul-3Char">
    <w:name w:val="Bul-3 Char"/>
    <w:basedOn w:val="ListParagraphChar"/>
    <w:link w:val="Bul-3"/>
    <w:uiPriority w:val="9"/>
    <w:rsid w:val="00F459E3"/>
    <w:rPr>
      <w:rFonts w:ascii="Georgia" w:hAnsi="Georgia"/>
      <w:sz w:val="21"/>
    </w:rPr>
  </w:style>
  <w:style w:type="paragraph" w:customStyle="1" w:styleId="Bul-5">
    <w:name w:val="Bul-5"/>
    <w:basedOn w:val="ListParagraph"/>
    <w:link w:val="Bul-5Char"/>
    <w:uiPriority w:val="9"/>
    <w:rsid w:val="00B7592A"/>
    <w:pPr>
      <w:spacing w:before="40"/>
      <w:ind w:left="0"/>
    </w:pPr>
    <w:rPr>
      <w:color w:val="BBBBBB" w:themeColor="accent3" w:themeTint="BF"/>
    </w:rPr>
  </w:style>
  <w:style w:type="character" w:customStyle="1" w:styleId="Bul-4Char">
    <w:name w:val="Bul-4 Char"/>
    <w:basedOn w:val="ListParagraphChar"/>
    <w:link w:val="Bul-4"/>
    <w:uiPriority w:val="9"/>
    <w:rsid w:val="00194950"/>
    <w:rPr>
      <w:color w:val="BBBBBB" w:themeColor="accent3" w:themeTint="BF"/>
      <w:sz w:val="21"/>
    </w:rPr>
  </w:style>
  <w:style w:type="numbering" w:customStyle="1" w:styleId="StandardBullets">
    <w:name w:val="Standard Bullets"/>
    <w:uiPriority w:val="99"/>
    <w:rsid w:val="007770CC"/>
    <w:pPr>
      <w:numPr>
        <w:numId w:val="6"/>
      </w:numPr>
    </w:pPr>
  </w:style>
  <w:style w:type="character" w:customStyle="1" w:styleId="Bul-5Char">
    <w:name w:val="Bul-5 Char"/>
    <w:basedOn w:val="ListParagraphChar"/>
    <w:link w:val="Bul-5"/>
    <w:uiPriority w:val="9"/>
    <w:rsid w:val="00194950"/>
    <w:rPr>
      <w:color w:val="BBBBBB" w:themeColor="accent3" w:themeTint="BF"/>
      <w:sz w:val="21"/>
    </w:rPr>
  </w:style>
  <w:style w:type="numbering" w:customStyle="1" w:styleId="NumberedList">
    <w:name w:val="Numbered List"/>
    <w:uiPriority w:val="99"/>
    <w:rsid w:val="00261812"/>
    <w:pPr>
      <w:numPr>
        <w:numId w:val="9"/>
      </w:numPr>
    </w:pPr>
  </w:style>
  <w:style w:type="numbering" w:customStyle="1" w:styleId="NumberList">
    <w:name w:val="Number List"/>
    <w:uiPriority w:val="99"/>
    <w:rsid w:val="00261812"/>
    <w:pPr>
      <w:numPr>
        <w:numId w:val="10"/>
      </w:numPr>
    </w:pPr>
  </w:style>
  <w:style w:type="table" w:styleId="PlainTable5">
    <w:name w:val="Plain Table 5"/>
    <w:basedOn w:val="TableNormal"/>
    <w:uiPriority w:val="45"/>
    <w:rsid w:val="002536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99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99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99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PSTable-Light">
    <w:name w:val="GPS Table - Light"/>
    <w:basedOn w:val="PlainTable5"/>
    <w:uiPriority w:val="99"/>
    <w:rsid w:val="00AA272C"/>
    <w:pPr>
      <w:jc w:val="center"/>
    </w:pPr>
    <w:tblPr>
      <w:tblCellMar>
        <w:top w:w="101" w:type="dxa"/>
        <w:left w:w="115" w:type="dxa"/>
        <w:bottom w:w="101" w:type="dxa"/>
        <w:right w:w="115" w:type="dxa"/>
      </w:tblCellMar>
    </w:tblPr>
    <w:tcPr>
      <w:vAlign w:val="center"/>
    </w:tcPr>
    <w:tblStylePr w:type="firstRow">
      <w:rPr>
        <w:rFonts w:asciiTheme="majorHAnsi" w:eastAsiaTheme="majorEastAsia" w:hAnsiTheme="majorHAnsi" w:cstheme="majorBidi"/>
        <w:b/>
        <w:i w:val="0"/>
        <w:iCs/>
        <w:color w:val="2A5681" w:themeColor="accent1"/>
        <w:sz w:val="28"/>
      </w:rPr>
      <w:tblPr>
        <w:tblCellMar>
          <w:top w:w="101" w:type="dxa"/>
          <w:left w:w="144" w:type="dxa"/>
          <w:bottom w:w="101" w:type="dxa"/>
          <w:right w:w="144" w:type="dxa"/>
        </w:tblCellMar>
      </w:tblPr>
      <w:tcPr>
        <w:tcBorders>
          <w:bottom w:val="single" w:sz="4" w:space="0" w:color="979997" w:themeColor="text1" w:themeTint="80"/>
        </w:tcBorders>
        <w:shd w:val="clear" w:color="auto" w:fill="FFFFFF" w:themeFill="background1"/>
      </w:tcPr>
    </w:tblStylePr>
    <w:tblStylePr w:type="lastRow">
      <w:rPr>
        <w:rFonts w:asciiTheme="majorHAnsi" w:eastAsiaTheme="majorEastAsia" w:hAnsiTheme="majorHAnsi" w:cstheme="majorBidi"/>
        <w:b/>
        <w:i w:val="0"/>
        <w:iCs/>
        <w:color w:val="F35B2D" w:themeColor="accent2"/>
        <w:sz w:val="26"/>
      </w:rPr>
      <w:tblPr/>
      <w:tcPr>
        <w:tcBorders>
          <w:top w:val="single" w:sz="4" w:space="0" w:color="979997" w:themeColor="text1" w:themeTint="80"/>
        </w:tcBorders>
        <w:shd w:val="clear" w:color="auto" w:fill="FFFFFF" w:themeFill="background1"/>
      </w:tcPr>
    </w:tblStylePr>
    <w:tblStylePr w:type="firstCol">
      <w:pPr>
        <w:wordWrap/>
        <w:spacing w:beforeLines="0" w:before="0" w:beforeAutospacing="0" w:afterLines="0" w:after="0" w:afterAutospacing="0"/>
        <w:jc w:val="center"/>
      </w:pPr>
      <w:rPr>
        <w:rFonts w:asciiTheme="minorHAnsi" w:eastAsiaTheme="majorEastAsia" w:hAnsiTheme="minorHAnsi" w:cstheme="majorBidi"/>
        <w:b/>
        <w:i w:val="0"/>
        <w:iCs/>
        <w:sz w:val="26"/>
      </w:rPr>
      <w:tblPr>
        <w:jc w:val="center"/>
        <w:tblCellMar>
          <w:top w:w="43" w:type="dxa"/>
          <w:left w:w="115" w:type="dxa"/>
          <w:bottom w:w="43" w:type="dxa"/>
          <w:right w:w="115" w:type="dxa"/>
        </w:tblCellMar>
      </w:tblPr>
      <w:trPr>
        <w:jc w:val="center"/>
      </w:trPr>
      <w:tcPr>
        <w:tcBorders>
          <w:right w:val="single" w:sz="4" w:space="0" w:color="979997" w:themeColor="text1" w:themeTint="80"/>
        </w:tcBorders>
        <w:shd w:val="clear" w:color="auto" w:fill="FFFFFF" w:themeFill="background1"/>
      </w:tcPr>
    </w:tblStylePr>
    <w:tblStylePr w:type="lastCol">
      <w:rPr>
        <w:rFonts w:asciiTheme="majorHAnsi" w:eastAsiaTheme="majorEastAsia" w:hAnsiTheme="majorHAnsi" w:cstheme="majorBidi"/>
        <w:b/>
        <w:i w:val="0"/>
        <w:iCs/>
        <w:sz w:val="26"/>
      </w:rPr>
      <w:tblPr/>
      <w:tcPr>
        <w:tcBorders>
          <w:left w:val="single" w:sz="4" w:space="0" w:color="97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E9EAE9" w:themeFill="text1" w:themeFillTint="1A"/>
      </w:tcPr>
    </w:tblStylePr>
    <w:tblStylePr w:type="band2Horz">
      <w:tblPr/>
      <w:tcPr>
        <w:shd w:val="clear" w:color="auto" w:fill="FFFFFF" w:themeFill="backgroun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B344C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4CA"/>
    <w:rPr>
      <w:rFonts w:ascii="Segoe UI" w:hAnsi="Segoe UI" w:cs="Segoe UI"/>
      <w:sz w:val="18"/>
      <w:szCs w:val="18"/>
    </w:rPr>
  </w:style>
  <w:style w:type="table" w:customStyle="1" w:styleId="GPSTable-Dark">
    <w:name w:val="GPS Table - Dark"/>
    <w:basedOn w:val="GridTable5Dark-Accent4"/>
    <w:uiPriority w:val="99"/>
    <w:rsid w:val="00CE2629"/>
    <w:pPr>
      <w:jc w:val="center"/>
    </w:pPr>
    <w:tblPr>
      <w:tblBorders>
        <w:top w:val="none" w:sz="0" w:space="0" w:color="auto"/>
        <w:left w:val="single" w:sz="4" w:space="0" w:color="1F4060" w:themeColor="accent1" w:themeShade="BF"/>
        <w:bottom w:val="single" w:sz="18" w:space="0" w:color="1F4060" w:themeColor="accent1" w:themeShade="BF"/>
        <w:right w:val="single" w:sz="4" w:space="0" w:color="1F4060" w:themeColor="accent1" w:themeShade="BF"/>
        <w:insideH w:val="none" w:sz="0" w:space="0" w:color="auto"/>
        <w:insideV w:val="none" w:sz="0" w:space="0" w:color="auto"/>
      </w:tblBorders>
    </w:tblPr>
    <w:tcPr>
      <w:shd w:val="clear" w:color="auto" w:fill="FFFFFF" w:themeFill="background1"/>
      <w:vAlign w:val="center"/>
    </w:tcPr>
    <w:tblStylePr w:type="firstRow">
      <w:pPr>
        <w:wordWrap/>
        <w:spacing w:beforeLines="0" w:before="0" w:beforeAutospacing="0" w:afterLines="0" w:after="0" w:afterAutospacing="0"/>
        <w:jc w:val="center"/>
      </w:pPr>
      <w:rPr>
        <w:rFonts w:ascii="Wingdings 3" w:hAnsi="Wingdings 3"/>
        <w:b/>
        <w:bCs/>
        <w:i w:val="0"/>
        <w:color w:val="FFFFFF" w:themeColor="background1"/>
        <w:spacing w:val="6"/>
      </w:rPr>
      <w:tblPr/>
      <w:tcPr>
        <w:tcBorders>
          <w:top w:val="single" w:sz="24" w:space="0" w:color="00395F" w:themeColor="accent5" w:themeShade="80"/>
          <w:left w:val="single" w:sz="8" w:space="0" w:color="00395F" w:themeColor="accent5" w:themeShade="80"/>
          <w:bottom w:val="single" w:sz="24" w:space="0" w:color="00395F" w:themeColor="accent5" w:themeShade="80"/>
          <w:right w:val="single" w:sz="8" w:space="0" w:color="00395F" w:themeColor="accent5" w:themeShade="80"/>
          <w:insideH w:val="nil"/>
          <w:insideV w:val="nil"/>
          <w:tl2br w:val="nil"/>
          <w:tr2bl w:val="nil"/>
        </w:tcBorders>
        <w:shd w:val="clear" w:color="auto" w:fill="00568F" w:themeFill="accent5" w:themeFillShade="BF"/>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95F" w:themeFill="accent5" w:themeFillShade="80"/>
      </w:tcPr>
    </w:tblStylePr>
    <w:tblStylePr w:type="firstCol">
      <w:rPr>
        <w:b/>
        <w:bCs/>
        <w:color w:val="FFFFFF" w:themeColor="background1"/>
      </w:rPr>
      <w:tblPr/>
      <w:tcPr>
        <w:tcBorders>
          <w:top w:val="single" w:sz="4" w:space="0" w:color="FFFFFF" w:themeColor="background1"/>
          <w:left w:val="single" w:sz="8" w:space="0" w:color="2A5681" w:themeColor="accent1"/>
          <w:bottom w:val="single" w:sz="18" w:space="0" w:color="1F4060" w:themeColor="accent1" w:themeShade="BF"/>
          <w:insideV w:val="nil"/>
        </w:tcBorders>
        <w:shd w:val="clear" w:color="auto" w:fill="0074B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4BF" w:themeFill="accent5"/>
      </w:tcPr>
    </w:tblStylePr>
    <w:tblStylePr w:type="band1Vert">
      <w:tblPr/>
      <w:tcPr>
        <w:shd w:val="clear" w:color="auto" w:fill="BFE5FF" w:themeFill="accent5" w:themeFillTint="33"/>
      </w:tcPr>
    </w:tblStylePr>
    <w:tblStylePr w:type="band1Horz">
      <w:tblPr/>
      <w:tcPr>
        <w:shd w:val="clear" w:color="auto" w:fill="FFFFFF" w:themeFill="background1"/>
      </w:tcPr>
    </w:tblStylePr>
    <w:tblStylePr w:type="band2Horz">
      <w:tblPr/>
      <w:tcPr>
        <w:shd w:val="clear" w:color="auto" w:fill="EDEDED" w:themeFill="accent3" w:themeFillTint="33"/>
      </w:tcPr>
    </w:tblStylePr>
  </w:style>
  <w:style w:type="table" w:styleId="GridTable5Dark-Accent4">
    <w:name w:val="Grid Table 5 Dark Accent 4"/>
    <w:basedOn w:val="TableNormal"/>
    <w:uiPriority w:val="50"/>
    <w:rsid w:val="00DF33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E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E6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E6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E6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E6C" w:themeFill="accent4"/>
      </w:tcPr>
    </w:tblStylePr>
    <w:tblStylePr w:type="band1Vert">
      <w:tblPr/>
      <w:tcPr>
        <w:shd w:val="clear" w:color="auto" w:fill="FBDEC4" w:themeFill="accent4" w:themeFillTint="66"/>
      </w:tcPr>
    </w:tblStylePr>
    <w:tblStylePr w:type="band1Horz">
      <w:tblPr/>
      <w:tcPr>
        <w:shd w:val="clear" w:color="auto" w:fill="FBDEC4" w:themeFill="accent4" w:themeFillTint="66"/>
      </w:tcPr>
    </w:tblStylePr>
  </w:style>
  <w:style w:type="paragraph" w:styleId="Subtitle">
    <w:name w:val="Subtitle"/>
    <w:basedOn w:val="Normal"/>
    <w:next w:val="Normal"/>
    <w:link w:val="SubtitleChar"/>
    <w:uiPriority w:val="4"/>
    <w:qFormat/>
    <w:rsid w:val="00FA6A36"/>
    <w:pPr>
      <w:numPr>
        <w:ilvl w:val="1"/>
      </w:numPr>
      <w:pBdr>
        <w:bottom w:val="single" w:sz="18" w:space="15" w:color="BFBFBF" w:themeColor="background1" w:themeShade="BF"/>
      </w:pBdr>
      <w:spacing w:after="600"/>
      <w:ind w:left="720" w:right="720"/>
      <w:jc w:val="both"/>
    </w:pPr>
    <w:rPr>
      <w:rFonts w:eastAsiaTheme="minorEastAsia"/>
      <w:color w:val="646664" w:themeColor="text1" w:themeTint="BF"/>
      <w:spacing w:val="15"/>
      <w:sz w:val="22"/>
    </w:rPr>
  </w:style>
  <w:style w:type="character" w:customStyle="1" w:styleId="NormalWebChar">
    <w:name w:val="Normal (Web) Char"/>
    <w:basedOn w:val="DefaultParagraphFont"/>
    <w:link w:val="NormalWeb"/>
    <w:uiPriority w:val="99"/>
    <w:rsid w:val="00B12474"/>
    <w:rPr>
      <w:rFonts w:ascii="Times New Roman" w:eastAsiaTheme="minorEastAsia" w:hAnsi="Times New Roman" w:cs="Times New Roman"/>
      <w:sz w:val="24"/>
      <w:szCs w:val="24"/>
    </w:rPr>
  </w:style>
  <w:style w:type="character" w:customStyle="1" w:styleId="SubtitleChar">
    <w:name w:val="Subtitle Char"/>
    <w:basedOn w:val="DefaultParagraphFont"/>
    <w:link w:val="Subtitle"/>
    <w:uiPriority w:val="4"/>
    <w:rsid w:val="00FA6A36"/>
    <w:rPr>
      <w:rFonts w:eastAsiaTheme="minorEastAsia"/>
      <w:color w:val="646664" w:themeColor="text1" w:themeTint="BF"/>
      <w:spacing w:val="15"/>
    </w:rPr>
  </w:style>
  <w:style w:type="paragraph" w:customStyle="1" w:styleId="HeaderBlock">
    <w:name w:val="Header Block"/>
    <w:basedOn w:val="NormalWeb"/>
    <w:link w:val="HeaderBlockChar"/>
    <w:uiPriority w:val="9"/>
    <w:rsid w:val="00F22D17"/>
    <w:pPr>
      <w:spacing w:before="0" w:beforeAutospacing="0" w:after="0" w:afterAutospacing="0"/>
      <w:ind w:right="432"/>
      <w:jc w:val="right"/>
    </w:pPr>
    <w:rPr>
      <w:rFonts w:ascii="Rockwell" w:eastAsiaTheme="majorEastAsia" w:hAnsi="Rockwell" w:cstheme="majorBidi"/>
      <w:color w:val="FFFFFF" w:themeColor="background1"/>
      <w:kern w:val="24"/>
      <w:szCs w:val="60"/>
      <w14:shadow w14:blurRad="50800" w14:dist="38100" w14:dir="8100000" w14:sx="100000" w14:sy="100000" w14:kx="0" w14:ky="0" w14:algn="tr">
        <w14:srgbClr w14:val="000000">
          <w14:alpha w14:val="60000"/>
        </w14:srgbClr>
      </w14:shadow>
    </w:rPr>
  </w:style>
  <w:style w:type="character" w:customStyle="1" w:styleId="Header-Primary">
    <w:name w:val="Header - Primary"/>
    <w:basedOn w:val="DefaultParagraphFont"/>
    <w:uiPriority w:val="24"/>
    <w:rsid w:val="00AA45EC"/>
    <w:rPr>
      <w:rFonts w:ascii="Georgia" w:hAnsi="Georgia"/>
      <w:b/>
      <w:color w:val="2A5681" w:themeColor="accent1"/>
      <w14:shadow w14:blurRad="0" w14:dist="0" w14:dir="0" w14:sx="0" w14:sy="0" w14:kx="0" w14:ky="0" w14:algn="none">
        <w14:srgbClr w14:val="000000"/>
      </w14:shadow>
    </w:rPr>
  </w:style>
  <w:style w:type="character" w:customStyle="1" w:styleId="HeaderBlockChar">
    <w:name w:val="Header Block Char"/>
    <w:basedOn w:val="DefaultParagraphFont"/>
    <w:link w:val="HeaderBlock"/>
    <w:uiPriority w:val="9"/>
    <w:rsid w:val="00194950"/>
    <w:rPr>
      <w:rFonts w:ascii="Rockwell" w:eastAsiaTheme="majorEastAsia" w:hAnsi="Rockwell" w:cstheme="majorBidi"/>
      <w:color w:val="FFFFFF" w:themeColor="background1"/>
      <w:kern w:val="24"/>
      <w:sz w:val="24"/>
      <w:szCs w:val="60"/>
      <w14:shadow w14:blurRad="50800" w14:dist="38100" w14:dir="8100000" w14:sx="100000" w14:sy="100000" w14:kx="0" w14:ky="0" w14:algn="tr">
        <w14:srgbClr w14:val="000000">
          <w14:alpha w14:val="60000"/>
        </w14:srgbClr>
      </w14:shadow>
    </w:rPr>
  </w:style>
  <w:style w:type="character" w:customStyle="1" w:styleId="Header-Secondary">
    <w:name w:val="Header - Secondary"/>
    <w:basedOn w:val="DefaultParagraphFont"/>
    <w:uiPriority w:val="24"/>
    <w:rsid w:val="00AA45EC"/>
    <w:rPr>
      <w:rFonts w:ascii="Georgia" w:hAnsi="Georgia" w:cstheme="minorHAnsi"/>
      <w:b/>
      <w:i/>
      <w:color w:val="2A5681" w:themeColor="accent1"/>
      <w:spacing w:val="4"/>
      <w:sz w:val="20"/>
      <w:szCs w:val="20"/>
      <w14:shadow w14:blurRad="0" w14:dist="0" w14:dir="0" w14:sx="0" w14:sy="0" w14:kx="0" w14:ky="0" w14:algn="none">
        <w14:srgbClr w14:val="000000"/>
      </w14:shadow>
    </w:rPr>
  </w:style>
  <w:style w:type="paragraph" w:customStyle="1" w:styleId="spacer">
    <w:name w:val="spacer"/>
    <w:basedOn w:val="Normal"/>
    <w:link w:val="spacerChar"/>
    <w:uiPriority w:val="19"/>
    <w:rsid w:val="00A10367"/>
    <w:pPr>
      <w:spacing w:before="0" w:after="0" w:line="240" w:lineRule="auto"/>
    </w:pPr>
  </w:style>
  <w:style w:type="character" w:customStyle="1" w:styleId="spacerChar">
    <w:name w:val="spacer Char"/>
    <w:basedOn w:val="HeaderChar"/>
    <w:link w:val="spacer"/>
    <w:uiPriority w:val="19"/>
    <w:rsid w:val="004272C3"/>
    <w:rPr>
      <w:sz w:val="21"/>
    </w:rPr>
  </w:style>
  <w:style w:type="paragraph" w:styleId="TOCHeading">
    <w:name w:val="TOC Heading"/>
    <w:basedOn w:val="Normal"/>
    <w:next w:val="Normal"/>
    <w:uiPriority w:val="39"/>
    <w:unhideWhenUsed/>
    <w:rsid w:val="00FA6A36"/>
    <w:pPr>
      <w:pBdr>
        <w:bottom w:val="thinThickMediumGap" w:sz="24" w:space="4" w:color="BFBFBF" w:themeColor="background1" w:themeShade="BF"/>
      </w:pBdr>
      <w:spacing w:after="480" w:line="240" w:lineRule="auto"/>
      <w:ind w:right="7056"/>
      <w:jc w:val="center"/>
    </w:pPr>
    <w:rPr>
      <w:rFonts w:asciiTheme="majorHAnsi" w:eastAsiaTheme="majorEastAsia" w:hAnsi="Arial" w:cstheme="majorBidi"/>
      <w:b/>
      <w:bCs/>
      <w:color w:val="0074BF" w:themeColor="accent5"/>
      <w:kern w:val="24"/>
      <w:sz w:val="44"/>
      <w:szCs w:val="60"/>
      <w14:shadow w14:blurRad="127000" w14:dist="50800" w14:dir="18900000" w14:sx="0" w14:sy="0" w14:kx="0" w14:ky="0" w14:algn="none">
        <w14:schemeClr w14:val="accent5">
          <w14:alpha w14:val="50000"/>
          <w14:lumMod w14:val="50000"/>
        </w14:schemeClr>
      </w14:shadow>
    </w:rPr>
  </w:style>
  <w:style w:type="paragraph" w:styleId="TOC1">
    <w:name w:val="toc 1"/>
    <w:basedOn w:val="Normal"/>
    <w:next w:val="Normal"/>
    <w:autoRedefine/>
    <w:uiPriority w:val="39"/>
    <w:unhideWhenUsed/>
    <w:rsid w:val="00712B0F"/>
    <w:pPr>
      <w:tabs>
        <w:tab w:val="right" w:leader="dot" w:pos="10790"/>
      </w:tabs>
      <w:spacing w:after="0"/>
    </w:pPr>
    <w:rPr>
      <w:b/>
      <w:noProof/>
      <w:sz w:val="22"/>
    </w:rPr>
  </w:style>
  <w:style w:type="paragraph" w:styleId="TOC2">
    <w:name w:val="toc 2"/>
    <w:basedOn w:val="Normal"/>
    <w:next w:val="Normal"/>
    <w:autoRedefine/>
    <w:uiPriority w:val="39"/>
    <w:unhideWhenUsed/>
    <w:rsid w:val="00712B0F"/>
    <w:pPr>
      <w:tabs>
        <w:tab w:val="right" w:leader="dot" w:pos="10790"/>
      </w:tabs>
      <w:spacing w:before="60" w:after="60"/>
      <w:ind w:left="216"/>
    </w:pPr>
    <w:rPr>
      <w:noProof/>
      <w:color w:val="ADADAD" w:themeColor="accent3" w:themeTint="E6"/>
    </w:rPr>
  </w:style>
  <w:style w:type="paragraph" w:styleId="Quote">
    <w:name w:val="Quote"/>
    <w:basedOn w:val="Normal"/>
    <w:next w:val="Normal"/>
    <w:link w:val="QuoteChar"/>
    <w:uiPriority w:val="6"/>
    <w:qFormat/>
    <w:rsid w:val="008E4A29"/>
    <w:pPr>
      <w:pBdr>
        <w:top w:val="thickThinMediumGap" w:sz="24" w:space="8" w:color="E7E6E6" w:themeColor="background2"/>
        <w:left w:val="single" w:sz="2" w:space="10" w:color="FFFFFF" w:themeColor="background1"/>
        <w:bottom w:val="thickThinMediumGap" w:sz="24" w:space="8" w:color="E7E6E6" w:themeColor="background2"/>
        <w:right w:val="single" w:sz="2" w:space="10" w:color="FFFFFF" w:themeColor="background1"/>
      </w:pBdr>
      <w:spacing w:before="480" w:after="480"/>
      <w:ind w:left="1800" w:right="1800"/>
    </w:pPr>
    <w:rPr>
      <w:i/>
      <w:iCs/>
      <w:color w:val="00568F" w:themeColor="accent5" w:themeShade="BF"/>
      <w:spacing w:val="2"/>
    </w:rPr>
  </w:style>
  <w:style w:type="character" w:customStyle="1" w:styleId="QuoteChar">
    <w:name w:val="Quote Char"/>
    <w:basedOn w:val="DefaultParagraphFont"/>
    <w:link w:val="Quote"/>
    <w:uiPriority w:val="6"/>
    <w:rsid w:val="00983C41"/>
    <w:rPr>
      <w:i/>
      <w:iCs/>
      <w:color w:val="00568F" w:themeColor="accent5" w:themeShade="BF"/>
      <w:spacing w:val="2"/>
      <w:sz w:val="24"/>
    </w:rPr>
  </w:style>
  <w:style w:type="paragraph" w:customStyle="1" w:styleId="QuoteBody">
    <w:name w:val="Quote Body"/>
    <w:basedOn w:val="Quote"/>
    <w:next w:val="Attribution"/>
    <w:link w:val="QuoteBodyChar"/>
    <w:uiPriority w:val="7"/>
    <w:qFormat/>
    <w:rsid w:val="00786B4F"/>
    <w:pPr>
      <w:pBdr>
        <w:bottom w:val="none" w:sz="0" w:space="0" w:color="auto"/>
      </w:pBdr>
      <w:spacing w:after="120"/>
      <w:contextualSpacing/>
    </w:pPr>
  </w:style>
  <w:style w:type="paragraph" w:customStyle="1" w:styleId="Attribution">
    <w:name w:val="Attribution"/>
    <w:basedOn w:val="QuoteBody"/>
    <w:next w:val="Normal"/>
    <w:link w:val="AttributionChar"/>
    <w:uiPriority w:val="8"/>
    <w:rsid w:val="00185A1F"/>
    <w:pPr>
      <w:numPr>
        <w:numId w:val="16"/>
      </w:numPr>
      <w:pBdr>
        <w:top w:val="none" w:sz="0" w:space="0" w:color="auto"/>
        <w:bottom w:val="thickThinMediumGap" w:sz="24" w:space="8" w:color="E7E6E6" w:themeColor="background2"/>
      </w:pBdr>
      <w:spacing w:before="0" w:after="480"/>
      <w:ind w:left="2160"/>
      <w:jc w:val="right"/>
    </w:pPr>
    <w:rPr>
      <w:b/>
      <w:i w:val="0"/>
      <w:sz w:val="22"/>
    </w:rPr>
  </w:style>
  <w:style w:type="character" w:customStyle="1" w:styleId="QuoteBodyChar">
    <w:name w:val="Quote Body Char"/>
    <w:basedOn w:val="QuoteChar"/>
    <w:link w:val="QuoteBody"/>
    <w:uiPriority w:val="7"/>
    <w:rsid w:val="00983C41"/>
    <w:rPr>
      <w:i/>
      <w:iCs/>
      <w:color w:val="00568F" w:themeColor="accent5" w:themeShade="BF"/>
      <w:spacing w:val="2"/>
      <w:sz w:val="24"/>
    </w:rPr>
  </w:style>
  <w:style w:type="character" w:customStyle="1" w:styleId="AttributionChar">
    <w:name w:val="Attribution Char"/>
    <w:basedOn w:val="QuoteBodyChar"/>
    <w:link w:val="Attribution"/>
    <w:uiPriority w:val="8"/>
    <w:rsid w:val="00983C41"/>
    <w:rPr>
      <w:b/>
      <w:i w:val="0"/>
      <w:iCs/>
      <w:color w:val="00568F" w:themeColor="accent5" w:themeShade="BF"/>
      <w:spacing w:val="2"/>
      <w:sz w:val="24"/>
    </w:rPr>
  </w:style>
  <w:style w:type="numbering" w:customStyle="1" w:styleId="Style1">
    <w:name w:val="Style1"/>
    <w:uiPriority w:val="99"/>
    <w:rsid w:val="00074811"/>
    <w:pPr>
      <w:numPr>
        <w:numId w:val="17"/>
      </w:numPr>
    </w:pPr>
  </w:style>
  <w:style w:type="character" w:styleId="CommentReference">
    <w:name w:val="annotation reference"/>
    <w:basedOn w:val="DefaultParagraphFont"/>
    <w:uiPriority w:val="99"/>
    <w:semiHidden/>
    <w:unhideWhenUsed/>
    <w:rsid w:val="0005219A"/>
    <w:rPr>
      <w:sz w:val="16"/>
      <w:szCs w:val="16"/>
    </w:rPr>
  </w:style>
  <w:style w:type="paragraph" w:styleId="CommentSubject">
    <w:name w:val="annotation subject"/>
    <w:basedOn w:val="Normal"/>
    <w:next w:val="Normal"/>
    <w:link w:val="CommentSubjectChar"/>
    <w:uiPriority w:val="99"/>
    <w:semiHidden/>
    <w:unhideWhenUsed/>
    <w:rsid w:val="00A10367"/>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A10367"/>
    <w:rPr>
      <w:b/>
      <w:bCs/>
      <w:sz w:val="20"/>
      <w:szCs w:val="20"/>
    </w:rPr>
  </w:style>
  <w:style w:type="character" w:customStyle="1" w:styleId="Heading3Char">
    <w:name w:val="Heading 3 Char"/>
    <w:basedOn w:val="DefaultParagraphFont"/>
    <w:link w:val="Heading3"/>
    <w:uiPriority w:val="2"/>
    <w:rsid w:val="00F459E3"/>
    <w:rPr>
      <w:rFonts w:ascii="Georgia" w:hAnsi="Georgia"/>
      <w:b/>
      <w:color w:val="C00000"/>
      <w:sz w:val="28"/>
    </w:rPr>
  </w:style>
  <w:style w:type="character" w:customStyle="1" w:styleId="Heading4Char">
    <w:name w:val="Heading 4 Char"/>
    <w:basedOn w:val="DefaultParagraphFont"/>
    <w:link w:val="Heading4"/>
    <w:uiPriority w:val="19"/>
    <w:rsid w:val="00F459E3"/>
    <w:rPr>
      <w:rFonts w:ascii="Georgia" w:hAnsi="Georgia"/>
      <w:bCs/>
      <w:i/>
      <w:iCs/>
      <w:color w:val="808080" w:themeColor="background1" w:themeShade="80"/>
      <w:spacing w:val="6"/>
      <w:sz w:val="25"/>
    </w:rPr>
  </w:style>
  <w:style w:type="paragraph" w:customStyle="1" w:styleId="pg">
    <w:name w:val="pg #"/>
    <w:basedOn w:val="Normal"/>
    <w:rsid w:val="00234A64"/>
    <w:pPr>
      <w:spacing w:before="0" w:after="60"/>
    </w:pPr>
    <w:rPr>
      <w:color w:val="1F497D"/>
    </w:rPr>
  </w:style>
  <w:style w:type="character" w:customStyle="1" w:styleId="Heading5Char">
    <w:name w:val="Heading 5 Char"/>
    <w:basedOn w:val="DefaultParagraphFont"/>
    <w:link w:val="Heading5"/>
    <w:uiPriority w:val="19"/>
    <w:rsid w:val="0098429F"/>
    <w:rPr>
      <w:rFonts w:asciiTheme="majorHAnsi" w:eastAsiaTheme="majorEastAsia" w:hAnsiTheme="majorHAnsi" w:cstheme="majorBidi"/>
      <w:color w:val="1F4060" w:themeColor="accent1" w:themeShade="BF"/>
      <w:sz w:val="24"/>
      <w:szCs w:val="28"/>
    </w:rPr>
  </w:style>
  <w:style w:type="table" w:styleId="ListTable4-Accent1">
    <w:name w:val="List Table 4 Accent 1"/>
    <w:basedOn w:val="TableNormal"/>
    <w:uiPriority w:val="49"/>
    <w:rsid w:val="004539EE"/>
    <w:pPr>
      <w:spacing w:after="0" w:line="240" w:lineRule="auto"/>
    </w:pPr>
    <w:tblPr>
      <w:tblStyleRowBandSize w:val="1"/>
      <w:tblStyleColBandSize w:val="1"/>
      <w:tblBorders>
        <w:top w:val="single" w:sz="4" w:space="0" w:color="6599CD" w:themeColor="accent1" w:themeTint="99"/>
        <w:left w:val="single" w:sz="4" w:space="0" w:color="6599CD" w:themeColor="accent1" w:themeTint="99"/>
        <w:bottom w:val="single" w:sz="4" w:space="0" w:color="6599CD" w:themeColor="accent1" w:themeTint="99"/>
        <w:right w:val="single" w:sz="4" w:space="0" w:color="6599CD" w:themeColor="accent1" w:themeTint="99"/>
        <w:insideH w:val="single" w:sz="4" w:space="0" w:color="6599CD" w:themeColor="accent1" w:themeTint="99"/>
      </w:tblBorders>
    </w:tblPr>
    <w:tblStylePr w:type="firstRow">
      <w:rPr>
        <w:b/>
        <w:bCs/>
        <w:color w:val="FFFFFF" w:themeColor="background1"/>
      </w:rPr>
      <w:tblPr/>
      <w:tcPr>
        <w:tcBorders>
          <w:top w:val="single" w:sz="4" w:space="0" w:color="2A5681" w:themeColor="accent1"/>
          <w:left w:val="single" w:sz="4" w:space="0" w:color="2A5681" w:themeColor="accent1"/>
          <w:bottom w:val="single" w:sz="4" w:space="0" w:color="2A5681" w:themeColor="accent1"/>
          <w:right w:val="single" w:sz="4" w:space="0" w:color="2A5681" w:themeColor="accent1"/>
          <w:insideH w:val="nil"/>
        </w:tcBorders>
        <w:shd w:val="clear" w:color="auto" w:fill="2A5681" w:themeFill="accent1"/>
      </w:tcPr>
    </w:tblStylePr>
    <w:tblStylePr w:type="lastRow">
      <w:rPr>
        <w:b/>
        <w:bCs/>
      </w:rPr>
      <w:tblPr/>
      <w:tcPr>
        <w:tcBorders>
          <w:top w:val="double" w:sz="4" w:space="0" w:color="6599CD" w:themeColor="accent1" w:themeTint="99"/>
        </w:tcBorders>
      </w:tcPr>
    </w:tblStylePr>
    <w:tblStylePr w:type="firstCol">
      <w:rPr>
        <w:b/>
        <w:bCs/>
      </w:rPr>
    </w:tblStylePr>
    <w:tblStylePr w:type="lastCol">
      <w:rPr>
        <w:b/>
        <w:bCs/>
      </w:rPr>
    </w:tblStylePr>
    <w:tblStylePr w:type="band1Vert">
      <w:tblPr/>
      <w:tcPr>
        <w:shd w:val="clear" w:color="auto" w:fill="CBDDEE" w:themeFill="accent1" w:themeFillTint="33"/>
      </w:tcPr>
    </w:tblStylePr>
    <w:tblStylePr w:type="band1Horz">
      <w:tblPr/>
      <w:tcPr>
        <w:shd w:val="clear" w:color="auto" w:fill="CBDDEE" w:themeFill="accent1" w:themeFillTint="33"/>
      </w:tcPr>
    </w:tblStylePr>
  </w:style>
  <w:style w:type="table" w:styleId="GridTable4-Accent1">
    <w:name w:val="Grid Table 4 Accent 1"/>
    <w:basedOn w:val="TableNormal"/>
    <w:uiPriority w:val="49"/>
    <w:rsid w:val="00C470AB"/>
    <w:pPr>
      <w:spacing w:after="0" w:line="240" w:lineRule="auto"/>
    </w:pPr>
    <w:tblPr>
      <w:tblStyleRowBandSize w:val="1"/>
      <w:tblStyleColBandSize w:val="1"/>
      <w:tblBorders>
        <w:top w:val="single" w:sz="4" w:space="0" w:color="6599CD" w:themeColor="accent1" w:themeTint="99"/>
        <w:left w:val="single" w:sz="4" w:space="0" w:color="6599CD" w:themeColor="accent1" w:themeTint="99"/>
        <w:bottom w:val="single" w:sz="4" w:space="0" w:color="6599CD" w:themeColor="accent1" w:themeTint="99"/>
        <w:right w:val="single" w:sz="4" w:space="0" w:color="6599CD" w:themeColor="accent1" w:themeTint="99"/>
        <w:insideH w:val="single" w:sz="4" w:space="0" w:color="6599CD" w:themeColor="accent1" w:themeTint="99"/>
        <w:insideV w:val="single" w:sz="4" w:space="0" w:color="6599CD" w:themeColor="accent1" w:themeTint="99"/>
      </w:tblBorders>
    </w:tblPr>
    <w:tblStylePr w:type="firstRow">
      <w:rPr>
        <w:b/>
        <w:bCs/>
        <w:color w:val="FFFFFF" w:themeColor="background1"/>
      </w:rPr>
      <w:tblPr/>
      <w:tcPr>
        <w:tcBorders>
          <w:top w:val="single" w:sz="4" w:space="0" w:color="2A5681" w:themeColor="accent1"/>
          <w:left w:val="single" w:sz="4" w:space="0" w:color="2A5681" w:themeColor="accent1"/>
          <w:bottom w:val="single" w:sz="4" w:space="0" w:color="2A5681" w:themeColor="accent1"/>
          <w:right w:val="single" w:sz="4" w:space="0" w:color="2A5681" w:themeColor="accent1"/>
          <w:insideH w:val="nil"/>
          <w:insideV w:val="nil"/>
        </w:tcBorders>
        <w:shd w:val="clear" w:color="auto" w:fill="2A5681" w:themeFill="accent1"/>
      </w:tcPr>
    </w:tblStylePr>
    <w:tblStylePr w:type="lastRow">
      <w:rPr>
        <w:b/>
        <w:bCs/>
      </w:rPr>
      <w:tblPr/>
      <w:tcPr>
        <w:tcBorders>
          <w:top w:val="double" w:sz="4" w:space="0" w:color="2A5681" w:themeColor="accent1"/>
        </w:tcBorders>
      </w:tcPr>
    </w:tblStylePr>
    <w:tblStylePr w:type="firstCol">
      <w:rPr>
        <w:b/>
        <w:bCs/>
      </w:rPr>
    </w:tblStylePr>
    <w:tblStylePr w:type="lastCol">
      <w:rPr>
        <w:b/>
        <w:bCs/>
      </w:rPr>
    </w:tblStylePr>
    <w:tblStylePr w:type="band1Vert">
      <w:tblPr/>
      <w:tcPr>
        <w:shd w:val="clear" w:color="auto" w:fill="CBDDEE" w:themeFill="accent1" w:themeFillTint="33"/>
      </w:tcPr>
    </w:tblStylePr>
    <w:tblStylePr w:type="band1Horz">
      <w:tblPr/>
      <w:tcPr>
        <w:shd w:val="clear" w:color="auto" w:fill="CBDDEE" w:themeFill="accent1" w:themeFillTint="33"/>
      </w:tcPr>
    </w:tblStylePr>
  </w:style>
  <w:style w:type="paragraph" w:styleId="CommentText">
    <w:name w:val="annotation text"/>
    <w:basedOn w:val="Normal"/>
    <w:link w:val="CommentTextChar"/>
    <w:uiPriority w:val="99"/>
    <w:semiHidden/>
    <w:unhideWhenUsed/>
    <w:rsid w:val="003E2515"/>
    <w:pPr>
      <w:spacing w:line="240" w:lineRule="auto"/>
    </w:pPr>
    <w:rPr>
      <w:sz w:val="20"/>
      <w:szCs w:val="20"/>
    </w:rPr>
  </w:style>
  <w:style w:type="character" w:customStyle="1" w:styleId="CommentTextChar">
    <w:name w:val="Comment Text Char"/>
    <w:basedOn w:val="DefaultParagraphFont"/>
    <w:link w:val="CommentText"/>
    <w:uiPriority w:val="99"/>
    <w:semiHidden/>
    <w:rsid w:val="003E2515"/>
    <w:rPr>
      <w:rFonts w:ascii="Georgia" w:hAnsi="Georgia"/>
      <w:sz w:val="20"/>
      <w:szCs w:val="20"/>
    </w:rPr>
  </w:style>
  <w:style w:type="table" w:customStyle="1" w:styleId="GridTable4-Accent11">
    <w:name w:val="Grid Table 4 - Accent 11"/>
    <w:basedOn w:val="TableNormal"/>
    <w:next w:val="GridTable4-Accent1"/>
    <w:uiPriority w:val="49"/>
    <w:rsid w:val="009A2ED0"/>
    <w:pPr>
      <w:spacing w:after="0" w:line="240" w:lineRule="auto"/>
    </w:pPr>
    <w:tblPr>
      <w:tblStyleRowBandSize w:val="1"/>
      <w:tblStyleColBandSize w:val="1"/>
      <w:tblBorders>
        <w:top w:val="single" w:sz="4" w:space="0" w:color="6599CD" w:themeColor="accent1" w:themeTint="99"/>
        <w:left w:val="single" w:sz="4" w:space="0" w:color="6599CD" w:themeColor="accent1" w:themeTint="99"/>
        <w:bottom w:val="single" w:sz="4" w:space="0" w:color="6599CD" w:themeColor="accent1" w:themeTint="99"/>
        <w:right w:val="single" w:sz="4" w:space="0" w:color="6599CD" w:themeColor="accent1" w:themeTint="99"/>
        <w:insideH w:val="single" w:sz="4" w:space="0" w:color="6599CD" w:themeColor="accent1" w:themeTint="99"/>
        <w:insideV w:val="single" w:sz="4" w:space="0" w:color="6599CD" w:themeColor="accent1" w:themeTint="99"/>
      </w:tblBorders>
    </w:tblPr>
    <w:tblStylePr w:type="firstRow">
      <w:rPr>
        <w:b/>
        <w:bCs/>
        <w:color w:val="FFFFFF" w:themeColor="background1"/>
      </w:rPr>
      <w:tblPr/>
      <w:tcPr>
        <w:tcBorders>
          <w:top w:val="single" w:sz="4" w:space="0" w:color="2A5681" w:themeColor="accent1"/>
          <w:left w:val="single" w:sz="4" w:space="0" w:color="2A5681" w:themeColor="accent1"/>
          <w:bottom w:val="single" w:sz="4" w:space="0" w:color="2A5681" w:themeColor="accent1"/>
          <w:right w:val="single" w:sz="4" w:space="0" w:color="2A5681" w:themeColor="accent1"/>
          <w:insideH w:val="nil"/>
          <w:insideV w:val="nil"/>
        </w:tcBorders>
        <w:shd w:val="clear" w:color="auto" w:fill="2A5681" w:themeFill="accent1"/>
      </w:tcPr>
    </w:tblStylePr>
    <w:tblStylePr w:type="lastRow">
      <w:rPr>
        <w:b/>
        <w:bCs/>
      </w:rPr>
      <w:tblPr/>
      <w:tcPr>
        <w:tcBorders>
          <w:top w:val="double" w:sz="4" w:space="0" w:color="2A5681" w:themeColor="accent1"/>
        </w:tcBorders>
      </w:tcPr>
    </w:tblStylePr>
    <w:tblStylePr w:type="firstCol">
      <w:rPr>
        <w:b/>
        <w:bCs/>
      </w:rPr>
    </w:tblStylePr>
    <w:tblStylePr w:type="lastCol">
      <w:rPr>
        <w:b/>
        <w:bCs/>
      </w:rPr>
    </w:tblStylePr>
    <w:tblStylePr w:type="band1Vert">
      <w:tblPr/>
      <w:tcPr>
        <w:shd w:val="clear" w:color="auto" w:fill="CBDDEE" w:themeFill="accent1" w:themeFillTint="33"/>
      </w:tcPr>
    </w:tblStylePr>
    <w:tblStylePr w:type="band1Horz">
      <w:tblPr/>
      <w:tcPr>
        <w:shd w:val="clear" w:color="auto" w:fill="CBDDEE" w:themeFill="accent1" w:themeFillTint="33"/>
      </w:tcPr>
    </w:tblStylePr>
  </w:style>
  <w:style w:type="character" w:customStyle="1" w:styleId="UnresolvedMention">
    <w:name w:val="Unresolved Mention"/>
    <w:basedOn w:val="DefaultParagraphFont"/>
    <w:uiPriority w:val="99"/>
    <w:semiHidden/>
    <w:unhideWhenUsed/>
    <w:rsid w:val="00611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6521">
      <w:bodyDiv w:val="1"/>
      <w:marLeft w:val="0"/>
      <w:marRight w:val="0"/>
      <w:marTop w:val="0"/>
      <w:marBottom w:val="0"/>
      <w:divBdr>
        <w:top w:val="none" w:sz="0" w:space="0" w:color="auto"/>
        <w:left w:val="none" w:sz="0" w:space="0" w:color="auto"/>
        <w:bottom w:val="none" w:sz="0" w:space="0" w:color="auto"/>
        <w:right w:val="none" w:sz="0" w:space="0" w:color="auto"/>
      </w:divBdr>
      <w:divsChild>
        <w:div w:id="63257189">
          <w:marLeft w:val="1728"/>
          <w:marRight w:val="0"/>
          <w:marTop w:val="120"/>
          <w:marBottom w:val="0"/>
          <w:divBdr>
            <w:top w:val="none" w:sz="0" w:space="0" w:color="auto"/>
            <w:left w:val="none" w:sz="0" w:space="0" w:color="auto"/>
            <w:bottom w:val="none" w:sz="0" w:space="0" w:color="auto"/>
            <w:right w:val="none" w:sz="0" w:space="0" w:color="auto"/>
          </w:divBdr>
        </w:div>
        <w:div w:id="1504514298">
          <w:marLeft w:val="1080"/>
          <w:marRight w:val="0"/>
          <w:marTop w:val="160"/>
          <w:marBottom w:val="0"/>
          <w:divBdr>
            <w:top w:val="none" w:sz="0" w:space="0" w:color="auto"/>
            <w:left w:val="none" w:sz="0" w:space="0" w:color="auto"/>
            <w:bottom w:val="none" w:sz="0" w:space="0" w:color="auto"/>
            <w:right w:val="none" w:sz="0" w:space="0" w:color="auto"/>
          </w:divBdr>
        </w:div>
        <w:div w:id="1537038312">
          <w:marLeft w:val="432"/>
          <w:marRight w:val="0"/>
          <w:marTop w:val="360"/>
          <w:marBottom w:val="0"/>
          <w:divBdr>
            <w:top w:val="none" w:sz="0" w:space="0" w:color="auto"/>
            <w:left w:val="none" w:sz="0" w:space="0" w:color="auto"/>
            <w:bottom w:val="none" w:sz="0" w:space="0" w:color="auto"/>
            <w:right w:val="none" w:sz="0" w:space="0" w:color="auto"/>
          </w:divBdr>
        </w:div>
        <w:div w:id="1618368034">
          <w:marLeft w:val="2448"/>
          <w:marRight w:val="0"/>
          <w:marTop w:val="100"/>
          <w:marBottom w:val="0"/>
          <w:divBdr>
            <w:top w:val="none" w:sz="0" w:space="0" w:color="auto"/>
            <w:left w:val="none" w:sz="0" w:space="0" w:color="auto"/>
            <w:bottom w:val="none" w:sz="0" w:space="0" w:color="auto"/>
            <w:right w:val="none" w:sz="0" w:space="0" w:color="auto"/>
          </w:divBdr>
        </w:div>
      </w:divsChild>
    </w:div>
    <w:div w:id="75985101">
      <w:bodyDiv w:val="1"/>
      <w:marLeft w:val="0"/>
      <w:marRight w:val="0"/>
      <w:marTop w:val="0"/>
      <w:marBottom w:val="0"/>
      <w:divBdr>
        <w:top w:val="none" w:sz="0" w:space="0" w:color="auto"/>
        <w:left w:val="none" w:sz="0" w:space="0" w:color="auto"/>
        <w:bottom w:val="none" w:sz="0" w:space="0" w:color="auto"/>
        <w:right w:val="none" w:sz="0" w:space="0" w:color="auto"/>
      </w:divBdr>
      <w:divsChild>
        <w:div w:id="21521107">
          <w:marLeft w:val="1728"/>
          <w:marRight w:val="0"/>
          <w:marTop w:val="120"/>
          <w:marBottom w:val="0"/>
          <w:divBdr>
            <w:top w:val="none" w:sz="0" w:space="0" w:color="auto"/>
            <w:left w:val="none" w:sz="0" w:space="0" w:color="auto"/>
            <w:bottom w:val="none" w:sz="0" w:space="0" w:color="auto"/>
            <w:right w:val="none" w:sz="0" w:space="0" w:color="auto"/>
          </w:divBdr>
        </w:div>
        <w:div w:id="940139889">
          <w:marLeft w:val="1080"/>
          <w:marRight w:val="0"/>
          <w:marTop w:val="160"/>
          <w:marBottom w:val="0"/>
          <w:divBdr>
            <w:top w:val="none" w:sz="0" w:space="0" w:color="auto"/>
            <w:left w:val="none" w:sz="0" w:space="0" w:color="auto"/>
            <w:bottom w:val="none" w:sz="0" w:space="0" w:color="auto"/>
            <w:right w:val="none" w:sz="0" w:space="0" w:color="auto"/>
          </w:divBdr>
        </w:div>
        <w:div w:id="1015234736">
          <w:marLeft w:val="432"/>
          <w:marRight w:val="0"/>
          <w:marTop w:val="360"/>
          <w:marBottom w:val="0"/>
          <w:divBdr>
            <w:top w:val="none" w:sz="0" w:space="0" w:color="auto"/>
            <w:left w:val="none" w:sz="0" w:space="0" w:color="auto"/>
            <w:bottom w:val="none" w:sz="0" w:space="0" w:color="auto"/>
            <w:right w:val="none" w:sz="0" w:space="0" w:color="auto"/>
          </w:divBdr>
        </w:div>
        <w:div w:id="1495298970">
          <w:marLeft w:val="2448"/>
          <w:marRight w:val="0"/>
          <w:marTop w:val="100"/>
          <w:marBottom w:val="0"/>
          <w:divBdr>
            <w:top w:val="none" w:sz="0" w:space="0" w:color="auto"/>
            <w:left w:val="none" w:sz="0" w:space="0" w:color="auto"/>
            <w:bottom w:val="none" w:sz="0" w:space="0" w:color="auto"/>
            <w:right w:val="none" w:sz="0" w:space="0" w:color="auto"/>
          </w:divBdr>
        </w:div>
      </w:divsChild>
    </w:div>
    <w:div w:id="509220058">
      <w:bodyDiv w:val="1"/>
      <w:marLeft w:val="0"/>
      <w:marRight w:val="0"/>
      <w:marTop w:val="0"/>
      <w:marBottom w:val="0"/>
      <w:divBdr>
        <w:top w:val="none" w:sz="0" w:space="0" w:color="auto"/>
        <w:left w:val="none" w:sz="0" w:space="0" w:color="auto"/>
        <w:bottom w:val="none" w:sz="0" w:space="0" w:color="auto"/>
        <w:right w:val="none" w:sz="0" w:space="0" w:color="auto"/>
      </w:divBdr>
      <w:divsChild>
        <w:div w:id="401486419">
          <w:marLeft w:val="1728"/>
          <w:marRight w:val="0"/>
          <w:marTop w:val="120"/>
          <w:marBottom w:val="0"/>
          <w:divBdr>
            <w:top w:val="none" w:sz="0" w:space="0" w:color="auto"/>
            <w:left w:val="none" w:sz="0" w:space="0" w:color="auto"/>
            <w:bottom w:val="none" w:sz="0" w:space="0" w:color="auto"/>
            <w:right w:val="none" w:sz="0" w:space="0" w:color="auto"/>
          </w:divBdr>
        </w:div>
        <w:div w:id="1602376212">
          <w:marLeft w:val="432"/>
          <w:marRight w:val="0"/>
          <w:marTop w:val="360"/>
          <w:marBottom w:val="0"/>
          <w:divBdr>
            <w:top w:val="none" w:sz="0" w:space="0" w:color="auto"/>
            <w:left w:val="none" w:sz="0" w:space="0" w:color="auto"/>
            <w:bottom w:val="none" w:sz="0" w:space="0" w:color="auto"/>
            <w:right w:val="none" w:sz="0" w:space="0" w:color="auto"/>
          </w:divBdr>
        </w:div>
        <w:div w:id="1835803047">
          <w:marLeft w:val="1080"/>
          <w:marRight w:val="0"/>
          <w:marTop w:val="160"/>
          <w:marBottom w:val="0"/>
          <w:divBdr>
            <w:top w:val="none" w:sz="0" w:space="0" w:color="auto"/>
            <w:left w:val="none" w:sz="0" w:space="0" w:color="auto"/>
            <w:bottom w:val="none" w:sz="0" w:space="0" w:color="auto"/>
            <w:right w:val="none" w:sz="0" w:space="0" w:color="auto"/>
          </w:divBdr>
        </w:div>
      </w:divsChild>
    </w:div>
    <w:div w:id="749078723">
      <w:bodyDiv w:val="1"/>
      <w:marLeft w:val="0"/>
      <w:marRight w:val="0"/>
      <w:marTop w:val="0"/>
      <w:marBottom w:val="0"/>
      <w:divBdr>
        <w:top w:val="none" w:sz="0" w:space="0" w:color="auto"/>
        <w:left w:val="none" w:sz="0" w:space="0" w:color="auto"/>
        <w:bottom w:val="none" w:sz="0" w:space="0" w:color="auto"/>
        <w:right w:val="none" w:sz="0" w:space="0" w:color="auto"/>
      </w:divBdr>
      <w:divsChild>
        <w:div w:id="85032619">
          <w:marLeft w:val="1080"/>
          <w:marRight w:val="0"/>
          <w:marTop w:val="160"/>
          <w:marBottom w:val="0"/>
          <w:divBdr>
            <w:top w:val="none" w:sz="0" w:space="0" w:color="auto"/>
            <w:left w:val="none" w:sz="0" w:space="0" w:color="auto"/>
            <w:bottom w:val="none" w:sz="0" w:space="0" w:color="auto"/>
            <w:right w:val="none" w:sz="0" w:space="0" w:color="auto"/>
          </w:divBdr>
        </w:div>
        <w:div w:id="797648139">
          <w:marLeft w:val="432"/>
          <w:marRight w:val="0"/>
          <w:marTop w:val="360"/>
          <w:marBottom w:val="0"/>
          <w:divBdr>
            <w:top w:val="none" w:sz="0" w:space="0" w:color="auto"/>
            <w:left w:val="none" w:sz="0" w:space="0" w:color="auto"/>
            <w:bottom w:val="none" w:sz="0" w:space="0" w:color="auto"/>
            <w:right w:val="none" w:sz="0" w:space="0" w:color="auto"/>
          </w:divBdr>
        </w:div>
        <w:div w:id="1298880202">
          <w:marLeft w:val="172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pprenticeshipUSA">
      <a:dk1>
        <a:srgbClr val="323332"/>
      </a:dk1>
      <a:lt1>
        <a:sysClr val="window" lastClr="FFFFFF"/>
      </a:lt1>
      <a:dk2>
        <a:srgbClr val="44546A"/>
      </a:dk2>
      <a:lt2>
        <a:srgbClr val="E7E6E6"/>
      </a:lt2>
      <a:accent1>
        <a:srgbClr val="2A5681"/>
      </a:accent1>
      <a:accent2>
        <a:srgbClr val="F35B2D"/>
      </a:accent2>
      <a:accent3>
        <a:srgbClr val="A5A5A5"/>
      </a:accent3>
      <a:accent4>
        <a:srgbClr val="F5AE6C"/>
      </a:accent4>
      <a:accent5>
        <a:srgbClr val="0074BF"/>
      </a:accent5>
      <a:accent6>
        <a:srgbClr val="44546A"/>
      </a:accent6>
      <a:hlink>
        <a:srgbClr val="F35B2D"/>
      </a:hlink>
      <a:folHlink>
        <a:srgbClr val="2A5681"/>
      </a:folHlink>
    </a:clrScheme>
    <a:fontScheme name="ORM 2017">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C0B8EBD70D4441A52CC84EB0873F49" ma:contentTypeVersion="" ma:contentTypeDescription="Create a new document." ma:contentTypeScope="" ma:versionID="20a9f6174d0d0bb9c55b6c13ab653c19">
  <xsd:schema xmlns:xsd="http://www.w3.org/2001/XMLSchema" xmlns:xs="http://www.w3.org/2001/XMLSchema" xmlns:p="http://schemas.microsoft.com/office/2006/metadata/properties" xmlns:ns2="f74a1af0-8cac-4364-96ef-aba68ef58bf7" xmlns:ns3="e9383cf3-6c95-48c0-84cb-ffd9d14604cc" targetNamespace="http://schemas.microsoft.com/office/2006/metadata/properties" ma:root="true" ma:fieldsID="914d126ec7b7b329208adeed620d09b2" ns2:_="" ns3:_="">
    <xsd:import namespace="f74a1af0-8cac-4364-96ef-aba68ef58bf7"/>
    <xsd:import namespace="e9383cf3-6c95-48c0-84cb-ffd9d1460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a1af0-8cac-4364-96ef-aba68ef58b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83cf3-6c95-48c0-84cb-ffd9d14604c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F7BA8-5FEC-4EDE-93FB-DF8C5E4B76BE}">
  <ds:schemaRefs>
    <ds:schemaRef ds:uri="http://schemas.microsoft.com/sharepoint/v3/contenttype/forms"/>
  </ds:schemaRefs>
</ds:datastoreItem>
</file>

<file path=customXml/itemProps2.xml><?xml version="1.0" encoding="utf-8"?>
<ds:datastoreItem xmlns:ds="http://schemas.openxmlformats.org/officeDocument/2006/customXml" ds:itemID="{FB88E81C-6765-4E30-9E0D-FEADD04E7B37}">
  <ds:schemaRefs>
    <ds:schemaRef ds:uri="http://purl.org/dc/elements/1.1/"/>
    <ds:schemaRef ds:uri="http://schemas.openxmlformats.org/package/2006/metadata/core-properties"/>
    <ds:schemaRef ds:uri="http://www.w3.org/XML/1998/namespace"/>
    <ds:schemaRef ds:uri="f74a1af0-8cac-4364-96ef-aba68ef58bf7"/>
    <ds:schemaRef ds:uri="http://purl.org/dc/dcmitype/"/>
    <ds:schemaRef ds:uri="http://schemas.microsoft.com/office/2006/documentManagement/types"/>
    <ds:schemaRef ds:uri="http://schemas.microsoft.com/office/infopath/2007/PartnerControls"/>
    <ds:schemaRef ds:uri="e9383cf3-6c95-48c0-84cb-ffd9d14604cc"/>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D894CAF-08AB-4654-92C4-FAC211735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a1af0-8cac-4364-96ef-aba68ef58bf7"/>
    <ds:schemaRef ds:uri="e9383cf3-6c95-48c0-84cb-ffd9d146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0EF2C2-245D-4C19-B2AD-99F88F38C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ORM Basic Template (Accessible)</vt:lpstr>
    </vt:vector>
  </TitlesOfParts>
  <Company/>
  <LinksUpToDate>false</LinksUpToDate>
  <CharactersWithSpaces>3361</CharactersWithSpaces>
  <SharedDoc>false</SharedDoc>
  <HLinks>
    <vt:vector size="36" baseType="variant">
      <vt:variant>
        <vt:i4>720900</vt:i4>
      </vt:variant>
      <vt:variant>
        <vt:i4>15</vt:i4>
      </vt:variant>
      <vt:variant>
        <vt:i4>0</vt:i4>
      </vt:variant>
      <vt:variant>
        <vt:i4>5</vt:i4>
      </vt:variant>
      <vt:variant>
        <vt:lpwstr>https://careerpathways.workforcegps.org/</vt:lpwstr>
      </vt:variant>
      <vt:variant>
        <vt:lpwstr/>
      </vt:variant>
      <vt:variant>
        <vt:i4>7995506</vt:i4>
      </vt:variant>
      <vt:variant>
        <vt:i4>12</vt:i4>
      </vt:variant>
      <vt:variant>
        <vt:i4>0</vt:i4>
      </vt:variant>
      <vt:variant>
        <vt:i4>5</vt:i4>
      </vt:variant>
      <vt:variant>
        <vt:lpwstr>https://businessengagement.workforcegps.org/resources/2016/08/16/15/22/Sector-Strategies-Resources</vt:lpwstr>
      </vt:variant>
      <vt:variant>
        <vt:lpwstr/>
      </vt:variant>
      <vt:variant>
        <vt:i4>5242901</vt:i4>
      </vt:variant>
      <vt:variant>
        <vt:i4>9</vt:i4>
      </vt:variant>
      <vt:variant>
        <vt:i4>0</vt:i4>
      </vt:variant>
      <vt:variant>
        <vt:i4>5</vt:i4>
      </vt:variant>
      <vt:variant>
        <vt:lpwstr>https://ion.workforcegps.org/resources/2016/06/27/09/30/-/media/D87D22D9CE73433A86E4F51073B87109.ashx</vt:lpwstr>
      </vt:variant>
      <vt:variant>
        <vt:lpwstr/>
      </vt:variant>
      <vt:variant>
        <vt:i4>7471210</vt:i4>
      </vt:variant>
      <vt:variant>
        <vt:i4>6</vt:i4>
      </vt:variant>
      <vt:variant>
        <vt:i4>0</vt:i4>
      </vt:variant>
      <vt:variant>
        <vt:i4>5</vt:i4>
      </vt:variant>
      <vt:variant>
        <vt:lpwstr>https://www.nga.org/wp-content/uploads/2018/07/NGAHighPerformingStateWorkforceBoard.pdf</vt:lpwstr>
      </vt:variant>
      <vt:variant>
        <vt:lpwstr/>
      </vt:variant>
      <vt:variant>
        <vt:i4>1310809</vt:i4>
      </vt:variant>
      <vt:variant>
        <vt:i4>3</vt:i4>
      </vt:variant>
      <vt:variant>
        <vt:i4>0</vt:i4>
      </vt:variant>
      <vt:variant>
        <vt:i4>5</vt:i4>
      </vt:variant>
      <vt:variant>
        <vt:lpwstr>https://www.workforcegps.org/events/2016/10/20/14/59/WIOA-Wednesday-High-Impact-Workforce-Boards</vt:lpwstr>
      </vt:variant>
      <vt:variant>
        <vt:lpwstr/>
      </vt:variant>
      <vt:variant>
        <vt:i4>5898313</vt:i4>
      </vt:variant>
      <vt:variant>
        <vt:i4>0</vt:i4>
      </vt:variant>
      <vt:variant>
        <vt:i4>0</vt:i4>
      </vt:variant>
      <vt:variant>
        <vt:i4>5</vt:i4>
      </vt:variant>
      <vt:variant>
        <vt:lpwstr>https://ion.workforcegps.org/resources/2016/06/27/11/23/Strategic_Boards_Materials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ORM Basic Template (Accessible)</dc:title>
  <dc:subject>ORM Basic Template (Accessible)</dc:subject>
  <dc:creator>Cheryl Robbins</dc:creator>
  <cp:keywords>ORM, Template, Maher &amp; Maher</cp:keywords>
  <dc:description/>
  <cp:lastModifiedBy>Friedman, Jennifer - ETA</cp:lastModifiedBy>
  <cp:revision>2</cp:revision>
  <cp:lastPrinted>2017-08-24T18:40:00Z</cp:lastPrinted>
  <dcterms:created xsi:type="dcterms:W3CDTF">2020-11-12T19:41:00Z</dcterms:created>
  <dcterms:modified xsi:type="dcterms:W3CDTF">2020-11-12T19:41:00Z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0x0101005FC0B8EBD70D4441A52CC84EB0873F49</vt:lpwstr>
  </property>
</Properties>
</file>